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29F5D" w14:textId="77777777" w:rsidR="001006F1" w:rsidRPr="009846DF" w:rsidRDefault="001006F1" w:rsidP="001006F1">
      <w:pPr>
        <w:autoSpaceDE/>
        <w:autoSpaceDN/>
        <w:rPr>
          <w:rFonts w:ascii="Times New Roman" w:hAnsi="Times New Roman" w:cs="Times New Roman"/>
          <w:b/>
          <w:bCs/>
          <w:lang w:val="da-DK"/>
        </w:rPr>
      </w:pPr>
      <w:r w:rsidRPr="009846DF">
        <w:rPr>
          <w:rFonts w:ascii="Times New Roman" w:hAnsi="Times New Roman" w:cs="Times New Roman"/>
          <w:b/>
          <w:bCs/>
          <w:lang w:val="da-DK"/>
        </w:rPr>
        <w:t>Phụ lục 8. Cơ sở dữ liệu kiểm định chất lượng chương trình đào tạo</w:t>
      </w:r>
    </w:p>
    <w:p w14:paraId="7AC89C81" w14:textId="77777777" w:rsidR="001006F1" w:rsidRPr="009846DF" w:rsidRDefault="001006F1" w:rsidP="001006F1">
      <w:pPr>
        <w:widowControl w:val="0"/>
        <w:tabs>
          <w:tab w:val="left" w:pos="700"/>
        </w:tabs>
        <w:autoSpaceDE/>
        <w:autoSpaceDN/>
        <w:jc w:val="center"/>
        <w:rPr>
          <w:rFonts w:ascii="Times New Roman" w:hAnsi="Times New Roman" w:cs="Times New Roman"/>
          <w:b/>
          <w:bCs/>
          <w:lang w:val="da-DK"/>
        </w:rPr>
      </w:pPr>
      <w:r w:rsidRPr="009846DF">
        <w:rPr>
          <w:rFonts w:ascii="Times New Roman" w:hAnsi="Times New Roman" w:cs="Times New Roman"/>
          <w:b/>
          <w:bCs/>
          <w:lang w:val="da-DK"/>
        </w:rPr>
        <w:t xml:space="preserve">CƠ SỞ DỮ LIỆU </w:t>
      </w:r>
      <w:r w:rsidRPr="009846DF">
        <w:rPr>
          <w:rFonts w:ascii="Times New Roman" w:hAnsi="Times New Roman" w:cs="Times New Roman"/>
          <w:b/>
          <w:bCs/>
          <w:lang w:val="da-DK"/>
        </w:rPr>
        <w:br/>
        <w:t>KIỂM ĐỊNH CHẤT LƯỢNG CHƯƠNG TRÌNH ĐÀO TẠO</w:t>
      </w:r>
    </w:p>
    <w:p w14:paraId="7D290C74" w14:textId="550B93E1" w:rsidR="001006F1" w:rsidRPr="009846DF" w:rsidRDefault="001006F1" w:rsidP="001006F1">
      <w:pPr>
        <w:widowControl w:val="0"/>
        <w:autoSpaceDE/>
        <w:autoSpaceDN/>
        <w:jc w:val="center"/>
        <w:rPr>
          <w:rFonts w:ascii="Times New Roman" w:hAnsi="Times New Roman" w:cs="Times New Roman"/>
          <w:lang w:val="da-DK"/>
        </w:rPr>
      </w:pPr>
      <w:r w:rsidRPr="009846DF">
        <w:rPr>
          <w:rFonts w:ascii="Times New Roman" w:hAnsi="Times New Roman" w:cs="Times New Roman"/>
          <w:lang w:val="da-DK"/>
        </w:rPr>
        <w:t xml:space="preserve">Thời </w:t>
      </w:r>
      <w:r w:rsidR="00225400">
        <w:rPr>
          <w:rFonts w:ascii="Times New Roman" w:hAnsi="Times New Roman" w:cs="Times New Roman"/>
          <w:lang w:val="da-DK"/>
        </w:rPr>
        <w:t>điểm báo cáo: Tính đến ngày   15</w:t>
      </w:r>
      <w:r w:rsidRPr="009846DF">
        <w:rPr>
          <w:rFonts w:ascii="Times New Roman" w:hAnsi="Times New Roman" w:cs="Times New Roman"/>
          <w:lang w:val="da-DK"/>
        </w:rPr>
        <w:t>/</w:t>
      </w:r>
      <w:r w:rsidR="00225400">
        <w:rPr>
          <w:rFonts w:ascii="Times New Roman" w:hAnsi="Times New Roman" w:cs="Times New Roman"/>
          <w:lang w:val="da-DK"/>
        </w:rPr>
        <w:t>10</w:t>
      </w:r>
      <w:r w:rsidRPr="009846DF">
        <w:rPr>
          <w:rFonts w:ascii="Times New Roman" w:hAnsi="Times New Roman" w:cs="Times New Roman"/>
          <w:lang w:val="da-DK"/>
        </w:rPr>
        <w:t xml:space="preserve"> /20</w:t>
      </w:r>
      <w:r w:rsidR="00DD3A23">
        <w:rPr>
          <w:rFonts w:ascii="Times New Roman" w:hAnsi="Times New Roman" w:cs="Times New Roman"/>
          <w:lang w:val="da-DK"/>
        </w:rPr>
        <w:t>20</w:t>
      </w:r>
    </w:p>
    <w:p w14:paraId="2ACFA744" w14:textId="77777777" w:rsidR="001006F1" w:rsidRPr="006E67C5" w:rsidRDefault="001006F1" w:rsidP="001006F1">
      <w:pPr>
        <w:pStyle w:val="ListParagraph"/>
        <w:numPr>
          <w:ilvl w:val="0"/>
          <w:numId w:val="17"/>
        </w:numPr>
        <w:tabs>
          <w:tab w:val="left" w:pos="426"/>
        </w:tabs>
        <w:autoSpaceDE/>
        <w:autoSpaceDN/>
        <w:ind w:hanging="1080"/>
        <w:rPr>
          <w:rFonts w:ascii="Times New Roman" w:hAnsi="Times New Roman" w:cs="Times New Roman"/>
          <w:b/>
          <w:bCs/>
          <w:iCs/>
        </w:rPr>
      </w:pPr>
      <w:r w:rsidRPr="006E67C5">
        <w:rPr>
          <w:rFonts w:ascii="Times New Roman" w:hAnsi="Times New Roman" w:cs="Times New Roman"/>
          <w:b/>
          <w:bCs/>
          <w:iCs/>
        </w:rPr>
        <w:t xml:space="preserve">Thông tin chung về </w:t>
      </w:r>
      <w:r w:rsidRPr="006E67C5">
        <w:rPr>
          <w:rFonts w:ascii="Times New Roman" w:hAnsi="Times New Roman" w:cs="Times New Roman"/>
          <w:b/>
          <w:lang w:val="en-US"/>
        </w:rPr>
        <w:t xml:space="preserve">cơ sở giáo dục   </w:t>
      </w:r>
    </w:p>
    <w:p w14:paraId="7B50AF8B" w14:textId="77777777" w:rsidR="001006F1" w:rsidRPr="006E67C5" w:rsidRDefault="001006F1" w:rsidP="001006F1">
      <w:pPr>
        <w:pStyle w:val="ListParagraph"/>
        <w:numPr>
          <w:ilvl w:val="0"/>
          <w:numId w:val="18"/>
        </w:numPr>
        <w:tabs>
          <w:tab w:val="left" w:pos="426"/>
        </w:tabs>
        <w:autoSpaceDE/>
        <w:autoSpaceDN/>
        <w:ind w:hanging="720"/>
        <w:rPr>
          <w:rFonts w:ascii="Times New Roman" w:hAnsi="Times New Roman" w:cs="Times New Roman"/>
          <w:bCs/>
          <w:iCs/>
        </w:rPr>
      </w:pPr>
      <w:r w:rsidRPr="006E67C5">
        <w:rPr>
          <w:rFonts w:ascii="Times New Roman" w:hAnsi="Times New Roman" w:cs="Times New Roman"/>
          <w:bCs/>
          <w:iCs/>
        </w:rPr>
        <w:t xml:space="preserve">Tên </w:t>
      </w:r>
      <w:r w:rsidRPr="006E67C5">
        <w:rPr>
          <w:rFonts w:ascii="Times New Roman" w:hAnsi="Times New Roman" w:cs="Times New Roman"/>
          <w:lang w:val="en-US"/>
        </w:rPr>
        <w:t xml:space="preserve">cơ sở giáo dục </w:t>
      </w:r>
      <w:r w:rsidRPr="006E67C5">
        <w:rPr>
          <w:rFonts w:ascii="Times New Roman" w:hAnsi="Times New Roman" w:cs="Times New Roman"/>
          <w:bCs/>
          <w:iCs/>
        </w:rPr>
        <w:t>(theo Quyết định thành lập)</w:t>
      </w:r>
    </w:p>
    <w:p w14:paraId="616B7183" w14:textId="77777777" w:rsidR="001006F1" w:rsidRPr="00DD3A23" w:rsidRDefault="001006F1" w:rsidP="00DD3A23">
      <w:pPr>
        <w:pStyle w:val="ListParagraph"/>
        <w:numPr>
          <w:ilvl w:val="0"/>
          <w:numId w:val="16"/>
        </w:numPr>
        <w:tabs>
          <w:tab w:val="left" w:pos="426"/>
          <w:tab w:val="left" w:leader="dot" w:pos="9072"/>
        </w:tabs>
        <w:autoSpaceDE/>
        <w:autoSpaceDN/>
        <w:rPr>
          <w:rFonts w:ascii="Times New Roman" w:hAnsi="Times New Roman" w:cs="Times New Roman"/>
          <w:bCs/>
          <w:iCs/>
        </w:rPr>
      </w:pPr>
      <w:r w:rsidRPr="00DD3A23">
        <w:rPr>
          <w:rFonts w:ascii="Times New Roman" w:hAnsi="Times New Roman" w:cs="Times New Roman"/>
          <w:bCs/>
          <w:iCs/>
        </w:rPr>
        <w:t xml:space="preserve">Tiếng Việt: </w:t>
      </w:r>
      <w:r w:rsidR="00DD3A23" w:rsidRPr="00DD3A23">
        <w:rPr>
          <w:rFonts w:ascii="Times New Roman" w:hAnsi="Times New Roman" w:cs="Times New Roman"/>
          <w:bCs/>
          <w:iCs/>
        </w:rPr>
        <w:t xml:space="preserve">Trường Đại học Quảng Bình </w:t>
      </w:r>
    </w:p>
    <w:p w14:paraId="71EE9EE8" w14:textId="77777777" w:rsidR="001006F1" w:rsidRPr="006E67C5" w:rsidRDefault="001006F1" w:rsidP="00DD3A23">
      <w:pPr>
        <w:pStyle w:val="ListParagraph"/>
        <w:numPr>
          <w:ilvl w:val="0"/>
          <w:numId w:val="16"/>
        </w:numPr>
        <w:tabs>
          <w:tab w:val="left" w:pos="426"/>
          <w:tab w:val="left" w:leader="dot" w:pos="9072"/>
        </w:tabs>
        <w:autoSpaceDE/>
        <w:autoSpaceDN/>
        <w:rPr>
          <w:rFonts w:ascii="Times New Roman" w:hAnsi="Times New Roman" w:cs="Times New Roman"/>
          <w:bCs/>
          <w:iCs/>
        </w:rPr>
      </w:pPr>
      <w:r w:rsidRPr="006E67C5">
        <w:rPr>
          <w:rFonts w:ascii="Times New Roman" w:hAnsi="Times New Roman" w:cs="Times New Roman"/>
          <w:bCs/>
          <w:iCs/>
        </w:rPr>
        <w:t xml:space="preserve">Tiếng Anh: </w:t>
      </w:r>
      <w:r w:rsidR="00DD3A23" w:rsidRPr="00DD3A23">
        <w:rPr>
          <w:rFonts w:ascii="Times New Roman" w:hAnsi="Times New Roman" w:cs="Times New Roman"/>
          <w:bCs/>
          <w:iCs/>
        </w:rPr>
        <w:t>Quang Binh University</w:t>
      </w:r>
    </w:p>
    <w:p w14:paraId="6A530ED5" w14:textId="77777777" w:rsidR="001006F1" w:rsidRPr="006E67C5" w:rsidRDefault="001006F1" w:rsidP="001006F1">
      <w:pPr>
        <w:pStyle w:val="ListParagraph"/>
        <w:numPr>
          <w:ilvl w:val="0"/>
          <w:numId w:val="18"/>
        </w:numPr>
        <w:tabs>
          <w:tab w:val="left" w:pos="426"/>
        </w:tabs>
        <w:autoSpaceDE/>
        <w:autoSpaceDN/>
        <w:ind w:hanging="720"/>
        <w:rPr>
          <w:rFonts w:ascii="Times New Roman" w:hAnsi="Times New Roman" w:cs="Times New Roman"/>
          <w:bCs/>
          <w:iCs/>
        </w:rPr>
      </w:pPr>
      <w:r w:rsidRPr="006E67C5">
        <w:rPr>
          <w:rFonts w:ascii="Times New Roman" w:hAnsi="Times New Roman" w:cs="Times New Roman"/>
          <w:bCs/>
          <w:iCs/>
        </w:rPr>
        <w:t xml:space="preserve">Tên viết tắt của </w:t>
      </w:r>
      <w:r w:rsidRPr="006E67C5">
        <w:rPr>
          <w:rFonts w:ascii="Times New Roman" w:hAnsi="Times New Roman" w:cs="Times New Roman"/>
          <w:lang w:val="en-US"/>
        </w:rPr>
        <w:t>cơ sở giáo dục</w:t>
      </w:r>
    </w:p>
    <w:p w14:paraId="0F6CF898" w14:textId="77777777" w:rsidR="001006F1" w:rsidRPr="006E67C5" w:rsidRDefault="001006F1" w:rsidP="001006F1">
      <w:pPr>
        <w:pStyle w:val="ListParagraph"/>
        <w:numPr>
          <w:ilvl w:val="0"/>
          <w:numId w:val="16"/>
        </w:numPr>
        <w:tabs>
          <w:tab w:val="left" w:pos="426"/>
          <w:tab w:val="left" w:leader="dot" w:pos="9072"/>
        </w:tabs>
        <w:autoSpaceDE/>
        <w:autoSpaceDN/>
        <w:ind w:hanging="720"/>
        <w:rPr>
          <w:rFonts w:ascii="Times New Roman" w:hAnsi="Times New Roman" w:cs="Times New Roman"/>
          <w:bCs/>
          <w:iCs/>
        </w:rPr>
      </w:pPr>
      <w:r w:rsidRPr="006E67C5">
        <w:rPr>
          <w:rFonts w:ascii="Times New Roman" w:hAnsi="Times New Roman" w:cs="Times New Roman"/>
          <w:bCs/>
          <w:iCs/>
        </w:rPr>
        <w:t xml:space="preserve">Tiếng Việt: </w:t>
      </w:r>
      <w:r w:rsidR="00DD3A23">
        <w:rPr>
          <w:rFonts w:ascii="Times New Roman" w:hAnsi="Times New Roman" w:cs="Times New Roman"/>
          <w:bCs/>
          <w:iCs/>
        </w:rPr>
        <w:t>ĐHQB</w:t>
      </w:r>
    </w:p>
    <w:p w14:paraId="62899251" w14:textId="5B9C6E3A" w:rsidR="001006F1" w:rsidRPr="006E67C5" w:rsidRDefault="001006F1" w:rsidP="001006F1">
      <w:pPr>
        <w:pStyle w:val="ListParagraph"/>
        <w:numPr>
          <w:ilvl w:val="0"/>
          <w:numId w:val="16"/>
        </w:numPr>
        <w:tabs>
          <w:tab w:val="left" w:pos="426"/>
          <w:tab w:val="left" w:leader="dot" w:pos="9072"/>
        </w:tabs>
        <w:autoSpaceDE/>
        <w:autoSpaceDN/>
        <w:ind w:hanging="720"/>
        <w:rPr>
          <w:rFonts w:ascii="Times New Roman" w:hAnsi="Times New Roman" w:cs="Times New Roman"/>
          <w:bCs/>
          <w:iCs/>
        </w:rPr>
      </w:pPr>
      <w:r w:rsidRPr="006E67C5">
        <w:rPr>
          <w:rFonts w:ascii="Times New Roman" w:hAnsi="Times New Roman" w:cs="Times New Roman"/>
          <w:bCs/>
          <w:iCs/>
        </w:rPr>
        <w:t xml:space="preserve">Tiếng Anh: </w:t>
      </w:r>
      <w:r w:rsidR="00937D8D">
        <w:rPr>
          <w:rFonts w:ascii="Times New Roman" w:hAnsi="Times New Roman" w:cs="Times New Roman"/>
          <w:bCs/>
          <w:iCs/>
        </w:rPr>
        <w:t>Quang</w:t>
      </w:r>
      <w:r w:rsidR="00937D8D">
        <w:rPr>
          <w:rFonts w:ascii="Times New Roman" w:hAnsi="Times New Roman" w:cs="Times New Roman"/>
          <w:bCs/>
          <w:iCs/>
          <w:lang w:val="vi-VN"/>
        </w:rPr>
        <w:t xml:space="preserve"> Binh Univesity</w:t>
      </w:r>
    </w:p>
    <w:p w14:paraId="52BF28FB" w14:textId="5C2E3FDE" w:rsidR="001006F1" w:rsidRPr="006E67C5" w:rsidRDefault="001006F1" w:rsidP="001006F1">
      <w:pPr>
        <w:pStyle w:val="ListParagraph"/>
        <w:numPr>
          <w:ilvl w:val="0"/>
          <w:numId w:val="18"/>
        </w:numPr>
        <w:tabs>
          <w:tab w:val="left" w:pos="426"/>
          <w:tab w:val="left" w:leader="dot" w:pos="9072"/>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Tên trước đây (nếu có): </w:t>
      </w:r>
      <w:r w:rsidR="00613935">
        <w:rPr>
          <w:rFonts w:ascii="Times New Roman" w:hAnsi="Times New Roman" w:cs="Times New Roman"/>
          <w:lang w:val="pt-BR"/>
        </w:rPr>
        <w:t>Trường</w:t>
      </w:r>
      <w:r w:rsidR="00613935">
        <w:rPr>
          <w:rFonts w:ascii="Times New Roman" w:hAnsi="Times New Roman" w:cs="Times New Roman"/>
          <w:lang w:val="vi-VN"/>
        </w:rPr>
        <w:t xml:space="preserve"> Cao đẳng Sư phạm Quảng Bình</w:t>
      </w:r>
    </w:p>
    <w:p w14:paraId="0A94132F" w14:textId="2CF44739" w:rsidR="001006F1" w:rsidRPr="006E67C5" w:rsidRDefault="001006F1" w:rsidP="001006F1">
      <w:pPr>
        <w:pStyle w:val="ListParagraph"/>
        <w:numPr>
          <w:ilvl w:val="0"/>
          <w:numId w:val="18"/>
        </w:numPr>
        <w:tabs>
          <w:tab w:val="left" w:pos="426"/>
          <w:tab w:val="left" w:leader="dot" w:pos="9072"/>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Cơ quan/Bộ chủ quản: </w:t>
      </w:r>
      <w:r w:rsidR="00937D8D">
        <w:rPr>
          <w:rFonts w:ascii="Times New Roman" w:hAnsi="Times New Roman" w:cs="Times New Roman"/>
          <w:lang w:val="pt-BR"/>
        </w:rPr>
        <w:t>UBND</w:t>
      </w:r>
      <w:r w:rsidR="00937D8D">
        <w:rPr>
          <w:rFonts w:ascii="Times New Roman" w:hAnsi="Times New Roman" w:cs="Times New Roman"/>
          <w:lang w:val="vi-VN"/>
        </w:rPr>
        <w:t xml:space="preserve"> tỉnh Quảng Bình</w:t>
      </w:r>
    </w:p>
    <w:p w14:paraId="6DB0980F" w14:textId="320EAB5F" w:rsidR="001006F1" w:rsidRPr="006E67C5" w:rsidRDefault="001006F1" w:rsidP="001006F1">
      <w:pPr>
        <w:pStyle w:val="ListParagraph"/>
        <w:numPr>
          <w:ilvl w:val="0"/>
          <w:numId w:val="18"/>
        </w:numPr>
        <w:tabs>
          <w:tab w:val="left" w:pos="426"/>
          <w:tab w:val="left" w:leader="dot" w:pos="9072"/>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Địa chỉ: </w:t>
      </w:r>
      <w:r w:rsidR="00937D8D">
        <w:rPr>
          <w:rFonts w:ascii="Times New Roman" w:hAnsi="Times New Roman" w:cs="Times New Roman"/>
          <w:lang w:val="pt-BR"/>
        </w:rPr>
        <w:t>312</w:t>
      </w:r>
      <w:r w:rsidR="00937D8D">
        <w:rPr>
          <w:rFonts w:ascii="Times New Roman" w:hAnsi="Times New Roman" w:cs="Times New Roman"/>
          <w:lang w:val="vi-VN"/>
        </w:rPr>
        <w:t xml:space="preserve"> Lý Thường Kiệt, Đồng Hới, Quảng Bình</w:t>
      </w:r>
    </w:p>
    <w:p w14:paraId="2AC67B2D" w14:textId="5A49EBDD" w:rsidR="001006F1" w:rsidRPr="006E67C5" w:rsidRDefault="001006F1" w:rsidP="001006F1">
      <w:pPr>
        <w:pStyle w:val="ListParagraph"/>
        <w:numPr>
          <w:ilvl w:val="0"/>
          <w:numId w:val="18"/>
        </w:numPr>
        <w:tabs>
          <w:tab w:val="left" w:pos="426"/>
          <w:tab w:val="left" w:leader="dot" w:pos="5954"/>
          <w:tab w:val="left" w:leader="dot" w:pos="9072"/>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Thông tin liên hệ: Điện </w:t>
      </w:r>
      <w:r w:rsidR="00937D8D">
        <w:rPr>
          <w:rFonts w:ascii="Times New Roman" w:hAnsi="Times New Roman" w:cs="Times New Roman"/>
          <w:lang w:val="pt-BR"/>
        </w:rPr>
        <w:t>thoại</w:t>
      </w:r>
      <w:r w:rsidR="00937D8D" w:rsidRPr="00937D8D">
        <w:rPr>
          <w:rFonts w:ascii="Times New Roman" w:hAnsi="Times New Roman" w:cs="Times New Roman"/>
          <w:lang w:val="pt-BR"/>
        </w:rPr>
        <w:t>: 0232 – 3822010</w:t>
      </w:r>
      <w:r w:rsidR="00937D8D">
        <w:rPr>
          <w:rFonts w:ascii="Times New Roman" w:hAnsi="Times New Roman" w:cs="Times New Roman"/>
          <w:lang w:val="vi-VN"/>
        </w:rPr>
        <w:t xml:space="preserve"> </w:t>
      </w:r>
      <w:r w:rsidRPr="006E67C5">
        <w:rPr>
          <w:rFonts w:ascii="Times New Roman" w:hAnsi="Times New Roman" w:cs="Times New Roman"/>
          <w:lang w:val="pt-BR"/>
        </w:rPr>
        <w:t xml:space="preserve">Số fax </w:t>
      </w:r>
    </w:p>
    <w:p w14:paraId="1B702D6A" w14:textId="593FF447" w:rsidR="001006F1" w:rsidRPr="006E67C5" w:rsidRDefault="001006F1" w:rsidP="001006F1">
      <w:pPr>
        <w:pStyle w:val="ListParagraph"/>
        <w:numPr>
          <w:ilvl w:val="0"/>
          <w:numId w:val="18"/>
        </w:numPr>
        <w:tabs>
          <w:tab w:val="left" w:pos="426"/>
          <w:tab w:val="left" w:leader="dot" w:pos="5103"/>
          <w:tab w:val="left" w:leader="dot" w:pos="9072"/>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E-mail: </w:t>
      </w:r>
      <w:r w:rsidR="00937D8D">
        <w:rPr>
          <w:rFonts w:ascii="Times New Roman" w:hAnsi="Times New Roman" w:cs="Times New Roman"/>
          <w:lang w:val="pt-BR"/>
        </w:rPr>
        <w:t>quangbinhuni</w:t>
      </w:r>
      <w:r w:rsidR="00937D8D">
        <w:rPr>
          <w:rFonts w:ascii="Times New Roman" w:hAnsi="Times New Roman" w:cs="Times New Roman"/>
          <w:lang w:val="vi-VN"/>
        </w:rPr>
        <w:t>@qbu.edu.vn</w:t>
      </w:r>
      <w:r w:rsidRPr="006E67C5">
        <w:rPr>
          <w:rFonts w:ascii="Times New Roman" w:hAnsi="Times New Roman" w:cs="Times New Roman"/>
          <w:lang w:val="pt-BR"/>
        </w:rPr>
        <w:t xml:space="preserve"> Website: </w:t>
      </w:r>
      <w:r w:rsidR="00937D8D" w:rsidRPr="00937D8D">
        <w:rPr>
          <w:rFonts w:ascii="Times New Roman" w:hAnsi="Times New Roman" w:cs="Times New Roman"/>
          <w:lang w:val="pt-BR"/>
        </w:rPr>
        <w:t>https://quangbinhuni.edu.vn</w:t>
      </w:r>
    </w:p>
    <w:p w14:paraId="398AFA99" w14:textId="736F4B8E" w:rsidR="001006F1" w:rsidRPr="006E67C5" w:rsidRDefault="001006F1" w:rsidP="001006F1">
      <w:pPr>
        <w:pStyle w:val="ListParagraph"/>
        <w:numPr>
          <w:ilvl w:val="0"/>
          <w:numId w:val="18"/>
        </w:numPr>
        <w:tabs>
          <w:tab w:val="left" w:pos="426"/>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Năm thành lập </w:t>
      </w:r>
      <w:r w:rsidRPr="006E67C5">
        <w:rPr>
          <w:rFonts w:ascii="Times New Roman" w:hAnsi="Times New Roman" w:cs="Times New Roman"/>
          <w:lang w:val="en-US"/>
        </w:rPr>
        <w:t xml:space="preserve">cơ sở giáo dục </w:t>
      </w:r>
      <w:r w:rsidRPr="006E67C5">
        <w:rPr>
          <w:rFonts w:ascii="Times New Roman" w:hAnsi="Times New Roman" w:cs="Times New Roman"/>
          <w:lang w:val="pt-BR"/>
        </w:rPr>
        <w:t xml:space="preserve">(theo quyết định thành lập): </w:t>
      </w:r>
      <w:r w:rsidR="00937D8D">
        <w:rPr>
          <w:rFonts w:ascii="Times New Roman" w:hAnsi="Times New Roman" w:cs="Times New Roman"/>
          <w:lang w:val="pt-BR"/>
        </w:rPr>
        <w:t>2006</w:t>
      </w:r>
    </w:p>
    <w:p w14:paraId="23BC972D" w14:textId="7CC4F973" w:rsidR="001006F1" w:rsidRPr="006E67C5" w:rsidRDefault="001006F1" w:rsidP="001006F1">
      <w:pPr>
        <w:pStyle w:val="ListParagraph"/>
        <w:numPr>
          <w:ilvl w:val="0"/>
          <w:numId w:val="18"/>
        </w:numPr>
        <w:tabs>
          <w:tab w:val="left" w:pos="426"/>
        </w:tabs>
        <w:autoSpaceDE/>
        <w:autoSpaceDN/>
        <w:ind w:hanging="720"/>
        <w:rPr>
          <w:rFonts w:ascii="Times New Roman" w:hAnsi="Times New Roman" w:cs="Times New Roman"/>
          <w:b/>
          <w:bCs/>
          <w:iCs/>
        </w:rPr>
      </w:pPr>
      <w:r w:rsidRPr="006E67C5">
        <w:rPr>
          <w:rFonts w:ascii="Times New Roman" w:hAnsi="Times New Roman" w:cs="Times New Roman"/>
          <w:lang w:val="pt-BR"/>
        </w:rPr>
        <w:t>Thời gian bắt đầu đào tạo khóa I:</w:t>
      </w:r>
      <w:r w:rsidR="00937D8D">
        <w:rPr>
          <w:rFonts w:ascii="Times New Roman" w:hAnsi="Times New Roman" w:cs="Times New Roman"/>
          <w:lang w:val="vi-VN"/>
        </w:rPr>
        <w:t xml:space="preserve"> </w:t>
      </w:r>
      <w:r w:rsidR="00002A33">
        <w:rPr>
          <w:rFonts w:ascii="Times New Roman" w:hAnsi="Times New Roman" w:cs="Times New Roman"/>
          <w:lang w:val="vi-VN"/>
        </w:rPr>
        <w:t>2006</w:t>
      </w:r>
    </w:p>
    <w:p w14:paraId="150059CA" w14:textId="3C65E9CD" w:rsidR="001006F1" w:rsidRPr="006E67C5" w:rsidRDefault="001006F1" w:rsidP="001006F1">
      <w:pPr>
        <w:pStyle w:val="ListParagraph"/>
        <w:numPr>
          <w:ilvl w:val="0"/>
          <w:numId w:val="18"/>
        </w:numPr>
        <w:tabs>
          <w:tab w:val="left" w:pos="426"/>
        </w:tabs>
        <w:autoSpaceDE/>
        <w:autoSpaceDN/>
        <w:ind w:hanging="720"/>
        <w:rPr>
          <w:rFonts w:ascii="Times New Roman" w:hAnsi="Times New Roman" w:cs="Times New Roman"/>
          <w:b/>
          <w:bCs/>
          <w:iCs/>
        </w:rPr>
      </w:pPr>
      <w:r w:rsidRPr="006E67C5">
        <w:rPr>
          <w:rFonts w:ascii="Times New Roman" w:hAnsi="Times New Roman" w:cs="Times New Roman"/>
          <w:lang w:val="pt-BR"/>
        </w:rPr>
        <w:t>Thời gian cấp bằng tốt nghiệp cho khoá I:</w:t>
      </w:r>
      <w:r w:rsidR="00002A33">
        <w:rPr>
          <w:rFonts w:ascii="Times New Roman" w:hAnsi="Times New Roman" w:cs="Times New Roman"/>
          <w:lang w:val="vi-VN"/>
        </w:rPr>
        <w:t xml:space="preserve"> 2010</w:t>
      </w:r>
    </w:p>
    <w:p w14:paraId="01CB34A1" w14:textId="6B7428AB" w:rsidR="003537A3" w:rsidRPr="003537A3" w:rsidRDefault="001006F1" w:rsidP="003537A3">
      <w:pPr>
        <w:widowControl w:val="0"/>
        <w:numPr>
          <w:ilvl w:val="0"/>
          <w:numId w:val="18"/>
        </w:numPr>
        <w:tabs>
          <w:tab w:val="left" w:pos="426"/>
        </w:tabs>
        <w:autoSpaceDE/>
        <w:autoSpaceDN/>
        <w:ind w:hanging="720"/>
        <w:rPr>
          <w:rFonts w:ascii="Times New Roman" w:hAnsi="Times New Roman" w:cs="Times New Roman"/>
          <w:lang w:val="pt-BR"/>
        </w:rPr>
      </w:pPr>
      <w:r w:rsidRPr="006E67C5">
        <w:rPr>
          <w:rFonts w:ascii="Times New Roman" w:hAnsi="Times New Roman" w:cs="Times New Roman"/>
          <w:lang w:val="pt-BR"/>
        </w:rPr>
        <w:t xml:space="preserve"> Loại hình </w:t>
      </w:r>
      <w:r w:rsidRPr="009846DF">
        <w:rPr>
          <w:rFonts w:ascii="Times New Roman" w:hAnsi="Times New Roman" w:cs="Times New Roman"/>
          <w:lang w:val="pt-BR"/>
        </w:rPr>
        <w:t>cơ sở giáo dục</w:t>
      </w:r>
      <w:r w:rsidRPr="006E67C5">
        <w:rPr>
          <w:rFonts w:ascii="Times New Roman" w:hAnsi="Times New Roman" w:cs="Times New Roman"/>
          <w:lang w:val="pt-BR"/>
        </w:rPr>
        <w:t>:</w:t>
      </w:r>
      <w:r w:rsidRPr="003537A3">
        <w:rPr>
          <w:rFonts w:ascii="Times New Roman" w:hAnsi="Times New Roman" w:cs="Times New Roman"/>
          <w:lang w:val="pt-BR"/>
        </w:rPr>
        <w:t xml:space="preserve"> Công lập </w:t>
      </w:r>
      <w:r w:rsidRPr="003537A3">
        <w:rPr>
          <w:rFonts w:ascii="Times New Roman" w:hAnsi="Times New Roman" w:cs="Times New Roman"/>
          <w:lang w:val="pt-BR"/>
        </w:rPr>
        <w:tab/>
      </w:r>
    </w:p>
    <w:p w14:paraId="2B0D76CD" w14:textId="77777777" w:rsidR="001006F1" w:rsidRPr="009846DF" w:rsidRDefault="001006F1" w:rsidP="001006F1">
      <w:pPr>
        <w:pStyle w:val="ListParagraph"/>
        <w:numPr>
          <w:ilvl w:val="0"/>
          <w:numId w:val="17"/>
        </w:numPr>
        <w:tabs>
          <w:tab w:val="left" w:pos="426"/>
        </w:tabs>
        <w:autoSpaceDE/>
        <w:autoSpaceDN/>
        <w:ind w:hanging="1080"/>
        <w:rPr>
          <w:rFonts w:ascii="Times New Roman" w:hAnsi="Times New Roman" w:cs="Times New Roman"/>
          <w:b/>
          <w:bCs/>
          <w:iCs/>
          <w:lang w:val="pt-BR"/>
        </w:rPr>
      </w:pPr>
      <w:r w:rsidRPr="009846DF">
        <w:rPr>
          <w:rFonts w:ascii="Times New Roman" w:hAnsi="Times New Roman" w:cs="Times New Roman"/>
          <w:b/>
          <w:bCs/>
          <w:iCs/>
          <w:lang w:val="pt-BR"/>
        </w:rPr>
        <w:t>Thông tin chung về đơn vị thực hiện chương trình đào tạo</w:t>
      </w:r>
    </w:p>
    <w:p w14:paraId="3E93563D" w14:textId="77777777" w:rsidR="001006F1" w:rsidRPr="009846DF" w:rsidRDefault="001006F1" w:rsidP="001006F1">
      <w:pPr>
        <w:numPr>
          <w:ilvl w:val="0"/>
          <w:numId w:val="19"/>
        </w:numPr>
        <w:tabs>
          <w:tab w:val="num" w:pos="426"/>
        </w:tabs>
        <w:autoSpaceDE/>
        <w:autoSpaceDN/>
        <w:ind w:left="0" w:firstLine="0"/>
        <w:rPr>
          <w:rFonts w:ascii="Times New Roman" w:hAnsi="Times New Roman" w:cs="Times New Roman"/>
          <w:spacing w:val="-4"/>
          <w:lang w:val="pt-BR"/>
        </w:rPr>
      </w:pPr>
      <w:r w:rsidRPr="009846DF">
        <w:rPr>
          <w:rFonts w:ascii="Times New Roman" w:hAnsi="Times New Roman" w:cs="Times New Roman"/>
          <w:spacing w:val="-4"/>
          <w:lang w:val="pt-BR"/>
        </w:rPr>
        <w:t>Tên Khoa/Bộ môn thực hiện CTĐT (theo Quyết định thành lập)</w:t>
      </w:r>
    </w:p>
    <w:p w14:paraId="35602BBE" w14:textId="0822786B" w:rsidR="001006F1" w:rsidRPr="0056257C" w:rsidRDefault="001006F1" w:rsidP="0056257C">
      <w:pPr>
        <w:pStyle w:val="ListParagraph"/>
        <w:numPr>
          <w:ilvl w:val="0"/>
          <w:numId w:val="16"/>
        </w:numPr>
        <w:tabs>
          <w:tab w:val="left" w:pos="284"/>
          <w:tab w:val="left" w:leader="dot" w:pos="9072"/>
        </w:tabs>
        <w:autoSpaceDE/>
        <w:autoSpaceDN/>
        <w:rPr>
          <w:rFonts w:ascii="Times New Roman" w:hAnsi="Times New Roman" w:cs="Times New Roman"/>
          <w:lang w:val="pt-BR"/>
        </w:rPr>
      </w:pPr>
      <w:r w:rsidRPr="0056257C">
        <w:rPr>
          <w:rFonts w:ascii="Times New Roman" w:hAnsi="Times New Roman" w:cs="Times New Roman"/>
          <w:lang w:val="pt-BR"/>
        </w:rPr>
        <w:t xml:space="preserve">Tiếng Việt: </w:t>
      </w:r>
      <w:r w:rsidR="0056257C" w:rsidRPr="0056257C">
        <w:rPr>
          <w:rFonts w:ascii="Times New Roman" w:hAnsi="Times New Roman" w:cs="Times New Roman"/>
          <w:lang w:val="pt-BR"/>
        </w:rPr>
        <w:t>Bộ môn Quản trị kinh doanh và du lịch</w:t>
      </w:r>
    </w:p>
    <w:p w14:paraId="457AD9BC" w14:textId="316833F8" w:rsidR="001006F1" w:rsidRPr="006E67C5" w:rsidRDefault="001006F1" w:rsidP="0056257C">
      <w:pPr>
        <w:pStyle w:val="ListParagraph"/>
        <w:numPr>
          <w:ilvl w:val="0"/>
          <w:numId w:val="16"/>
        </w:numPr>
        <w:tabs>
          <w:tab w:val="left" w:pos="284"/>
          <w:tab w:val="left" w:leader="dot" w:pos="9072"/>
        </w:tabs>
        <w:autoSpaceDE/>
        <w:autoSpaceDN/>
        <w:rPr>
          <w:rFonts w:ascii="Times New Roman" w:hAnsi="Times New Roman" w:cs="Times New Roman"/>
        </w:rPr>
      </w:pPr>
      <w:r w:rsidRPr="006E67C5">
        <w:rPr>
          <w:rFonts w:ascii="Times New Roman" w:hAnsi="Times New Roman" w:cs="Times New Roman"/>
        </w:rPr>
        <w:t xml:space="preserve">Tiếng Anh: </w:t>
      </w:r>
      <w:r w:rsidR="0056257C" w:rsidRPr="0056257C">
        <w:rPr>
          <w:rFonts w:ascii="Times New Roman" w:hAnsi="Times New Roman" w:cs="Times New Roman"/>
        </w:rPr>
        <w:t>Department of Business Administration and Tourism</w:t>
      </w:r>
    </w:p>
    <w:p w14:paraId="14FFE69A" w14:textId="77777777" w:rsidR="001006F1" w:rsidRPr="006E67C5" w:rsidRDefault="001006F1" w:rsidP="001006F1">
      <w:pPr>
        <w:numPr>
          <w:ilvl w:val="0"/>
          <w:numId w:val="19"/>
        </w:numPr>
        <w:tabs>
          <w:tab w:val="num" w:pos="585"/>
        </w:tabs>
        <w:autoSpaceDE/>
        <w:autoSpaceDN/>
        <w:ind w:left="0" w:firstLine="0"/>
        <w:rPr>
          <w:rFonts w:ascii="Times New Roman" w:hAnsi="Times New Roman" w:cs="Times New Roman"/>
        </w:rPr>
      </w:pPr>
      <w:r w:rsidRPr="006E67C5">
        <w:rPr>
          <w:rFonts w:ascii="Times New Roman" w:hAnsi="Times New Roman" w:cs="Times New Roman"/>
        </w:rPr>
        <w:t xml:space="preserve">Tên viết tắt của Khoa/Bộ môn thực hiện </w:t>
      </w:r>
      <w:r>
        <w:rPr>
          <w:rFonts w:ascii="Times New Roman" w:hAnsi="Times New Roman" w:cs="Times New Roman"/>
        </w:rPr>
        <w:t>CTĐT</w:t>
      </w:r>
      <w:r w:rsidRPr="006E67C5">
        <w:rPr>
          <w:rFonts w:ascii="Times New Roman" w:hAnsi="Times New Roman" w:cs="Times New Roman"/>
        </w:rPr>
        <w:t>:</w:t>
      </w:r>
    </w:p>
    <w:p w14:paraId="71E833EC" w14:textId="77777777" w:rsidR="0056257C" w:rsidRDefault="001006F1" w:rsidP="0056257C">
      <w:pPr>
        <w:pStyle w:val="ListParagraph"/>
        <w:numPr>
          <w:ilvl w:val="0"/>
          <w:numId w:val="16"/>
        </w:numPr>
        <w:tabs>
          <w:tab w:val="left" w:pos="284"/>
          <w:tab w:val="left" w:leader="dot" w:pos="9072"/>
        </w:tabs>
        <w:autoSpaceDE/>
        <w:autoSpaceDN/>
        <w:rPr>
          <w:rFonts w:ascii="Times New Roman" w:hAnsi="Times New Roman" w:cs="Times New Roman"/>
        </w:rPr>
      </w:pPr>
      <w:r w:rsidRPr="0056257C">
        <w:rPr>
          <w:rFonts w:ascii="Times New Roman" w:hAnsi="Times New Roman" w:cs="Times New Roman"/>
        </w:rPr>
        <w:t xml:space="preserve">Tiếng Việt: </w:t>
      </w:r>
      <w:r w:rsidR="0056257C" w:rsidRPr="0056257C">
        <w:rPr>
          <w:rFonts w:ascii="Times New Roman" w:hAnsi="Times New Roman" w:cs="Times New Roman"/>
        </w:rPr>
        <w:t xml:space="preserve">QTKD và DL </w:t>
      </w:r>
    </w:p>
    <w:p w14:paraId="4DB2BBA0" w14:textId="06BBC9AA" w:rsidR="001006F1" w:rsidRPr="0056257C" w:rsidRDefault="001006F1" w:rsidP="0056257C">
      <w:pPr>
        <w:pStyle w:val="ListParagraph"/>
        <w:numPr>
          <w:ilvl w:val="0"/>
          <w:numId w:val="16"/>
        </w:numPr>
        <w:tabs>
          <w:tab w:val="left" w:pos="284"/>
          <w:tab w:val="left" w:leader="dot" w:pos="9072"/>
        </w:tabs>
        <w:autoSpaceDE/>
        <w:autoSpaceDN/>
        <w:rPr>
          <w:rFonts w:ascii="Times New Roman" w:hAnsi="Times New Roman" w:cs="Times New Roman"/>
        </w:rPr>
      </w:pPr>
      <w:r w:rsidRPr="0056257C">
        <w:rPr>
          <w:rFonts w:ascii="Times New Roman" w:hAnsi="Times New Roman" w:cs="Times New Roman"/>
        </w:rPr>
        <w:t xml:space="preserve">Tiếng Anh: </w:t>
      </w:r>
      <w:r w:rsidR="0056257C" w:rsidRPr="0056257C">
        <w:rPr>
          <w:rFonts w:ascii="Times New Roman" w:hAnsi="Times New Roman" w:cs="Times New Roman"/>
        </w:rPr>
        <w:t>DBAT</w:t>
      </w:r>
    </w:p>
    <w:p w14:paraId="5CD4CA4E" w14:textId="2078AD64" w:rsidR="001006F1" w:rsidRPr="006E67C5" w:rsidRDefault="001006F1" w:rsidP="001006F1">
      <w:pPr>
        <w:numPr>
          <w:ilvl w:val="0"/>
          <w:numId w:val="19"/>
        </w:numPr>
        <w:tabs>
          <w:tab w:val="num" w:pos="585"/>
        </w:tabs>
        <w:autoSpaceDE/>
        <w:autoSpaceDN/>
        <w:ind w:left="0" w:firstLine="0"/>
        <w:rPr>
          <w:rFonts w:ascii="Times New Roman" w:hAnsi="Times New Roman" w:cs="Times New Roman"/>
        </w:rPr>
      </w:pPr>
      <w:r w:rsidRPr="006E67C5">
        <w:rPr>
          <w:rFonts w:ascii="Times New Roman" w:hAnsi="Times New Roman" w:cs="Times New Roman"/>
        </w:rPr>
        <w:t>Tên trước đây (nếu có):</w:t>
      </w:r>
      <w:r w:rsidR="003537A3">
        <w:rPr>
          <w:rFonts w:ascii="Times New Roman" w:hAnsi="Times New Roman" w:cs="Times New Roman"/>
          <w:lang w:val="vi-VN"/>
        </w:rPr>
        <w:t xml:space="preserve"> Bộ môn Quản trị Kinh doanh</w:t>
      </w:r>
    </w:p>
    <w:p w14:paraId="6A6202BA" w14:textId="77777777" w:rsidR="001006F1" w:rsidRPr="006E67C5" w:rsidRDefault="001006F1" w:rsidP="001006F1">
      <w:pPr>
        <w:numPr>
          <w:ilvl w:val="0"/>
          <w:numId w:val="19"/>
        </w:numPr>
        <w:tabs>
          <w:tab w:val="num" w:pos="585"/>
        </w:tabs>
        <w:autoSpaceDE/>
        <w:autoSpaceDN/>
        <w:ind w:left="426" w:hanging="426"/>
        <w:rPr>
          <w:rFonts w:ascii="Times New Roman" w:hAnsi="Times New Roman" w:cs="Times New Roman"/>
        </w:rPr>
      </w:pPr>
      <w:r w:rsidRPr="006E67C5">
        <w:rPr>
          <w:rFonts w:ascii="Times New Roman" w:hAnsi="Times New Roman" w:cs="Times New Roman"/>
        </w:rPr>
        <w:t xml:space="preserve">Tên </w:t>
      </w:r>
      <w:r>
        <w:rPr>
          <w:rFonts w:ascii="Times New Roman" w:hAnsi="Times New Roman" w:cs="Times New Roman"/>
        </w:rPr>
        <w:t>CTĐT</w:t>
      </w:r>
      <w:r w:rsidRPr="006E67C5">
        <w:rPr>
          <w:rFonts w:ascii="Times New Roman" w:hAnsi="Times New Roman" w:cs="Times New Roman"/>
        </w:rPr>
        <w:t xml:space="preserve"> </w:t>
      </w:r>
    </w:p>
    <w:p w14:paraId="4D0F8518" w14:textId="548C4590" w:rsidR="001006F1" w:rsidRPr="006E67C5" w:rsidRDefault="001006F1" w:rsidP="001006F1">
      <w:pPr>
        <w:pStyle w:val="ListParagraph"/>
        <w:numPr>
          <w:ilvl w:val="0"/>
          <w:numId w:val="16"/>
        </w:numPr>
        <w:tabs>
          <w:tab w:val="left" w:pos="284"/>
          <w:tab w:val="left" w:leader="dot" w:pos="9072"/>
        </w:tabs>
        <w:autoSpaceDE/>
        <w:autoSpaceDN/>
        <w:ind w:hanging="720"/>
        <w:rPr>
          <w:rFonts w:ascii="Times New Roman" w:hAnsi="Times New Roman" w:cs="Times New Roman"/>
        </w:rPr>
      </w:pPr>
      <w:r w:rsidRPr="006E67C5">
        <w:rPr>
          <w:rFonts w:ascii="Times New Roman" w:hAnsi="Times New Roman" w:cs="Times New Roman"/>
        </w:rPr>
        <w:t xml:space="preserve">Tiếng Việt: </w:t>
      </w:r>
      <w:r w:rsidR="00E26497">
        <w:rPr>
          <w:rFonts w:ascii="Times New Roman" w:hAnsi="Times New Roman" w:cs="Times New Roman"/>
        </w:rPr>
        <w:t>Quản</w:t>
      </w:r>
      <w:r w:rsidR="00E26497">
        <w:rPr>
          <w:rFonts w:ascii="Times New Roman" w:hAnsi="Times New Roman" w:cs="Times New Roman"/>
          <w:lang w:val="vi-VN"/>
        </w:rPr>
        <w:t xml:space="preserve"> trị kinh doanh</w:t>
      </w:r>
    </w:p>
    <w:p w14:paraId="6771B64B" w14:textId="21E166E2" w:rsidR="001006F1" w:rsidRPr="006E67C5" w:rsidRDefault="001006F1" w:rsidP="0056257C">
      <w:pPr>
        <w:pStyle w:val="ListParagraph"/>
        <w:numPr>
          <w:ilvl w:val="0"/>
          <w:numId w:val="16"/>
        </w:numPr>
        <w:tabs>
          <w:tab w:val="left" w:pos="284"/>
          <w:tab w:val="left" w:leader="dot" w:pos="9072"/>
        </w:tabs>
        <w:autoSpaceDE/>
        <w:autoSpaceDN/>
        <w:rPr>
          <w:rFonts w:ascii="Times New Roman" w:hAnsi="Times New Roman" w:cs="Times New Roman"/>
        </w:rPr>
      </w:pPr>
      <w:r w:rsidRPr="006E67C5">
        <w:rPr>
          <w:rFonts w:ascii="Times New Roman" w:hAnsi="Times New Roman" w:cs="Times New Roman"/>
        </w:rPr>
        <w:t>Tiếng Anh:</w:t>
      </w:r>
      <w:r w:rsidR="003537A3">
        <w:rPr>
          <w:rFonts w:ascii="Times New Roman" w:hAnsi="Times New Roman" w:cs="Times New Roman"/>
          <w:lang w:val="vi-VN"/>
        </w:rPr>
        <w:t xml:space="preserve"> </w:t>
      </w:r>
      <w:r w:rsidR="0056257C" w:rsidRPr="0056257C">
        <w:rPr>
          <w:rFonts w:ascii="Times New Roman" w:hAnsi="Times New Roman" w:cs="Times New Roman"/>
          <w:lang w:val="vi-VN"/>
        </w:rPr>
        <w:t>DBAT</w:t>
      </w:r>
    </w:p>
    <w:p w14:paraId="106B4D84" w14:textId="27B00869" w:rsidR="001006F1" w:rsidRPr="006E67C5" w:rsidRDefault="001006F1" w:rsidP="001006F1">
      <w:pPr>
        <w:numPr>
          <w:ilvl w:val="0"/>
          <w:numId w:val="19"/>
        </w:numPr>
        <w:tabs>
          <w:tab w:val="num" w:pos="426"/>
        </w:tabs>
        <w:autoSpaceDE/>
        <w:autoSpaceDN/>
        <w:ind w:left="0" w:firstLine="0"/>
        <w:rPr>
          <w:rFonts w:ascii="Times New Roman" w:hAnsi="Times New Roman" w:cs="Times New Roman"/>
          <w:lang w:val="da-DK"/>
        </w:rPr>
      </w:pPr>
      <w:r w:rsidRPr="006E67C5">
        <w:rPr>
          <w:rFonts w:ascii="Times New Roman" w:hAnsi="Times New Roman" w:cs="Times New Roman"/>
          <w:lang w:val="da-DK"/>
        </w:rPr>
        <w:t xml:space="preserve">Mã </w:t>
      </w:r>
      <w:r>
        <w:rPr>
          <w:rFonts w:ascii="Times New Roman" w:hAnsi="Times New Roman" w:cs="Times New Roman"/>
          <w:lang w:val="da-DK"/>
        </w:rPr>
        <w:t>CTĐT</w:t>
      </w:r>
      <w:r w:rsidRPr="006E67C5">
        <w:rPr>
          <w:rFonts w:ascii="Times New Roman" w:hAnsi="Times New Roman" w:cs="Times New Roman"/>
          <w:lang w:val="da-DK"/>
        </w:rPr>
        <w:t>:</w:t>
      </w:r>
      <w:r w:rsidR="0056257C" w:rsidRPr="0056257C">
        <w:rPr>
          <w:rFonts w:ascii="Times New Roman" w:hAnsi="Times New Roman" w:cs="Times New Roman"/>
          <w:lang w:val="da-DK"/>
        </w:rPr>
        <w:t xml:space="preserve"> </w:t>
      </w:r>
      <w:r w:rsidR="0056257C">
        <w:rPr>
          <w:rFonts w:ascii="Times New Roman" w:hAnsi="Times New Roman" w:cs="Times New Roman"/>
          <w:lang w:val="da-DK"/>
        </w:rPr>
        <w:t>7340101</w:t>
      </w:r>
      <w:r w:rsidR="0056257C" w:rsidRPr="006E67C5">
        <w:rPr>
          <w:rFonts w:ascii="Times New Roman" w:hAnsi="Times New Roman" w:cs="Times New Roman"/>
        </w:rPr>
        <w:tab/>
      </w:r>
      <w:r w:rsidRPr="006E67C5">
        <w:rPr>
          <w:rFonts w:ascii="Times New Roman" w:hAnsi="Times New Roman" w:cs="Times New Roman"/>
        </w:rPr>
        <w:tab/>
      </w:r>
      <w:r w:rsidRPr="006E67C5">
        <w:rPr>
          <w:rFonts w:ascii="Times New Roman" w:hAnsi="Times New Roman" w:cs="Times New Roman"/>
        </w:rPr>
        <w:tab/>
      </w:r>
    </w:p>
    <w:p w14:paraId="7F897480" w14:textId="77777777" w:rsidR="001006F1" w:rsidRPr="006E67C5" w:rsidRDefault="001006F1" w:rsidP="001006F1">
      <w:pPr>
        <w:numPr>
          <w:ilvl w:val="0"/>
          <w:numId w:val="19"/>
        </w:numPr>
        <w:tabs>
          <w:tab w:val="num" w:pos="426"/>
        </w:tabs>
        <w:autoSpaceDE/>
        <w:autoSpaceDN/>
        <w:ind w:left="0" w:firstLine="0"/>
        <w:rPr>
          <w:rFonts w:ascii="Times New Roman" w:hAnsi="Times New Roman" w:cs="Times New Roman"/>
          <w:lang w:val="da-DK"/>
        </w:rPr>
      </w:pPr>
      <w:r w:rsidRPr="006E67C5">
        <w:rPr>
          <w:rFonts w:ascii="Times New Roman" w:hAnsi="Times New Roman" w:cs="Times New Roman"/>
          <w:lang w:val="da-DK"/>
        </w:rPr>
        <w:t xml:space="preserve">Tên trước đây của </w:t>
      </w:r>
      <w:r>
        <w:rPr>
          <w:rFonts w:ascii="Times New Roman" w:hAnsi="Times New Roman" w:cs="Times New Roman"/>
          <w:lang w:val="da-DK"/>
        </w:rPr>
        <w:t>CTĐT</w:t>
      </w:r>
      <w:r w:rsidRPr="006E67C5">
        <w:rPr>
          <w:rFonts w:ascii="Times New Roman" w:hAnsi="Times New Roman" w:cs="Times New Roman"/>
          <w:lang w:val="da-DK"/>
        </w:rPr>
        <w:t xml:space="preserve"> (nếu có): .......................................</w:t>
      </w:r>
    </w:p>
    <w:p w14:paraId="57475181" w14:textId="41DA28CE" w:rsidR="001006F1" w:rsidRPr="009846DF" w:rsidRDefault="001006F1" w:rsidP="0056257C">
      <w:pPr>
        <w:numPr>
          <w:ilvl w:val="0"/>
          <w:numId w:val="19"/>
        </w:numPr>
        <w:autoSpaceDE/>
        <w:autoSpaceDN/>
        <w:rPr>
          <w:rFonts w:ascii="Times New Roman" w:hAnsi="Times New Roman" w:cs="Times New Roman"/>
          <w:lang w:val="da-DK"/>
        </w:rPr>
      </w:pPr>
      <w:r w:rsidRPr="009846DF">
        <w:rPr>
          <w:rFonts w:ascii="Times New Roman" w:hAnsi="Times New Roman" w:cs="Times New Roman"/>
          <w:lang w:val="da-DK"/>
        </w:rPr>
        <w:lastRenderedPageBreak/>
        <w:t xml:space="preserve">Địa chỉ của Khoa/Bộ môn thực hiện CTĐT: </w:t>
      </w:r>
      <w:r w:rsidR="0056257C" w:rsidRPr="0056257C">
        <w:rPr>
          <w:rFonts w:ascii="Times New Roman" w:hAnsi="Times New Roman" w:cs="Times New Roman"/>
          <w:lang w:val="da-DK"/>
        </w:rPr>
        <w:t>Bộ môn Quản trị kinh doanh và du lịch. Trường Đại Học Quảng Bình .Tầng 2 – Nhà E. 312 Lí Thường Kiệt. Đồng Hới. Quảng Bình.</w:t>
      </w:r>
    </w:p>
    <w:p w14:paraId="660E9734" w14:textId="0135ED79" w:rsidR="001006F1" w:rsidRPr="006E67C5" w:rsidRDefault="001006F1" w:rsidP="001006F1">
      <w:pPr>
        <w:numPr>
          <w:ilvl w:val="0"/>
          <w:numId w:val="19"/>
        </w:numPr>
        <w:tabs>
          <w:tab w:val="num" w:pos="360"/>
          <w:tab w:val="num" w:pos="585"/>
        </w:tabs>
        <w:autoSpaceDE/>
        <w:autoSpaceDN/>
        <w:ind w:left="0" w:firstLine="0"/>
        <w:rPr>
          <w:rFonts w:ascii="Times New Roman" w:hAnsi="Times New Roman" w:cs="Times New Roman"/>
          <w:lang w:val="pt-BR"/>
        </w:rPr>
      </w:pPr>
      <w:r w:rsidRPr="009846DF">
        <w:rPr>
          <w:rFonts w:ascii="Times New Roman" w:hAnsi="Times New Roman" w:cs="Times New Roman"/>
          <w:lang w:val="da-DK"/>
        </w:rPr>
        <w:t xml:space="preserve"> Số điện thoại liên hệ: </w:t>
      </w:r>
      <w:r w:rsidR="0056257C">
        <w:rPr>
          <w:rFonts w:ascii="Times New Roman" w:hAnsi="Times New Roman" w:cs="Times New Roman"/>
          <w:lang w:val="da-DK"/>
        </w:rPr>
        <w:t>02323819112</w:t>
      </w:r>
      <w:r w:rsidRPr="009846DF">
        <w:rPr>
          <w:rFonts w:ascii="Times New Roman" w:hAnsi="Times New Roman" w:cs="Times New Roman"/>
          <w:lang w:val="da-DK"/>
        </w:rPr>
        <w:t xml:space="preserve">. </w:t>
      </w:r>
      <w:r w:rsidRPr="0056257C">
        <w:rPr>
          <w:rFonts w:ascii="Times New Roman" w:hAnsi="Times New Roman" w:cs="Times New Roman"/>
          <w:lang w:val="da-DK"/>
        </w:rPr>
        <w:t>Số fax: …………………………………</w:t>
      </w:r>
    </w:p>
    <w:p w14:paraId="58CBA1D2" w14:textId="63DD7F5B" w:rsidR="001006F1" w:rsidRPr="006E67C5" w:rsidRDefault="001006F1" w:rsidP="001006F1">
      <w:pPr>
        <w:numPr>
          <w:ilvl w:val="0"/>
          <w:numId w:val="19"/>
        </w:numPr>
        <w:tabs>
          <w:tab w:val="num" w:pos="360"/>
          <w:tab w:val="num" w:pos="585"/>
        </w:tabs>
        <w:autoSpaceDE/>
        <w:autoSpaceDN/>
        <w:ind w:left="0" w:firstLine="0"/>
        <w:rPr>
          <w:rFonts w:ascii="Times New Roman" w:hAnsi="Times New Roman" w:cs="Times New Roman"/>
          <w:lang w:val="pt-BR"/>
        </w:rPr>
      </w:pPr>
      <w:r w:rsidRPr="0056257C">
        <w:rPr>
          <w:rFonts w:ascii="Times New Roman" w:hAnsi="Times New Roman" w:cs="Times New Roman"/>
          <w:lang w:val="da-DK"/>
        </w:rPr>
        <w:t xml:space="preserve"> </w:t>
      </w:r>
      <w:r w:rsidRPr="006E67C5">
        <w:rPr>
          <w:rFonts w:ascii="Times New Roman" w:hAnsi="Times New Roman" w:cs="Times New Roman"/>
          <w:lang w:val="en-US"/>
        </w:rPr>
        <w:t>E-mail:..............................................</w:t>
      </w:r>
      <w:r w:rsidRPr="006E67C5">
        <w:rPr>
          <w:rFonts w:ascii="Times New Roman" w:hAnsi="Times New Roman" w:cs="Times New Roman"/>
          <w:lang w:val="pt-BR"/>
        </w:rPr>
        <w:t>Website:</w:t>
      </w:r>
      <w:r w:rsidR="0056257C" w:rsidRPr="0056257C">
        <w:rPr>
          <w:rFonts w:ascii="Times New Roman" w:hAnsi="Times New Roman" w:cs="Times New Roman"/>
          <w:lang w:val="pt-BR"/>
        </w:rPr>
        <w:t xml:space="preserve"> </w:t>
      </w:r>
      <w:r w:rsidR="0056257C" w:rsidRPr="004E39F2">
        <w:rPr>
          <w:rFonts w:ascii="Times New Roman" w:hAnsi="Times New Roman" w:cs="Times New Roman"/>
          <w:lang w:val="pt-BR"/>
        </w:rPr>
        <w:t>http://ktdl.quangbinhuni.edu.vn/</w:t>
      </w:r>
    </w:p>
    <w:p w14:paraId="170BDFC4" w14:textId="1E32F529" w:rsidR="001006F1" w:rsidRPr="006E67C5" w:rsidRDefault="001006F1" w:rsidP="0056257C">
      <w:pPr>
        <w:numPr>
          <w:ilvl w:val="0"/>
          <w:numId w:val="19"/>
        </w:numPr>
        <w:autoSpaceDE/>
        <w:autoSpaceDN/>
        <w:rPr>
          <w:rFonts w:ascii="Times New Roman" w:hAnsi="Times New Roman" w:cs="Times New Roman"/>
          <w:lang w:val="pt-BR"/>
        </w:rPr>
      </w:pPr>
      <w:r w:rsidRPr="006E67C5">
        <w:rPr>
          <w:rFonts w:ascii="Times New Roman" w:hAnsi="Times New Roman" w:cs="Times New Roman"/>
          <w:lang w:val="pt-BR"/>
        </w:rPr>
        <w:t>Năm thành lập Khoa/Bộ môn (theo Quyết định thành lập):</w:t>
      </w:r>
      <w:r w:rsidR="0056257C" w:rsidRPr="0056257C">
        <w:rPr>
          <w:lang w:val="pt-BR"/>
        </w:rPr>
        <w:t xml:space="preserve"> </w:t>
      </w:r>
      <w:r w:rsidR="0056257C" w:rsidRPr="0056257C">
        <w:rPr>
          <w:rFonts w:ascii="Times New Roman" w:hAnsi="Times New Roman" w:cs="Times New Roman"/>
          <w:lang w:val="pt-BR"/>
        </w:rPr>
        <w:t>2011/ 2013</w:t>
      </w:r>
    </w:p>
    <w:p w14:paraId="3D9419F3" w14:textId="789C011A" w:rsidR="001006F1" w:rsidRPr="006E67C5" w:rsidRDefault="001006F1" w:rsidP="0056257C">
      <w:pPr>
        <w:numPr>
          <w:ilvl w:val="0"/>
          <w:numId w:val="19"/>
        </w:numPr>
        <w:autoSpaceDE/>
        <w:autoSpaceDN/>
        <w:rPr>
          <w:rFonts w:ascii="Times New Roman" w:hAnsi="Times New Roman" w:cs="Times New Roman"/>
          <w:lang w:val="pt-BR"/>
        </w:rPr>
      </w:pPr>
      <w:r w:rsidRPr="006E67C5">
        <w:rPr>
          <w:rFonts w:ascii="Times New Roman" w:hAnsi="Times New Roman" w:cs="Times New Roman"/>
          <w:lang w:val="pt-BR"/>
        </w:rPr>
        <w:t>Thời gian bắt đầu đào tạo khóa I (</w:t>
      </w:r>
      <w:bookmarkStart w:id="0" w:name="OLE_LINK20"/>
      <w:bookmarkStart w:id="1" w:name="OLE_LINK21"/>
      <w:r w:rsidRPr="006E67C5">
        <w:rPr>
          <w:rFonts w:ascii="Times New Roman" w:hAnsi="Times New Roman" w:cs="Times New Roman"/>
          <w:lang w:val="pt-BR"/>
        </w:rPr>
        <w:t xml:space="preserve">của </w:t>
      </w:r>
      <w:r>
        <w:rPr>
          <w:rFonts w:ascii="Times New Roman" w:hAnsi="Times New Roman" w:cs="Times New Roman"/>
          <w:lang w:val="pt-BR"/>
        </w:rPr>
        <w:t>CTĐT</w:t>
      </w:r>
      <w:r w:rsidRPr="006E67C5">
        <w:rPr>
          <w:rFonts w:ascii="Times New Roman" w:hAnsi="Times New Roman" w:cs="Times New Roman"/>
          <w:lang w:val="pt-BR"/>
        </w:rPr>
        <w:t>)</w:t>
      </w:r>
      <w:bookmarkEnd w:id="0"/>
      <w:bookmarkEnd w:id="1"/>
      <w:r w:rsidRPr="006E67C5">
        <w:rPr>
          <w:rFonts w:ascii="Times New Roman" w:hAnsi="Times New Roman" w:cs="Times New Roman"/>
          <w:lang w:val="pt-BR"/>
        </w:rPr>
        <w:t xml:space="preserve">: </w:t>
      </w:r>
      <w:r w:rsidR="0056257C" w:rsidRPr="0056257C">
        <w:rPr>
          <w:rFonts w:ascii="Times New Roman" w:hAnsi="Times New Roman" w:cs="Times New Roman"/>
          <w:lang w:val="pt-BR"/>
        </w:rPr>
        <w:t>2008</w:t>
      </w:r>
    </w:p>
    <w:p w14:paraId="75B45E82" w14:textId="3CF217BD" w:rsidR="001006F1" w:rsidRPr="006E67C5" w:rsidRDefault="001006F1" w:rsidP="0056257C">
      <w:pPr>
        <w:numPr>
          <w:ilvl w:val="0"/>
          <w:numId w:val="19"/>
        </w:numPr>
        <w:autoSpaceDE/>
        <w:autoSpaceDN/>
        <w:rPr>
          <w:rFonts w:ascii="Times New Roman" w:hAnsi="Times New Roman" w:cs="Times New Roman"/>
          <w:b/>
          <w:bCs/>
          <w:i/>
          <w:iCs/>
          <w:lang w:val="pt-BR"/>
        </w:rPr>
      </w:pPr>
      <w:r w:rsidRPr="006E67C5">
        <w:rPr>
          <w:rFonts w:ascii="Times New Roman" w:hAnsi="Times New Roman" w:cs="Times New Roman"/>
          <w:lang w:val="pt-BR"/>
        </w:rPr>
        <w:t xml:space="preserve">Thời gian cấp bằng tốt nghiệp cho khóa I (của </w:t>
      </w:r>
      <w:r>
        <w:rPr>
          <w:rFonts w:ascii="Times New Roman" w:hAnsi="Times New Roman" w:cs="Times New Roman"/>
          <w:lang w:val="pt-BR"/>
        </w:rPr>
        <w:t>CTĐT</w:t>
      </w:r>
      <w:r w:rsidRPr="006E67C5">
        <w:rPr>
          <w:rFonts w:ascii="Times New Roman" w:hAnsi="Times New Roman" w:cs="Times New Roman"/>
          <w:lang w:val="pt-BR"/>
        </w:rPr>
        <w:t>):</w:t>
      </w:r>
      <w:r w:rsidR="0056257C" w:rsidRPr="0056257C">
        <w:rPr>
          <w:lang w:val="pt-BR"/>
        </w:rPr>
        <w:t xml:space="preserve"> </w:t>
      </w:r>
      <w:r w:rsidR="0056257C" w:rsidRPr="0056257C">
        <w:rPr>
          <w:rFonts w:ascii="Times New Roman" w:hAnsi="Times New Roman" w:cs="Times New Roman"/>
          <w:lang w:val="pt-BR"/>
        </w:rPr>
        <w:t>2011</w:t>
      </w:r>
      <w:r w:rsidRPr="006E67C5">
        <w:rPr>
          <w:rFonts w:ascii="Times New Roman" w:hAnsi="Times New Roman" w:cs="Times New Roman"/>
          <w:lang w:val="pt-BR"/>
        </w:rPr>
        <w:t xml:space="preserve"> </w:t>
      </w:r>
    </w:p>
    <w:p w14:paraId="239A9C43" w14:textId="77777777" w:rsidR="001006F1" w:rsidRPr="009846DF" w:rsidRDefault="001006F1" w:rsidP="001006F1">
      <w:pPr>
        <w:pStyle w:val="ListParagraph"/>
        <w:numPr>
          <w:ilvl w:val="0"/>
          <w:numId w:val="17"/>
        </w:numPr>
        <w:tabs>
          <w:tab w:val="left" w:pos="426"/>
        </w:tabs>
        <w:autoSpaceDE/>
        <w:autoSpaceDN/>
        <w:ind w:hanging="1080"/>
        <w:rPr>
          <w:rFonts w:ascii="Times New Roman" w:hAnsi="Times New Roman" w:cs="Times New Roman"/>
          <w:b/>
          <w:bCs/>
          <w:iCs/>
          <w:lang w:val="pt-BR"/>
        </w:rPr>
      </w:pPr>
      <w:r w:rsidRPr="009846DF">
        <w:rPr>
          <w:rFonts w:ascii="Times New Roman" w:hAnsi="Times New Roman" w:cs="Times New Roman"/>
          <w:b/>
          <w:bCs/>
          <w:iCs/>
          <w:lang w:val="pt-BR"/>
        </w:rPr>
        <w:t>Giới thiệu khái quát về đơn vị thực hiện chương trình đào tạo</w:t>
      </w:r>
    </w:p>
    <w:p w14:paraId="19EC21BC" w14:textId="77777777" w:rsidR="009E6F19" w:rsidRDefault="001006F1" w:rsidP="009E6F19">
      <w:pPr>
        <w:numPr>
          <w:ilvl w:val="0"/>
          <w:numId w:val="19"/>
        </w:numPr>
        <w:tabs>
          <w:tab w:val="num" w:pos="426"/>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Khái quát về</w:t>
      </w:r>
      <w:r w:rsidRPr="006E67C5">
        <w:rPr>
          <w:rFonts w:ascii="Times New Roman" w:hAnsi="Times New Roman" w:cs="Times New Roman"/>
          <w:bCs/>
          <w:iCs/>
          <w:lang w:val="pt-BR"/>
        </w:rPr>
        <w:t xml:space="preserve"> lịch sử phát triển, tóm tắt thành tích nổi bật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(nêu tóm tắt các giai đoạn phát triển, tổng số ngành, chương trình, ... quan hệ hợp tác, thành tích nổi bật).</w:t>
      </w:r>
    </w:p>
    <w:p w14:paraId="51BC5FE9" w14:textId="77777777" w:rsidR="00922E83" w:rsidRDefault="009E6F19" w:rsidP="00922E83">
      <w:pPr>
        <w:autoSpaceDE/>
        <w:autoSpaceDN/>
        <w:ind w:firstLine="720"/>
        <w:rPr>
          <w:rFonts w:ascii="Times New Roman" w:hAnsi="Times New Roman" w:cs="Times New Roman"/>
          <w:lang w:val="pt-BR"/>
        </w:rPr>
      </w:pPr>
      <w:r w:rsidRPr="00922E83">
        <w:rPr>
          <w:rFonts w:ascii="Times New Roman" w:hAnsi="Times New Roman" w:cs="Times New Roman"/>
          <w:lang w:val="pt-BR"/>
        </w:rPr>
        <w:t>Khoa Kinh tế - Du lịch có tiền thân là Bộ môn Kinh tế trực thuộc khoa Xã hội – Du lịch – Kinh tế được thành lập năm 2007 với các chuyên ngành đào tạo kế toán và quản trị kinh doanh. Đến nay, khoa đã đào tạo gần 2500 sinh viên tốt nghiệp ngành kế toán, quản trị kinh doanh các Bậc đại học, cao đẳng Hệ chính quy, văn bằng 2 và liên thông. Trong số sinh viên tốt nghiệp ra trường có trên 65% tìm được việc làm trong năm đầu tiên, 100% tìm được việc làm trong 3 năm tiếp theo, trên 80% làm đúng ngành nghề đào tạo. </w:t>
      </w:r>
    </w:p>
    <w:p w14:paraId="492D1AE7" w14:textId="77777777" w:rsidR="00922E83" w:rsidRDefault="009E6F19" w:rsidP="00922E83">
      <w:pPr>
        <w:autoSpaceDE/>
        <w:autoSpaceDN/>
        <w:ind w:firstLine="720"/>
        <w:rPr>
          <w:rFonts w:ascii="Times New Roman" w:hAnsi="Times New Roman" w:cs="Times New Roman"/>
          <w:lang w:val="pt-BR"/>
        </w:rPr>
      </w:pPr>
      <w:r w:rsidRPr="00922E83">
        <w:rPr>
          <w:rFonts w:ascii="Times New Roman" w:hAnsi="Times New Roman" w:cs="Times New Roman"/>
          <w:lang w:val="pt-BR"/>
        </w:rPr>
        <w:t>Quá trình hình thành và phát triển khoa trải qua nhiều giai đoạn:</w:t>
      </w:r>
    </w:p>
    <w:p w14:paraId="7010B8B4" w14:textId="3621C91C" w:rsidR="00922E83" w:rsidRPr="00922E83" w:rsidRDefault="009E6F19" w:rsidP="00922E83">
      <w:pPr>
        <w:autoSpaceDE/>
        <w:autoSpaceDN/>
        <w:ind w:firstLine="720"/>
        <w:rPr>
          <w:rFonts w:ascii="Times New Roman" w:hAnsi="Times New Roman" w:cs="Times New Roman"/>
          <w:lang w:val="pt-BR"/>
        </w:rPr>
      </w:pPr>
      <w:r w:rsidRPr="00922E83">
        <w:rPr>
          <w:rFonts w:ascii="Times New Roman" w:hAnsi="Times New Roman" w:cs="Times New Roman"/>
          <w:lang w:val="pt-BR"/>
        </w:rPr>
        <w:t>- Giai đoạn 2007 – 2011: Khoa chỉ mới là một Bộ môn trực thuộc khoa Xã Hội – Du lịch – Kinh tế và chuyên ngành kế toán, quản trị kinh doanh hệ chính quy bắt đầu được đào tạo tại trường Đại học Quảng Bình, số lượng giảng viên 10 người, số lượng sinh viên bắt đầu tăng nhanh, bình quân năm trên 600 sinh viên, số lượng sinh viên tốt nghiệp giai đoạn này trên 520 người.</w:t>
      </w:r>
    </w:p>
    <w:p w14:paraId="562B436C" w14:textId="77777777" w:rsidR="00922E83" w:rsidRDefault="009E6F19" w:rsidP="00922E83">
      <w:pPr>
        <w:shd w:val="clear" w:color="auto" w:fill="FFFFFF"/>
        <w:autoSpaceDE/>
        <w:autoSpaceDN/>
        <w:spacing w:before="0" w:after="160" w:line="240" w:lineRule="auto"/>
        <w:ind w:firstLine="720"/>
        <w:rPr>
          <w:rFonts w:ascii="Times New Roman" w:hAnsi="Times New Roman" w:cs="Times New Roman"/>
          <w:lang w:val="pt-BR"/>
        </w:rPr>
      </w:pPr>
      <w:r w:rsidRPr="00922E83">
        <w:rPr>
          <w:rFonts w:ascii="Times New Roman" w:hAnsi="Times New Roman" w:cs="Times New Roman"/>
          <w:lang w:val="pt-BR"/>
        </w:rPr>
        <w:t>- Giai đoạn 2011 – 2013: Khoa Kinh tế được thành lập trên cơ sở Bộ môn Kinh tế, lúc này số lượng giảng viên tăng nhanh, khoa có 18 giảng viên và trên 70% có trình độ thạc sỹ. Giai đoạn này khoa bắt đầu đào tạo thêm hệ liên thông, văn bằng hai ngành kế toán, quản trị kinh doanh nên số lượng sinh viên tăng mạnh, bình quân năm trên 900 sinh viên, số lượng sinh viên tốt nghiệp giai đoạn này đạt trên 800 sinh viên. </w:t>
      </w:r>
    </w:p>
    <w:p w14:paraId="204E35EE" w14:textId="77777777" w:rsidR="00922E83" w:rsidRDefault="009E6F19" w:rsidP="00922E83">
      <w:pPr>
        <w:shd w:val="clear" w:color="auto" w:fill="FFFFFF"/>
        <w:autoSpaceDE/>
        <w:autoSpaceDN/>
        <w:spacing w:before="0" w:after="160" w:line="240" w:lineRule="auto"/>
        <w:ind w:firstLine="720"/>
        <w:rPr>
          <w:rFonts w:ascii="Times New Roman" w:hAnsi="Times New Roman" w:cs="Times New Roman"/>
          <w:lang w:val="pt-BR"/>
        </w:rPr>
      </w:pPr>
      <w:r w:rsidRPr="00922E83">
        <w:rPr>
          <w:rFonts w:ascii="Times New Roman" w:hAnsi="Times New Roman" w:cs="Times New Roman"/>
          <w:lang w:val="pt-BR"/>
        </w:rPr>
        <w:t xml:space="preserve">- Giai đoạn 2013 -2015: Khoa Kinh tế được đổi tên thành khoa Kinh tế - Du lịch với đội ngũ giảng viên không ngừng tăng nhanh cả về số lượng và chất lượng, khoa có 20 cán bộ giảng viên, trên 90% giảng viên có trình độ sau đại học, trong </w:t>
      </w:r>
      <w:r w:rsidRPr="00922E83">
        <w:rPr>
          <w:rFonts w:ascii="Times New Roman" w:hAnsi="Times New Roman" w:cs="Times New Roman"/>
          <w:lang w:val="pt-BR"/>
        </w:rPr>
        <w:lastRenderedPageBreak/>
        <w:t>đó có 3 tiến sỹ. Giai đoạn này ngoài đào tạo chính quy, liên thông và văn bằng 2 ngành kế toán, quản trị kinh doanh khoa còn đào tạo cấp chứng chỉ bồi dưỡng kế toán trưởng, hướng dẫn viên du lịch và kế toán máy nên số lượng sinh viên tốt nghiệp giai đoạn nay không ngừng tăng lên, đạt trên 1000 sinh viên. </w:t>
      </w:r>
    </w:p>
    <w:p w14:paraId="50EFD9F8" w14:textId="2CBA1C88" w:rsidR="00922E83" w:rsidRDefault="009E6F19" w:rsidP="00922E83">
      <w:pPr>
        <w:shd w:val="clear" w:color="auto" w:fill="FFFFFF"/>
        <w:autoSpaceDE/>
        <w:autoSpaceDN/>
        <w:spacing w:before="0" w:after="160" w:line="240" w:lineRule="auto"/>
        <w:ind w:firstLine="720"/>
        <w:rPr>
          <w:rFonts w:ascii="Times New Roman" w:hAnsi="Times New Roman" w:cs="Times New Roman"/>
          <w:lang w:val="pt-BR"/>
        </w:rPr>
      </w:pPr>
      <w:r w:rsidRPr="00922E83">
        <w:rPr>
          <w:rFonts w:ascii="Times New Roman" w:hAnsi="Times New Roman" w:cs="Times New Roman"/>
          <w:lang w:val="pt-BR"/>
        </w:rPr>
        <w:t>Hiện nay: Khoa Kinh tế - Du lịch là một trong những đơn vị trọng điểm được nhà trường đầu tư rất lớn về cơ sở vật chất, nhân lực và công nghệ nhằm đạt được mục tiêu đào tạo nguồn nhân lực về kinh tế và du lịch có chất lượng cho các tổ chức và doanh nghiệp. Sinh viên có cơ hội nghiên cứu, học tập trong môi trường chuyên nghiệp với đội ngũ cán bộ, giảng viên có trình độ cao, nhiều kinh nghiệm; có cơ hội nhận được nhiều học bổng như: du học, vallet, Hessen CHLB Đức, Hapel và các học bổng, giải thưởng có giá trị khác. Đặc biệt, sinh viên tốt nghiệp ra trường có nhiều cơ hội việc làm trong các đơn vị nhà nước, các tổ chức và doanh nghiệp. </w:t>
      </w:r>
    </w:p>
    <w:p w14:paraId="4C8E9AE1" w14:textId="77777777" w:rsidR="00E32231" w:rsidRPr="00922E83" w:rsidRDefault="00E32231" w:rsidP="00E32231">
      <w:pPr>
        <w:shd w:val="clear" w:color="auto" w:fill="FFFFFF"/>
        <w:autoSpaceDE/>
        <w:autoSpaceDN/>
        <w:spacing w:before="0" w:after="160" w:line="240" w:lineRule="auto"/>
        <w:ind w:firstLine="720"/>
        <w:rPr>
          <w:rFonts w:ascii="Times New Roman" w:hAnsi="Times New Roman" w:cs="Times New Roman"/>
          <w:lang w:val="pt-BR"/>
        </w:rPr>
      </w:pPr>
      <w:r w:rsidRPr="00922E83">
        <w:rPr>
          <w:rFonts w:ascii="Times New Roman" w:hAnsi="Times New Roman" w:cs="Times New Roman"/>
          <w:lang w:val="pt-BR"/>
        </w:rPr>
        <w:t>Với mục tiêu nâng cao chất lượng đào tạo nhằm cung cấp nguồn nhân lực kinh tế - du lịch có chất lượng cao cho xã hội. Trong thời gian tới, khoa không ngừng phát triển đội ngũ giảng viên; mở rộng mối quan hệ hợp tác với các trường đại học và các tổ chức nghiên cứu khoa học trong và ngoài nước nhằm từng bước hòa nhập và phát triển công tác đào tạo, nghiên cứu khoa học. Mặt khác, nhằm đáp ứng yêu cầu phát triển kinh tế của địa phương và đất nước trong thời kỳ hội nhập, khoa tiếp tục mở các mã ngành đào tạo mới như Kinh doanh thương mại, Quản trị kinh doanh khách sạn, tài chính – ngân hàng và tiếp tục đào tạo nâng cao trình độ đội ngũ nhằm đảm bảo điều kiện đào tạo ngành kinh tế ở bậc cao hơn trong thời gian tới. </w:t>
      </w:r>
    </w:p>
    <w:p w14:paraId="15D885AE" w14:textId="77777777" w:rsidR="00E32231" w:rsidRDefault="00E32231" w:rsidP="00E32231">
      <w:pPr>
        <w:numPr>
          <w:ilvl w:val="0"/>
          <w:numId w:val="19"/>
        </w:numPr>
        <w:tabs>
          <w:tab w:val="num" w:pos="426"/>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Cơ cấu tổ chức hành chính của </w:t>
      </w:r>
      <w:r w:rsidRPr="009846DF">
        <w:rPr>
          <w:rFonts w:ascii="Times New Roman" w:hAnsi="Times New Roman" w:cs="Times New Roman"/>
          <w:lang w:val="pt-BR"/>
        </w:rPr>
        <w:t xml:space="preserve">cơ sở giáo dục </w:t>
      </w:r>
      <w:r w:rsidRPr="006E67C5">
        <w:rPr>
          <w:rFonts w:ascii="Times New Roman" w:hAnsi="Times New Roman" w:cs="Times New Roman"/>
          <w:bCs/>
          <w:iCs/>
          <w:lang w:val="pt-BR"/>
        </w:rPr>
        <w:t xml:space="preserve">và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(vẽ sơ đồ riêng).</w:t>
      </w:r>
    </w:p>
    <w:p w14:paraId="7AE55F86" w14:textId="77777777" w:rsidR="00E32231" w:rsidRDefault="00E32231" w:rsidP="00922E83">
      <w:pPr>
        <w:shd w:val="clear" w:color="auto" w:fill="FFFFFF"/>
        <w:autoSpaceDE/>
        <w:autoSpaceDN/>
        <w:spacing w:before="0" w:after="160" w:line="240" w:lineRule="auto"/>
        <w:ind w:firstLine="720"/>
        <w:rPr>
          <w:rFonts w:ascii="Times New Roman" w:hAnsi="Times New Roman" w:cs="Times New Roman"/>
          <w:lang w:val="pt-BR"/>
        </w:rPr>
      </w:pPr>
    </w:p>
    <w:p w14:paraId="0740DE85" w14:textId="5EA55A99" w:rsidR="00E32231" w:rsidRDefault="00E32231" w:rsidP="00922E83">
      <w:pPr>
        <w:shd w:val="clear" w:color="auto" w:fill="FFFFFF"/>
        <w:autoSpaceDE/>
        <w:autoSpaceDN/>
        <w:spacing w:before="0" w:after="160" w:line="240" w:lineRule="auto"/>
        <w:ind w:firstLine="720"/>
        <w:rPr>
          <w:rFonts w:ascii="Times New Roman" w:hAnsi="Times New Roman" w:cs="Times New Roman"/>
          <w:lang w:val="pt-BR"/>
        </w:rPr>
      </w:pPr>
    </w:p>
    <w:p w14:paraId="089187F6" w14:textId="52199CD1" w:rsidR="00E32231" w:rsidRDefault="00E32231" w:rsidP="00922E83">
      <w:pPr>
        <w:shd w:val="clear" w:color="auto" w:fill="FFFFFF"/>
        <w:autoSpaceDE/>
        <w:autoSpaceDN/>
        <w:spacing w:before="0" w:after="160" w:line="240" w:lineRule="auto"/>
        <w:ind w:firstLine="720"/>
        <w:rPr>
          <w:rFonts w:ascii="Times New Roman" w:hAnsi="Times New Roman" w:cs="Times New Roman"/>
          <w:lang w:val="pt-BR"/>
        </w:rPr>
      </w:pPr>
    </w:p>
    <w:p w14:paraId="3BA1DD76" w14:textId="4BB9C20C" w:rsidR="00E32231" w:rsidRDefault="00E32231" w:rsidP="00922E83">
      <w:pPr>
        <w:shd w:val="clear" w:color="auto" w:fill="FFFFFF"/>
        <w:autoSpaceDE/>
        <w:autoSpaceDN/>
        <w:spacing w:before="0" w:after="160" w:line="240" w:lineRule="auto"/>
        <w:ind w:firstLine="720"/>
        <w:rPr>
          <w:rFonts w:ascii="Times New Roman" w:hAnsi="Times New Roman" w:cs="Times New Roman"/>
          <w:lang w:val="pt-BR"/>
        </w:rPr>
      </w:pPr>
    </w:p>
    <w:p w14:paraId="30561975" w14:textId="721B61D6" w:rsidR="00E32231" w:rsidRDefault="00E32231" w:rsidP="00922E83">
      <w:pPr>
        <w:shd w:val="clear" w:color="auto" w:fill="FFFFFF"/>
        <w:autoSpaceDE/>
        <w:autoSpaceDN/>
        <w:spacing w:before="0" w:after="160" w:line="240" w:lineRule="auto"/>
        <w:ind w:firstLine="720"/>
        <w:rPr>
          <w:rFonts w:ascii="Times New Roman" w:hAnsi="Times New Roman" w:cs="Times New Roman"/>
          <w:lang w:val="pt-BR"/>
        </w:rPr>
      </w:pPr>
    </w:p>
    <w:p w14:paraId="1F8541C2" w14:textId="5638826C" w:rsidR="00E32231" w:rsidRDefault="00E32231" w:rsidP="00922E83">
      <w:pPr>
        <w:shd w:val="clear" w:color="auto" w:fill="FFFFFF"/>
        <w:autoSpaceDE/>
        <w:autoSpaceDN/>
        <w:spacing w:before="0" w:after="160" w:line="240" w:lineRule="auto"/>
        <w:ind w:firstLine="720"/>
        <w:rPr>
          <w:rFonts w:ascii="Times New Roman" w:hAnsi="Times New Roman" w:cs="Times New Roman"/>
          <w:lang w:val="pt-BR"/>
        </w:rPr>
      </w:pPr>
    </w:p>
    <w:p w14:paraId="50F045FF" w14:textId="77777777" w:rsidR="00E32231" w:rsidRDefault="00E32231" w:rsidP="00922E83">
      <w:pPr>
        <w:shd w:val="clear" w:color="auto" w:fill="FFFFFF"/>
        <w:autoSpaceDE/>
        <w:autoSpaceDN/>
        <w:spacing w:before="0" w:after="160" w:line="240" w:lineRule="auto"/>
        <w:ind w:firstLine="720"/>
        <w:rPr>
          <w:rFonts w:ascii="Times New Roman" w:hAnsi="Times New Roman" w:cs="Times New Roman"/>
          <w:lang w:val="pt-BR"/>
        </w:rPr>
      </w:pPr>
    </w:p>
    <w:p w14:paraId="59908E3D" w14:textId="2E8D12D1" w:rsidR="00E26497" w:rsidRPr="006E67C5" w:rsidRDefault="00486903" w:rsidP="00E32231">
      <w:pPr>
        <w:shd w:val="clear" w:color="auto" w:fill="FFFFFF"/>
        <w:autoSpaceDE/>
        <w:autoSpaceDN/>
        <w:spacing w:before="0" w:after="160" w:line="240" w:lineRule="auto"/>
        <w:ind w:firstLine="720"/>
        <w:rPr>
          <w:rFonts w:ascii="Times New Roman" w:hAnsi="Times New Roman" w:cs="Times New Roman"/>
          <w:lang w:val="pt-BR"/>
        </w:rPr>
      </w:pPr>
      <w:r>
        <w:rPr>
          <w:rFonts w:ascii="Times New Roman" w:hAnsi="Times New Roman" w:cs="Times New Roman"/>
          <w:noProof/>
          <w:lang w:val="en-US" w:eastAsia="zh-CN"/>
        </w:rPr>
        <w:lastRenderedPageBreak/>
        <w:drawing>
          <wp:inline distT="0" distB="0" distL="0" distR="0" wp14:anchorId="46493D5B" wp14:editId="74AC0723">
            <wp:extent cx="5292090" cy="2514600"/>
            <wp:effectExtent l="0" t="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4F588B1" w14:textId="47E3CA47" w:rsidR="001006F1" w:rsidRPr="006E67C5" w:rsidRDefault="001006F1" w:rsidP="001006F1">
      <w:pPr>
        <w:numPr>
          <w:ilvl w:val="0"/>
          <w:numId w:val="19"/>
        </w:numPr>
        <w:tabs>
          <w:tab w:val="num" w:pos="426"/>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Danh sách Ban lãnh đạo cơ sở giáo dục và danh sách cán bộ lãnh đạo chủ chốt của </w:t>
      </w:r>
      <w:r w:rsidRPr="006E67C5">
        <w:rPr>
          <w:rFonts w:ascii="Times New Roman" w:hAnsi="Times New Roman" w:cs="Times New Roman"/>
          <w:bCs/>
          <w:iCs/>
          <w:lang w:val="pt-BR"/>
        </w:rPr>
        <w:t xml:space="preserve">đơn vị thực hiện </w:t>
      </w:r>
      <w:r>
        <w:rPr>
          <w:rFonts w:ascii="Times New Roman" w:hAnsi="Times New Roman" w:cs="Times New Roman"/>
          <w:lang w:val="pt-BR"/>
        </w:rPr>
        <w:t>CTĐT</w:t>
      </w:r>
      <w:r w:rsidRPr="006E67C5">
        <w:rPr>
          <w:rFonts w:ascii="Times New Roman" w:hAnsi="Times New Roman" w:cs="Times New Roman"/>
          <w:lang w:val="pt-BR"/>
        </w:rPr>
        <w:t>.</w:t>
      </w:r>
    </w:p>
    <w:p w14:paraId="5A89AF30" w14:textId="77777777" w:rsidR="001006F1" w:rsidRPr="006E67C5" w:rsidRDefault="001006F1" w:rsidP="001006F1">
      <w:pPr>
        <w:autoSpaceDE/>
        <w:autoSpaceDN/>
        <w:rPr>
          <w:rFonts w:ascii="Times New Roman" w:hAnsi="Times New Roman" w:cs="Times New Roman"/>
          <w:lang w:val="pt-BR"/>
        </w:rPr>
      </w:pPr>
      <w:r w:rsidRPr="006E67C5">
        <w:rPr>
          <w:rFonts w:ascii="Times New Roman" w:hAnsi="Times New Roman" w:cs="Times New Roman"/>
          <w:lang w:val="pt-BR"/>
        </w:rPr>
        <w:t>(</w:t>
      </w:r>
      <w:r w:rsidRPr="006E67C5">
        <w:rPr>
          <w:rFonts w:ascii="Times New Roman" w:hAnsi="Times New Roman" w:cs="Times New Roman"/>
          <w:i/>
          <w:lang w:val="pt-BR"/>
        </w:rPr>
        <w:t xml:space="preserve">Riêng Ban lãnh đạo đơn vị thực hiện </w:t>
      </w:r>
      <w:r>
        <w:rPr>
          <w:rFonts w:ascii="Times New Roman" w:hAnsi="Times New Roman" w:cs="Times New Roman"/>
          <w:i/>
          <w:lang w:val="pt-BR"/>
        </w:rPr>
        <w:t>CTĐT</w:t>
      </w:r>
      <w:r w:rsidRPr="006E67C5">
        <w:rPr>
          <w:rFonts w:ascii="Times New Roman" w:hAnsi="Times New Roman" w:cs="Times New Roman"/>
          <w:i/>
          <w:lang w:val="pt-BR"/>
        </w:rPr>
        <w:t xml:space="preserve"> ghi đầy đủ cả cấp trưởng, phó, còn lại các bộ phận khác chỉ ghi cấp trưởng</w:t>
      </w:r>
      <w:r w:rsidRPr="006E67C5">
        <w:rPr>
          <w:rFonts w:ascii="Times New Roman" w:hAnsi="Times New Roman" w:cs="Times New Roman"/>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991"/>
        <w:gridCol w:w="1030"/>
        <w:gridCol w:w="745"/>
        <w:gridCol w:w="837"/>
        <w:gridCol w:w="1750"/>
        <w:gridCol w:w="3664"/>
      </w:tblGrid>
      <w:tr w:rsidR="003A6ADB" w:rsidRPr="006E67C5" w14:paraId="5F3D1863"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6F12A9D0" w14:textId="77777777" w:rsidR="001006F1" w:rsidRPr="006E67C5" w:rsidRDefault="001006F1" w:rsidP="00937D8D">
            <w:pPr>
              <w:autoSpaceDE/>
              <w:autoSpaceDN/>
              <w:spacing w:before="0" w:after="0" w:line="240" w:lineRule="auto"/>
              <w:jc w:val="center"/>
              <w:rPr>
                <w:rFonts w:ascii="Times New Roman" w:hAnsi="Times New Roman" w:cs="Times New Roman"/>
                <w:b/>
                <w:bCs/>
                <w:sz w:val="26"/>
                <w:szCs w:val="26"/>
                <w:lang w:val="pt-BR"/>
              </w:rPr>
            </w:pPr>
            <w:r w:rsidRPr="006E67C5">
              <w:rPr>
                <w:rFonts w:ascii="Times New Roman" w:hAnsi="Times New Roman" w:cs="Times New Roman"/>
                <w:b/>
                <w:bCs/>
                <w:sz w:val="26"/>
                <w:szCs w:val="26"/>
                <w:lang w:val="pt-BR"/>
              </w:rPr>
              <w:t>TT</w:t>
            </w:r>
          </w:p>
        </w:tc>
        <w:tc>
          <w:tcPr>
            <w:tcW w:w="515" w:type="pct"/>
            <w:tcBorders>
              <w:top w:val="single" w:sz="4" w:space="0" w:color="auto"/>
              <w:left w:val="single" w:sz="4" w:space="0" w:color="auto"/>
              <w:bottom w:val="single" w:sz="4" w:space="0" w:color="auto"/>
              <w:right w:val="single" w:sz="4" w:space="0" w:color="auto"/>
            </w:tcBorders>
            <w:vAlign w:val="center"/>
          </w:tcPr>
          <w:p w14:paraId="3A09878D" w14:textId="77777777" w:rsidR="001006F1" w:rsidRPr="006E67C5" w:rsidRDefault="001006F1" w:rsidP="00937D8D">
            <w:pPr>
              <w:autoSpaceDE/>
              <w:autoSpaceDN/>
              <w:spacing w:before="0" w:after="0" w:line="240" w:lineRule="auto"/>
              <w:jc w:val="center"/>
              <w:rPr>
                <w:rFonts w:ascii="Times New Roman" w:hAnsi="Times New Roman" w:cs="Times New Roman"/>
                <w:b/>
                <w:bCs/>
                <w:sz w:val="26"/>
                <w:szCs w:val="26"/>
                <w:lang w:val="pt-BR"/>
              </w:rPr>
            </w:pPr>
            <w:r w:rsidRPr="006E67C5">
              <w:rPr>
                <w:rFonts w:ascii="Times New Roman" w:hAnsi="Times New Roman" w:cs="Times New Roman"/>
                <w:b/>
                <w:bCs/>
                <w:sz w:val="26"/>
                <w:szCs w:val="26"/>
                <w:lang w:val="pt-BR"/>
              </w:rPr>
              <w:t>Các bộ phận</w:t>
            </w:r>
          </w:p>
        </w:tc>
        <w:tc>
          <w:tcPr>
            <w:tcW w:w="535" w:type="pct"/>
            <w:tcBorders>
              <w:top w:val="single" w:sz="4" w:space="0" w:color="auto"/>
              <w:left w:val="single" w:sz="4" w:space="0" w:color="auto"/>
              <w:bottom w:val="single" w:sz="4" w:space="0" w:color="auto"/>
              <w:right w:val="single" w:sz="4" w:space="0" w:color="auto"/>
            </w:tcBorders>
            <w:vAlign w:val="center"/>
          </w:tcPr>
          <w:p w14:paraId="1AA1F0C9" w14:textId="77777777" w:rsidR="001006F1" w:rsidRPr="006E67C5" w:rsidRDefault="001006F1" w:rsidP="00937D8D">
            <w:pPr>
              <w:autoSpaceDE/>
              <w:autoSpaceDN/>
              <w:spacing w:before="0" w:after="0" w:line="240" w:lineRule="auto"/>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Họ và tên</w:t>
            </w:r>
          </w:p>
        </w:tc>
        <w:tc>
          <w:tcPr>
            <w:tcW w:w="387" w:type="pct"/>
            <w:tcBorders>
              <w:top w:val="single" w:sz="4" w:space="0" w:color="auto"/>
              <w:left w:val="single" w:sz="4" w:space="0" w:color="auto"/>
              <w:bottom w:val="single" w:sz="4" w:space="0" w:color="auto"/>
              <w:right w:val="single" w:sz="4" w:space="0" w:color="auto"/>
            </w:tcBorders>
            <w:vAlign w:val="center"/>
          </w:tcPr>
          <w:p w14:paraId="519F0A36" w14:textId="77777777" w:rsidR="001006F1" w:rsidRPr="006E67C5" w:rsidRDefault="001006F1" w:rsidP="00937D8D">
            <w:pPr>
              <w:autoSpaceDE/>
              <w:autoSpaceDN/>
              <w:spacing w:before="0" w:after="0" w:line="240" w:lineRule="auto"/>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Năm sinh</w:t>
            </w:r>
          </w:p>
        </w:tc>
        <w:tc>
          <w:tcPr>
            <w:tcW w:w="461" w:type="pct"/>
            <w:tcBorders>
              <w:top w:val="single" w:sz="4" w:space="0" w:color="auto"/>
              <w:left w:val="single" w:sz="4" w:space="0" w:color="auto"/>
              <w:bottom w:val="single" w:sz="4" w:space="0" w:color="auto"/>
              <w:right w:val="single" w:sz="4" w:space="0" w:color="auto"/>
            </w:tcBorders>
            <w:vAlign w:val="center"/>
          </w:tcPr>
          <w:p w14:paraId="5D57A67D" w14:textId="77777777" w:rsidR="001006F1" w:rsidRPr="006E67C5" w:rsidRDefault="001006F1" w:rsidP="00937D8D">
            <w:pPr>
              <w:autoSpaceDE/>
              <w:autoSpaceDN/>
              <w:spacing w:before="0" w:after="0" w:line="240" w:lineRule="auto"/>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Học vị, chức danh, chức vụ</w:t>
            </w:r>
          </w:p>
        </w:tc>
        <w:tc>
          <w:tcPr>
            <w:tcW w:w="909" w:type="pct"/>
            <w:tcBorders>
              <w:top w:val="single" w:sz="4" w:space="0" w:color="auto"/>
              <w:left w:val="single" w:sz="4" w:space="0" w:color="auto"/>
              <w:bottom w:val="single" w:sz="4" w:space="0" w:color="auto"/>
              <w:right w:val="single" w:sz="4" w:space="0" w:color="auto"/>
            </w:tcBorders>
            <w:vAlign w:val="center"/>
          </w:tcPr>
          <w:p w14:paraId="069AE055" w14:textId="77777777" w:rsidR="001006F1" w:rsidRPr="006E67C5" w:rsidRDefault="001006F1" w:rsidP="00937D8D">
            <w:pPr>
              <w:autoSpaceDE/>
              <w:autoSpaceDN/>
              <w:spacing w:before="0" w:after="0" w:line="240" w:lineRule="auto"/>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Điện thoại</w:t>
            </w:r>
          </w:p>
        </w:tc>
        <w:tc>
          <w:tcPr>
            <w:tcW w:w="1902" w:type="pct"/>
            <w:tcBorders>
              <w:top w:val="single" w:sz="4" w:space="0" w:color="auto"/>
              <w:left w:val="single" w:sz="4" w:space="0" w:color="auto"/>
              <w:bottom w:val="single" w:sz="4" w:space="0" w:color="auto"/>
              <w:right w:val="single" w:sz="4" w:space="0" w:color="auto"/>
            </w:tcBorders>
            <w:vAlign w:val="center"/>
          </w:tcPr>
          <w:p w14:paraId="7E9CC4F6" w14:textId="77777777" w:rsidR="001006F1" w:rsidRPr="006E67C5" w:rsidRDefault="001006F1" w:rsidP="00937D8D">
            <w:pPr>
              <w:autoSpaceDE/>
              <w:autoSpaceDN/>
              <w:spacing w:before="0" w:after="0" w:line="240" w:lineRule="auto"/>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Email</w:t>
            </w:r>
          </w:p>
        </w:tc>
      </w:tr>
      <w:tr w:rsidR="007264BD" w:rsidRPr="006E67C5" w14:paraId="6554F1DC" w14:textId="77777777" w:rsidTr="007264BD">
        <w:trPr>
          <w:trHeight w:val="20"/>
        </w:trPr>
        <w:tc>
          <w:tcPr>
            <w:tcW w:w="5000" w:type="pct"/>
            <w:gridSpan w:val="7"/>
            <w:tcBorders>
              <w:top w:val="single" w:sz="4" w:space="0" w:color="auto"/>
              <w:left w:val="single" w:sz="4" w:space="0" w:color="auto"/>
              <w:bottom w:val="single" w:sz="4" w:space="0" w:color="auto"/>
              <w:right w:val="single" w:sz="4" w:space="0" w:color="auto"/>
            </w:tcBorders>
          </w:tcPr>
          <w:p w14:paraId="521AB314" w14:textId="4913520E" w:rsidR="007264BD" w:rsidRPr="006E67C5" w:rsidRDefault="007264BD" w:rsidP="00937D8D">
            <w:pPr>
              <w:autoSpaceDE/>
              <w:autoSpaceDN/>
              <w:spacing w:before="0" w:after="0" w:line="240" w:lineRule="auto"/>
              <w:ind w:firstLine="720"/>
              <w:rPr>
                <w:rFonts w:ascii="Times New Roman" w:hAnsi="Times New Roman" w:cs="Times New Roman"/>
                <w:sz w:val="26"/>
                <w:szCs w:val="26"/>
                <w:lang w:val="en-US"/>
              </w:rPr>
            </w:pPr>
            <w:r w:rsidRPr="006E67C5">
              <w:rPr>
                <w:rFonts w:ascii="Times New Roman" w:hAnsi="Times New Roman" w:cs="Times New Roman"/>
                <w:b/>
                <w:sz w:val="26"/>
                <w:szCs w:val="26"/>
                <w:lang w:val="en-US"/>
              </w:rPr>
              <w:t>Ban lãnh đạo cơ sở giáo dục</w:t>
            </w:r>
          </w:p>
        </w:tc>
      </w:tr>
      <w:tr w:rsidR="003A6ADB" w:rsidRPr="006E67C5" w14:paraId="01E63B92"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06CF7ED6" w14:textId="77777777" w:rsidR="001006F1" w:rsidRPr="006E67C5" w:rsidRDefault="001006F1" w:rsidP="00937D8D">
            <w:pPr>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515" w:type="pct"/>
            <w:tcBorders>
              <w:top w:val="single" w:sz="4" w:space="0" w:color="auto"/>
              <w:left w:val="single" w:sz="4" w:space="0" w:color="auto"/>
              <w:bottom w:val="single" w:sz="4" w:space="0" w:color="auto"/>
              <w:right w:val="single" w:sz="4" w:space="0" w:color="auto"/>
            </w:tcBorders>
          </w:tcPr>
          <w:p w14:paraId="61417929" w14:textId="69E1FC27" w:rsidR="001006F1" w:rsidRPr="003B7668" w:rsidRDefault="003B7668" w:rsidP="00937D8D">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Hiệu</w:t>
            </w:r>
            <w:r>
              <w:rPr>
                <w:rFonts w:ascii="Times New Roman" w:hAnsi="Times New Roman" w:cs="Times New Roman"/>
                <w:sz w:val="26"/>
                <w:szCs w:val="26"/>
                <w:lang w:val="vi-VN"/>
              </w:rPr>
              <w:t xml:space="preserve"> trưởng</w:t>
            </w:r>
          </w:p>
        </w:tc>
        <w:tc>
          <w:tcPr>
            <w:tcW w:w="535" w:type="pct"/>
            <w:tcBorders>
              <w:top w:val="single" w:sz="4" w:space="0" w:color="auto"/>
              <w:left w:val="single" w:sz="4" w:space="0" w:color="auto"/>
              <w:bottom w:val="single" w:sz="4" w:space="0" w:color="auto"/>
              <w:right w:val="single" w:sz="4" w:space="0" w:color="auto"/>
            </w:tcBorders>
          </w:tcPr>
          <w:p w14:paraId="27D1F42F" w14:textId="7EE335B3" w:rsidR="001006F1" w:rsidRPr="003B7668" w:rsidRDefault="003B7668" w:rsidP="003B7668">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Hoàng</w:t>
            </w:r>
            <w:r>
              <w:rPr>
                <w:rFonts w:ascii="Times New Roman" w:hAnsi="Times New Roman" w:cs="Times New Roman"/>
                <w:sz w:val="26"/>
                <w:szCs w:val="26"/>
                <w:lang w:val="vi-VN"/>
              </w:rPr>
              <w:t xml:space="preserve"> Dương Hùng</w:t>
            </w:r>
          </w:p>
        </w:tc>
        <w:tc>
          <w:tcPr>
            <w:tcW w:w="387" w:type="pct"/>
            <w:tcBorders>
              <w:top w:val="single" w:sz="4" w:space="0" w:color="auto"/>
              <w:left w:val="single" w:sz="4" w:space="0" w:color="auto"/>
              <w:bottom w:val="single" w:sz="4" w:space="0" w:color="auto"/>
              <w:right w:val="single" w:sz="4" w:space="0" w:color="auto"/>
            </w:tcBorders>
          </w:tcPr>
          <w:p w14:paraId="3C918431" w14:textId="3B3C3A18" w:rsidR="001006F1" w:rsidRPr="006E67C5" w:rsidRDefault="009346E0" w:rsidP="009346E0">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1967</w:t>
            </w:r>
          </w:p>
        </w:tc>
        <w:tc>
          <w:tcPr>
            <w:tcW w:w="461" w:type="pct"/>
            <w:tcBorders>
              <w:top w:val="single" w:sz="4" w:space="0" w:color="auto"/>
              <w:left w:val="single" w:sz="4" w:space="0" w:color="auto"/>
              <w:bottom w:val="single" w:sz="4" w:space="0" w:color="auto"/>
              <w:right w:val="single" w:sz="4" w:space="0" w:color="auto"/>
            </w:tcBorders>
          </w:tcPr>
          <w:p w14:paraId="358932D4" w14:textId="56271394" w:rsidR="001006F1" w:rsidRPr="003B7668" w:rsidRDefault="003B7668" w:rsidP="003B7668">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PGS</w:t>
            </w:r>
            <w:r>
              <w:rPr>
                <w:rFonts w:ascii="Times New Roman" w:hAnsi="Times New Roman" w:cs="Times New Roman"/>
                <w:sz w:val="26"/>
                <w:szCs w:val="26"/>
                <w:lang w:val="vi-VN"/>
              </w:rPr>
              <w:t>. TS</w:t>
            </w:r>
          </w:p>
        </w:tc>
        <w:tc>
          <w:tcPr>
            <w:tcW w:w="909" w:type="pct"/>
            <w:tcBorders>
              <w:top w:val="single" w:sz="4" w:space="0" w:color="auto"/>
              <w:left w:val="single" w:sz="4" w:space="0" w:color="auto"/>
              <w:bottom w:val="single" w:sz="4" w:space="0" w:color="auto"/>
              <w:right w:val="single" w:sz="4" w:space="0" w:color="auto"/>
            </w:tcBorders>
          </w:tcPr>
          <w:p w14:paraId="4B420348" w14:textId="42E0F7B9" w:rsidR="00E32231" w:rsidRDefault="00E32231" w:rsidP="00E32231">
            <w:pPr>
              <w:autoSpaceDE/>
              <w:autoSpaceDN/>
              <w:spacing w:before="0" w:after="0" w:line="240" w:lineRule="auto"/>
              <w:rPr>
                <w:rFonts w:ascii="Arial" w:hAnsi="Arial" w:cs="Arial"/>
                <w:color w:val="000000"/>
                <w:sz w:val="20"/>
                <w:szCs w:val="20"/>
                <w:lang w:val="en-US"/>
              </w:rPr>
            </w:pPr>
            <w:r>
              <w:rPr>
                <w:rFonts w:ascii="Arial" w:hAnsi="Arial" w:cs="Arial"/>
                <w:color w:val="000000"/>
                <w:sz w:val="20"/>
                <w:szCs w:val="20"/>
              </w:rPr>
              <w:t>0903503583</w:t>
            </w:r>
          </w:p>
          <w:p w14:paraId="6B6FBF7C" w14:textId="77777777" w:rsidR="001006F1" w:rsidRPr="006E67C5" w:rsidRDefault="001006F1" w:rsidP="00E32231">
            <w:pPr>
              <w:autoSpaceDE/>
              <w:autoSpaceDN/>
              <w:spacing w:before="0" w:after="0" w:line="240" w:lineRule="auto"/>
              <w:rPr>
                <w:rFonts w:ascii="Times New Roman" w:hAnsi="Times New Roman" w:cs="Times New Roman"/>
                <w:sz w:val="26"/>
                <w:szCs w:val="26"/>
                <w:lang w:val="en-US"/>
              </w:rPr>
            </w:pPr>
          </w:p>
        </w:tc>
        <w:tc>
          <w:tcPr>
            <w:tcW w:w="1902" w:type="pct"/>
            <w:tcBorders>
              <w:top w:val="single" w:sz="4" w:space="0" w:color="auto"/>
              <w:left w:val="single" w:sz="4" w:space="0" w:color="auto"/>
              <w:bottom w:val="single" w:sz="4" w:space="0" w:color="auto"/>
              <w:right w:val="single" w:sz="4" w:space="0" w:color="auto"/>
            </w:tcBorders>
          </w:tcPr>
          <w:p w14:paraId="3911FB66" w14:textId="575A3F50" w:rsidR="001006F1" w:rsidRPr="00E32231" w:rsidRDefault="00E32231" w:rsidP="00E32231">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hunghd</w:t>
            </w:r>
            <w:r>
              <w:rPr>
                <w:rFonts w:ascii="Times New Roman" w:hAnsi="Times New Roman" w:cs="Times New Roman"/>
                <w:sz w:val="26"/>
                <w:szCs w:val="26"/>
                <w:lang w:val="vi-VN"/>
              </w:rPr>
              <w:t>@qbu.edu.vn</w:t>
            </w:r>
          </w:p>
        </w:tc>
      </w:tr>
      <w:tr w:rsidR="003A6ADB" w:rsidRPr="006E67C5" w14:paraId="1F1939F8"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7887F666" w14:textId="6864C189" w:rsidR="001006F1" w:rsidRPr="006E67C5" w:rsidRDefault="000673B9" w:rsidP="00937D8D">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515" w:type="pct"/>
            <w:tcBorders>
              <w:top w:val="single" w:sz="4" w:space="0" w:color="auto"/>
              <w:left w:val="single" w:sz="4" w:space="0" w:color="auto"/>
              <w:bottom w:val="single" w:sz="4" w:space="0" w:color="auto"/>
              <w:right w:val="single" w:sz="4" w:space="0" w:color="auto"/>
            </w:tcBorders>
          </w:tcPr>
          <w:p w14:paraId="1304A743" w14:textId="77D223B3" w:rsidR="001006F1" w:rsidRPr="003B7668" w:rsidRDefault="003B7668" w:rsidP="00937D8D">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Phó</w:t>
            </w:r>
            <w:r>
              <w:rPr>
                <w:rFonts w:ascii="Times New Roman" w:hAnsi="Times New Roman" w:cs="Times New Roman"/>
                <w:sz w:val="26"/>
                <w:szCs w:val="26"/>
                <w:lang w:val="vi-VN"/>
              </w:rPr>
              <w:t xml:space="preserve"> hiệu trưởng</w:t>
            </w:r>
          </w:p>
        </w:tc>
        <w:tc>
          <w:tcPr>
            <w:tcW w:w="535" w:type="pct"/>
            <w:tcBorders>
              <w:top w:val="single" w:sz="4" w:space="0" w:color="auto"/>
              <w:left w:val="single" w:sz="4" w:space="0" w:color="auto"/>
              <w:bottom w:val="single" w:sz="4" w:space="0" w:color="auto"/>
              <w:right w:val="single" w:sz="4" w:space="0" w:color="auto"/>
            </w:tcBorders>
          </w:tcPr>
          <w:p w14:paraId="349177A7" w14:textId="69F37F82" w:rsidR="001006F1" w:rsidRPr="003B7668" w:rsidRDefault="003B7668" w:rsidP="003B7668">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Bùi Khắc Sơn</w:t>
            </w:r>
          </w:p>
        </w:tc>
        <w:tc>
          <w:tcPr>
            <w:tcW w:w="387" w:type="pct"/>
            <w:tcBorders>
              <w:top w:val="single" w:sz="4" w:space="0" w:color="auto"/>
              <w:left w:val="single" w:sz="4" w:space="0" w:color="auto"/>
              <w:bottom w:val="single" w:sz="4" w:space="0" w:color="auto"/>
              <w:right w:val="single" w:sz="4" w:space="0" w:color="auto"/>
            </w:tcBorders>
          </w:tcPr>
          <w:p w14:paraId="4BA811FE" w14:textId="5EB0DD4A" w:rsidR="001006F1" w:rsidRPr="006E67C5" w:rsidRDefault="00E32231" w:rsidP="00E32231">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1961</w:t>
            </w:r>
          </w:p>
        </w:tc>
        <w:tc>
          <w:tcPr>
            <w:tcW w:w="461" w:type="pct"/>
            <w:tcBorders>
              <w:top w:val="single" w:sz="4" w:space="0" w:color="auto"/>
              <w:left w:val="single" w:sz="4" w:space="0" w:color="auto"/>
              <w:bottom w:val="single" w:sz="4" w:space="0" w:color="auto"/>
              <w:right w:val="single" w:sz="4" w:space="0" w:color="auto"/>
            </w:tcBorders>
          </w:tcPr>
          <w:p w14:paraId="09C70C54" w14:textId="292A0135" w:rsidR="001006F1" w:rsidRPr="006E67C5" w:rsidRDefault="003B7668" w:rsidP="003B7668">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TS</w:t>
            </w:r>
          </w:p>
        </w:tc>
        <w:tc>
          <w:tcPr>
            <w:tcW w:w="909" w:type="pct"/>
            <w:tcBorders>
              <w:top w:val="single" w:sz="4" w:space="0" w:color="auto"/>
              <w:left w:val="single" w:sz="4" w:space="0" w:color="auto"/>
              <w:bottom w:val="single" w:sz="4" w:space="0" w:color="auto"/>
              <w:right w:val="single" w:sz="4" w:space="0" w:color="auto"/>
            </w:tcBorders>
          </w:tcPr>
          <w:p w14:paraId="343097D5" w14:textId="643D9E3C" w:rsidR="001006F1" w:rsidRPr="006E67C5" w:rsidRDefault="00E32231" w:rsidP="00E32231">
            <w:pPr>
              <w:autoSpaceDE/>
              <w:autoSpaceDN/>
              <w:spacing w:before="0" w:after="0" w:line="240" w:lineRule="auto"/>
              <w:rPr>
                <w:rFonts w:ascii="Times New Roman" w:hAnsi="Times New Roman" w:cs="Times New Roman"/>
                <w:sz w:val="26"/>
                <w:szCs w:val="26"/>
                <w:lang w:val="en-US"/>
              </w:rPr>
            </w:pPr>
            <w:r>
              <w:rPr>
                <w:rFonts w:ascii="Arial" w:hAnsi="Arial" w:cs="Arial"/>
                <w:color w:val="000000"/>
                <w:sz w:val="20"/>
                <w:szCs w:val="20"/>
                <w:shd w:val="clear" w:color="auto" w:fill="FFFFFF"/>
              </w:rPr>
              <w:t>0912386145</w:t>
            </w:r>
          </w:p>
        </w:tc>
        <w:tc>
          <w:tcPr>
            <w:tcW w:w="1902" w:type="pct"/>
            <w:tcBorders>
              <w:top w:val="single" w:sz="4" w:space="0" w:color="auto"/>
              <w:left w:val="single" w:sz="4" w:space="0" w:color="auto"/>
              <w:bottom w:val="single" w:sz="4" w:space="0" w:color="auto"/>
              <w:right w:val="single" w:sz="4" w:space="0" w:color="auto"/>
            </w:tcBorders>
          </w:tcPr>
          <w:p w14:paraId="473D8B63" w14:textId="60FE5C09" w:rsidR="001006F1" w:rsidRPr="00E32231" w:rsidRDefault="00E32231" w:rsidP="00E32231">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sonbk</w:t>
            </w:r>
            <w:r>
              <w:rPr>
                <w:rFonts w:ascii="Times New Roman" w:hAnsi="Times New Roman" w:cs="Times New Roman"/>
                <w:sz w:val="26"/>
                <w:szCs w:val="26"/>
                <w:lang w:val="vi-VN"/>
              </w:rPr>
              <w:t>@qbu.edu.vn</w:t>
            </w:r>
          </w:p>
        </w:tc>
      </w:tr>
      <w:tr w:rsidR="003A6ADB" w:rsidRPr="006E67C5" w14:paraId="10460473"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4D69F82C" w14:textId="04250439" w:rsidR="003B7668" w:rsidRPr="006E67C5" w:rsidRDefault="000673B9" w:rsidP="00937D8D">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515" w:type="pct"/>
            <w:tcBorders>
              <w:top w:val="single" w:sz="4" w:space="0" w:color="auto"/>
              <w:left w:val="single" w:sz="4" w:space="0" w:color="auto"/>
              <w:bottom w:val="single" w:sz="4" w:space="0" w:color="auto"/>
              <w:right w:val="single" w:sz="4" w:space="0" w:color="auto"/>
            </w:tcBorders>
          </w:tcPr>
          <w:p w14:paraId="75628972" w14:textId="68E52071" w:rsidR="003B7668" w:rsidRPr="003B7668" w:rsidRDefault="003B7668" w:rsidP="00937D8D">
            <w:pPr>
              <w:autoSpaceDE/>
              <w:autoSpaceDN/>
              <w:spacing w:before="0" w:after="0" w:line="240" w:lineRule="auto"/>
              <w:rPr>
                <w:rFonts w:ascii="Times New Roman" w:hAnsi="Times New Roman" w:cs="Times New Roman"/>
                <w:b/>
                <w:sz w:val="26"/>
                <w:szCs w:val="26"/>
                <w:lang w:val="vi-VN"/>
              </w:rPr>
            </w:pPr>
            <w:r w:rsidRPr="007264BD">
              <w:rPr>
                <w:rFonts w:ascii="Times New Roman" w:hAnsi="Times New Roman" w:cs="Times New Roman"/>
                <w:sz w:val="26"/>
                <w:szCs w:val="26"/>
                <w:lang w:val="vi-VN"/>
              </w:rPr>
              <w:t>Phó hiệu trưởng</w:t>
            </w:r>
          </w:p>
        </w:tc>
        <w:tc>
          <w:tcPr>
            <w:tcW w:w="535" w:type="pct"/>
            <w:tcBorders>
              <w:top w:val="single" w:sz="4" w:space="0" w:color="auto"/>
              <w:left w:val="single" w:sz="4" w:space="0" w:color="auto"/>
              <w:bottom w:val="single" w:sz="4" w:space="0" w:color="auto"/>
              <w:right w:val="single" w:sz="4" w:space="0" w:color="auto"/>
            </w:tcBorders>
          </w:tcPr>
          <w:p w14:paraId="603FD5F8" w14:textId="456B5253" w:rsidR="003B7668" w:rsidRPr="003B7668" w:rsidRDefault="003B7668" w:rsidP="003B7668">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Nguyễn</w:t>
            </w:r>
            <w:r>
              <w:rPr>
                <w:rFonts w:ascii="Times New Roman" w:hAnsi="Times New Roman" w:cs="Times New Roman"/>
                <w:sz w:val="26"/>
                <w:szCs w:val="26"/>
                <w:lang w:val="vi-VN"/>
              </w:rPr>
              <w:t xml:space="preserve"> Đức Vượng</w:t>
            </w:r>
          </w:p>
        </w:tc>
        <w:tc>
          <w:tcPr>
            <w:tcW w:w="387" w:type="pct"/>
            <w:tcBorders>
              <w:top w:val="single" w:sz="4" w:space="0" w:color="auto"/>
              <w:left w:val="single" w:sz="4" w:space="0" w:color="auto"/>
              <w:bottom w:val="single" w:sz="4" w:space="0" w:color="auto"/>
              <w:right w:val="single" w:sz="4" w:space="0" w:color="auto"/>
            </w:tcBorders>
          </w:tcPr>
          <w:p w14:paraId="0C00792B" w14:textId="0CD47AB7" w:rsidR="003B7668" w:rsidRPr="006E67C5" w:rsidRDefault="00E32231" w:rsidP="00E32231">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1967</w:t>
            </w:r>
          </w:p>
        </w:tc>
        <w:tc>
          <w:tcPr>
            <w:tcW w:w="461" w:type="pct"/>
            <w:tcBorders>
              <w:top w:val="single" w:sz="4" w:space="0" w:color="auto"/>
              <w:left w:val="single" w:sz="4" w:space="0" w:color="auto"/>
              <w:bottom w:val="single" w:sz="4" w:space="0" w:color="auto"/>
              <w:right w:val="single" w:sz="4" w:space="0" w:color="auto"/>
            </w:tcBorders>
          </w:tcPr>
          <w:p w14:paraId="09351395" w14:textId="1B7C6C30" w:rsidR="003B7668" w:rsidRPr="003B7668" w:rsidRDefault="003B7668" w:rsidP="003B7668">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PGS</w:t>
            </w:r>
            <w:r>
              <w:rPr>
                <w:rFonts w:ascii="Times New Roman" w:hAnsi="Times New Roman" w:cs="Times New Roman"/>
                <w:sz w:val="26"/>
                <w:szCs w:val="26"/>
                <w:lang w:val="vi-VN"/>
              </w:rPr>
              <w:t>. TS</w:t>
            </w:r>
          </w:p>
        </w:tc>
        <w:tc>
          <w:tcPr>
            <w:tcW w:w="909" w:type="pct"/>
            <w:tcBorders>
              <w:top w:val="single" w:sz="4" w:space="0" w:color="auto"/>
              <w:left w:val="single" w:sz="4" w:space="0" w:color="auto"/>
              <w:bottom w:val="single" w:sz="4" w:space="0" w:color="auto"/>
              <w:right w:val="single" w:sz="4" w:space="0" w:color="auto"/>
            </w:tcBorders>
          </w:tcPr>
          <w:p w14:paraId="543CEE01" w14:textId="089B3FAA" w:rsidR="003B7668" w:rsidRPr="006E67C5" w:rsidRDefault="00E32231" w:rsidP="00E32231">
            <w:pPr>
              <w:autoSpaceDE/>
              <w:autoSpaceDN/>
              <w:spacing w:before="0" w:after="0" w:line="240" w:lineRule="auto"/>
              <w:rPr>
                <w:rFonts w:ascii="Times New Roman" w:hAnsi="Times New Roman" w:cs="Times New Roman"/>
                <w:sz w:val="26"/>
                <w:szCs w:val="26"/>
                <w:lang w:val="en-US"/>
              </w:rPr>
            </w:pPr>
            <w:r>
              <w:rPr>
                <w:rFonts w:ascii="Arial" w:hAnsi="Arial" w:cs="Arial"/>
                <w:color w:val="000000"/>
                <w:sz w:val="20"/>
                <w:szCs w:val="20"/>
                <w:shd w:val="clear" w:color="auto" w:fill="FFFFFF"/>
              </w:rPr>
              <w:t>0902209065</w:t>
            </w:r>
          </w:p>
        </w:tc>
        <w:tc>
          <w:tcPr>
            <w:tcW w:w="1902" w:type="pct"/>
            <w:tcBorders>
              <w:top w:val="single" w:sz="4" w:space="0" w:color="auto"/>
              <w:left w:val="single" w:sz="4" w:space="0" w:color="auto"/>
              <w:bottom w:val="single" w:sz="4" w:space="0" w:color="auto"/>
              <w:right w:val="single" w:sz="4" w:space="0" w:color="auto"/>
            </w:tcBorders>
          </w:tcPr>
          <w:p w14:paraId="40838304" w14:textId="7F52330B" w:rsidR="003B7668" w:rsidRPr="006E67C5" w:rsidRDefault="00E32231" w:rsidP="00E32231">
            <w:pPr>
              <w:autoSpaceDE/>
              <w:autoSpaceDN/>
              <w:spacing w:before="0" w:after="0" w:line="240" w:lineRule="auto"/>
              <w:rPr>
                <w:rFonts w:ascii="Times New Roman" w:hAnsi="Times New Roman" w:cs="Times New Roman"/>
                <w:sz w:val="26"/>
                <w:szCs w:val="26"/>
                <w:lang w:val="en-US"/>
              </w:rPr>
            </w:pPr>
            <w:r>
              <w:rPr>
                <w:rFonts w:ascii="Arial" w:hAnsi="Arial" w:cs="Arial"/>
                <w:color w:val="000000"/>
                <w:sz w:val="20"/>
                <w:szCs w:val="20"/>
                <w:shd w:val="clear" w:color="auto" w:fill="FFFFFF"/>
              </w:rPr>
              <w:t>vuongnd@qbu.edu.vn</w:t>
            </w:r>
          </w:p>
        </w:tc>
      </w:tr>
      <w:tr w:rsidR="007264BD" w:rsidRPr="006E67C5" w14:paraId="28AF9B3A" w14:textId="77777777" w:rsidTr="007264BD">
        <w:trPr>
          <w:trHeight w:val="20"/>
        </w:trPr>
        <w:tc>
          <w:tcPr>
            <w:tcW w:w="5000" w:type="pct"/>
            <w:gridSpan w:val="7"/>
            <w:tcBorders>
              <w:top w:val="single" w:sz="4" w:space="0" w:color="auto"/>
              <w:left w:val="single" w:sz="4" w:space="0" w:color="auto"/>
              <w:bottom w:val="single" w:sz="4" w:space="0" w:color="auto"/>
              <w:right w:val="single" w:sz="4" w:space="0" w:color="auto"/>
            </w:tcBorders>
          </w:tcPr>
          <w:p w14:paraId="44DE8C0D" w14:textId="1B79CE9E" w:rsidR="007264BD" w:rsidRPr="006E67C5" w:rsidRDefault="007264BD" w:rsidP="00937D8D">
            <w:pPr>
              <w:autoSpaceDE/>
              <w:autoSpaceDN/>
              <w:spacing w:before="0" w:after="0" w:line="240" w:lineRule="auto"/>
              <w:ind w:firstLine="720"/>
              <w:rPr>
                <w:rFonts w:ascii="Times New Roman" w:hAnsi="Times New Roman" w:cs="Times New Roman"/>
                <w:sz w:val="26"/>
                <w:szCs w:val="26"/>
                <w:lang w:val="en-US"/>
              </w:rPr>
            </w:pPr>
            <w:r w:rsidRPr="006E67C5">
              <w:rPr>
                <w:rFonts w:ascii="Times New Roman" w:hAnsi="Times New Roman" w:cs="Times New Roman"/>
                <w:b/>
                <w:sz w:val="26"/>
                <w:szCs w:val="26"/>
                <w:lang w:val="en-US"/>
              </w:rPr>
              <w:t xml:space="preserve">Đơn vị thực hiện </w:t>
            </w:r>
            <w:r>
              <w:rPr>
                <w:rFonts w:ascii="Times New Roman" w:hAnsi="Times New Roman" w:cs="Times New Roman"/>
                <w:b/>
                <w:sz w:val="26"/>
                <w:szCs w:val="26"/>
                <w:lang w:val="en-US"/>
              </w:rPr>
              <w:t>CTĐT</w:t>
            </w:r>
          </w:p>
        </w:tc>
      </w:tr>
      <w:tr w:rsidR="007264BD" w:rsidRPr="006E67C5" w14:paraId="1C9BC1E2" w14:textId="77777777" w:rsidTr="007264BD">
        <w:trPr>
          <w:trHeight w:val="20"/>
        </w:trPr>
        <w:tc>
          <w:tcPr>
            <w:tcW w:w="5000" w:type="pct"/>
            <w:gridSpan w:val="7"/>
            <w:tcBorders>
              <w:top w:val="single" w:sz="4" w:space="0" w:color="auto"/>
              <w:left w:val="single" w:sz="4" w:space="0" w:color="auto"/>
              <w:bottom w:val="single" w:sz="4" w:space="0" w:color="auto"/>
              <w:right w:val="single" w:sz="4" w:space="0" w:color="auto"/>
            </w:tcBorders>
          </w:tcPr>
          <w:p w14:paraId="13180C47" w14:textId="15C5079E" w:rsidR="007264BD" w:rsidRPr="006E67C5" w:rsidRDefault="007264BD" w:rsidP="007264BD">
            <w:pPr>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I.</w:t>
            </w:r>
            <w:r>
              <w:rPr>
                <w:rFonts w:ascii="Times New Roman" w:hAnsi="Times New Roman" w:cs="Times New Roman"/>
                <w:sz w:val="26"/>
                <w:szCs w:val="26"/>
                <w:lang w:val="vi-VN"/>
              </w:rPr>
              <w:t xml:space="preserve"> </w:t>
            </w:r>
            <w:r w:rsidRPr="006E67C5">
              <w:rPr>
                <w:rFonts w:ascii="Times New Roman" w:hAnsi="Times New Roman" w:cs="Times New Roman"/>
                <w:sz w:val="26"/>
                <w:szCs w:val="26"/>
                <w:lang w:val="en-US"/>
              </w:rPr>
              <w:t xml:space="preserve">Lãnh đạo chủ chốt của đơn vị </w:t>
            </w:r>
          </w:p>
        </w:tc>
      </w:tr>
      <w:tr w:rsidR="003A6ADB" w:rsidRPr="006E67C5" w14:paraId="07F8C566"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1E69B686" w14:textId="77777777" w:rsidR="001006F1" w:rsidRPr="006E67C5" w:rsidRDefault="001006F1" w:rsidP="00937D8D">
            <w:pPr>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515" w:type="pct"/>
            <w:tcBorders>
              <w:top w:val="single" w:sz="4" w:space="0" w:color="auto"/>
              <w:left w:val="single" w:sz="4" w:space="0" w:color="auto"/>
              <w:bottom w:val="single" w:sz="4" w:space="0" w:color="auto"/>
              <w:right w:val="single" w:sz="4" w:space="0" w:color="auto"/>
            </w:tcBorders>
          </w:tcPr>
          <w:p w14:paraId="588BE7BA" w14:textId="2243196A" w:rsidR="001006F1" w:rsidRPr="003B7668" w:rsidRDefault="003B7668" w:rsidP="00937D8D">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Trưởng</w:t>
            </w:r>
            <w:r>
              <w:rPr>
                <w:rFonts w:ascii="Times New Roman" w:hAnsi="Times New Roman" w:cs="Times New Roman"/>
                <w:sz w:val="26"/>
                <w:szCs w:val="26"/>
                <w:lang w:val="vi-VN"/>
              </w:rPr>
              <w:t xml:space="preserve"> khoa</w:t>
            </w:r>
          </w:p>
        </w:tc>
        <w:tc>
          <w:tcPr>
            <w:tcW w:w="535" w:type="pct"/>
            <w:tcBorders>
              <w:top w:val="single" w:sz="4" w:space="0" w:color="auto"/>
              <w:left w:val="single" w:sz="4" w:space="0" w:color="auto"/>
              <w:bottom w:val="single" w:sz="4" w:space="0" w:color="auto"/>
              <w:right w:val="single" w:sz="4" w:space="0" w:color="auto"/>
            </w:tcBorders>
          </w:tcPr>
          <w:p w14:paraId="0A45BB7E" w14:textId="6D9A372F" w:rsidR="001006F1" w:rsidRPr="00E26497" w:rsidRDefault="00E26497" w:rsidP="00E26497">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Trần</w:t>
            </w:r>
            <w:r>
              <w:rPr>
                <w:rFonts w:ascii="Times New Roman" w:hAnsi="Times New Roman" w:cs="Times New Roman"/>
                <w:sz w:val="26"/>
                <w:szCs w:val="26"/>
                <w:lang w:val="vi-VN"/>
              </w:rPr>
              <w:t xml:space="preserve"> Tự Lực</w:t>
            </w:r>
          </w:p>
        </w:tc>
        <w:tc>
          <w:tcPr>
            <w:tcW w:w="387" w:type="pct"/>
            <w:tcBorders>
              <w:top w:val="single" w:sz="4" w:space="0" w:color="auto"/>
              <w:left w:val="single" w:sz="4" w:space="0" w:color="auto"/>
              <w:bottom w:val="single" w:sz="4" w:space="0" w:color="auto"/>
              <w:right w:val="single" w:sz="4" w:space="0" w:color="auto"/>
            </w:tcBorders>
          </w:tcPr>
          <w:p w14:paraId="303679FC" w14:textId="4C2990B5" w:rsidR="001006F1" w:rsidRPr="006E67C5" w:rsidRDefault="003B7668" w:rsidP="003B7668">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1977</w:t>
            </w:r>
          </w:p>
        </w:tc>
        <w:tc>
          <w:tcPr>
            <w:tcW w:w="461" w:type="pct"/>
            <w:tcBorders>
              <w:top w:val="single" w:sz="4" w:space="0" w:color="auto"/>
              <w:left w:val="single" w:sz="4" w:space="0" w:color="auto"/>
              <w:bottom w:val="single" w:sz="4" w:space="0" w:color="auto"/>
              <w:right w:val="single" w:sz="4" w:space="0" w:color="auto"/>
            </w:tcBorders>
          </w:tcPr>
          <w:p w14:paraId="34F28EA4" w14:textId="03F09B5D" w:rsidR="001006F1" w:rsidRPr="003B7668" w:rsidRDefault="003B7668" w:rsidP="003B7668">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Tiến</w:t>
            </w:r>
            <w:r>
              <w:rPr>
                <w:rFonts w:ascii="Times New Roman" w:hAnsi="Times New Roman" w:cs="Times New Roman"/>
                <w:sz w:val="26"/>
                <w:szCs w:val="26"/>
                <w:lang w:val="vi-VN"/>
              </w:rPr>
              <w:t xml:space="preserve"> sĩ</w:t>
            </w:r>
          </w:p>
        </w:tc>
        <w:tc>
          <w:tcPr>
            <w:tcW w:w="909" w:type="pct"/>
            <w:tcBorders>
              <w:top w:val="single" w:sz="4" w:space="0" w:color="auto"/>
              <w:left w:val="single" w:sz="4" w:space="0" w:color="auto"/>
              <w:bottom w:val="single" w:sz="4" w:space="0" w:color="auto"/>
              <w:right w:val="single" w:sz="4" w:space="0" w:color="auto"/>
            </w:tcBorders>
          </w:tcPr>
          <w:p w14:paraId="5856F81A" w14:textId="145C0563" w:rsidR="001006F1" w:rsidRPr="006E67C5" w:rsidRDefault="00B80F04" w:rsidP="003B7668">
            <w:pPr>
              <w:autoSpaceDE/>
              <w:autoSpaceDN/>
              <w:spacing w:before="0" w:after="0" w:line="240" w:lineRule="auto"/>
              <w:rPr>
                <w:rFonts w:ascii="Times New Roman" w:hAnsi="Times New Roman" w:cs="Times New Roman"/>
                <w:sz w:val="26"/>
                <w:szCs w:val="26"/>
                <w:lang w:val="en-US"/>
              </w:rPr>
            </w:pPr>
            <w:r>
              <w:rPr>
                <w:color w:val="444444"/>
                <w:sz w:val="27"/>
                <w:szCs w:val="27"/>
                <w:shd w:val="clear" w:color="auto" w:fill="FFFFFF"/>
              </w:rPr>
              <w:t>0916.47.79.79</w:t>
            </w:r>
          </w:p>
        </w:tc>
        <w:tc>
          <w:tcPr>
            <w:tcW w:w="1902" w:type="pct"/>
            <w:tcBorders>
              <w:top w:val="single" w:sz="4" w:space="0" w:color="auto"/>
              <w:left w:val="single" w:sz="4" w:space="0" w:color="auto"/>
              <w:bottom w:val="single" w:sz="4" w:space="0" w:color="auto"/>
              <w:right w:val="single" w:sz="4" w:space="0" w:color="auto"/>
            </w:tcBorders>
          </w:tcPr>
          <w:p w14:paraId="1B78E513" w14:textId="33A1E6E0" w:rsidR="001006F1" w:rsidRPr="006E67C5" w:rsidRDefault="00B80F04" w:rsidP="00B80F04">
            <w:pPr>
              <w:autoSpaceDE/>
              <w:autoSpaceDN/>
              <w:spacing w:before="0" w:after="0" w:line="240" w:lineRule="auto"/>
              <w:rPr>
                <w:rFonts w:ascii="Times New Roman" w:hAnsi="Times New Roman" w:cs="Times New Roman"/>
                <w:sz w:val="26"/>
                <w:szCs w:val="26"/>
                <w:lang w:val="en-US"/>
              </w:rPr>
            </w:pPr>
            <w:r>
              <w:rPr>
                <w:color w:val="444444"/>
                <w:sz w:val="27"/>
                <w:szCs w:val="27"/>
                <w:shd w:val="clear" w:color="auto" w:fill="FFFFFF"/>
              </w:rPr>
              <w:t>tranlucqbu@gmail.com</w:t>
            </w:r>
          </w:p>
        </w:tc>
      </w:tr>
      <w:tr w:rsidR="003A6ADB" w:rsidRPr="006E67C5" w14:paraId="04172CB1"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6DB99612" w14:textId="2A0E0A13" w:rsidR="001006F1" w:rsidRPr="006E67C5" w:rsidRDefault="000673B9" w:rsidP="00937D8D">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515" w:type="pct"/>
            <w:tcBorders>
              <w:top w:val="single" w:sz="4" w:space="0" w:color="auto"/>
              <w:left w:val="single" w:sz="4" w:space="0" w:color="auto"/>
              <w:bottom w:val="single" w:sz="4" w:space="0" w:color="auto"/>
              <w:right w:val="single" w:sz="4" w:space="0" w:color="auto"/>
            </w:tcBorders>
          </w:tcPr>
          <w:p w14:paraId="03BF1D57" w14:textId="403DFC19" w:rsidR="001006F1" w:rsidRPr="003B7668" w:rsidRDefault="003B7668" w:rsidP="00937D8D">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Phó</w:t>
            </w:r>
            <w:r>
              <w:rPr>
                <w:rFonts w:ascii="Times New Roman" w:hAnsi="Times New Roman" w:cs="Times New Roman"/>
                <w:sz w:val="26"/>
                <w:szCs w:val="26"/>
                <w:lang w:val="vi-VN"/>
              </w:rPr>
              <w:t xml:space="preserve"> trưởng </w:t>
            </w:r>
            <w:r>
              <w:rPr>
                <w:rFonts w:ascii="Times New Roman" w:hAnsi="Times New Roman" w:cs="Times New Roman"/>
                <w:sz w:val="26"/>
                <w:szCs w:val="26"/>
                <w:lang w:val="vi-VN"/>
              </w:rPr>
              <w:lastRenderedPageBreak/>
              <w:t>khoa</w:t>
            </w:r>
          </w:p>
        </w:tc>
        <w:tc>
          <w:tcPr>
            <w:tcW w:w="535" w:type="pct"/>
            <w:tcBorders>
              <w:top w:val="single" w:sz="4" w:space="0" w:color="auto"/>
              <w:left w:val="single" w:sz="4" w:space="0" w:color="auto"/>
              <w:bottom w:val="single" w:sz="4" w:space="0" w:color="auto"/>
              <w:right w:val="single" w:sz="4" w:space="0" w:color="auto"/>
            </w:tcBorders>
          </w:tcPr>
          <w:p w14:paraId="55D53C31" w14:textId="4EF98280" w:rsidR="001006F1" w:rsidRPr="003B7668" w:rsidRDefault="003B7668" w:rsidP="003B7668">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lastRenderedPageBreak/>
              <w:t>Phan</w:t>
            </w:r>
            <w:r>
              <w:rPr>
                <w:rFonts w:ascii="Times New Roman" w:hAnsi="Times New Roman" w:cs="Times New Roman"/>
                <w:sz w:val="26"/>
                <w:szCs w:val="26"/>
                <w:lang w:val="vi-VN"/>
              </w:rPr>
              <w:t xml:space="preserve"> Thị </w:t>
            </w:r>
            <w:r>
              <w:rPr>
                <w:rFonts w:ascii="Times New Roman" w:hAnsi="Times New Roman" w:cs="Times New Roman"/>
                <w:sz w:val="26"/>
                <w:szCs w:val="26"/>
                <w:lang w:val="vi-VN"/>
              </w:rPr>
              <w:lastRenderedPageBreak/>
              <w:t>Thu Hà</w:t>
            </w:r>
          </w:p>
        </w:tc>
        <w:tc>
          <w:tcPr>
            <w:tcW w:w="387" w:type="pct"/>
            <w:tcBorders>
              <w:top w:val="single" w:sz="4" w:space="0" w:color="auto"/>
              <w:left w:val="single" w:sz="4" w:space="0" w:color="auto"/>
              <w:bottom w:val="single" w:sz="4" w:space="0" w:color="auto"/>
              <w:right w:val="single" w:sz="4" w:space="0" w:color="auto"/>
            </w:tcBorders>
          </w:tcPr>
          <w:p w14:paraId="7072F65E" w14:textId="5E832213" w:rsidR="001006F1" w:rsidRPr="006E67C5" w:rsidRDefault="003B7668" w:rsidP="003B7668">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lastRenderedPageBreak/>
              <w:t>1985</w:t>
            </w:r>
          </w:p>
        </w:tc>
        <w:tc>
          <w:tcPr>
            <w:tcW w:w="461" w:type="pct"/>
            <w:tcBorders>
              <w:top w:val="single" w:sz="4" w:space="0" w:color="auto"/>
              <w:left w:val="single" w:sz="4" w:space="0" w:color="auto"/>
              <w:bottom w:val="single" w:sz="4" w:space="0" w:color="auto"/>
              <w:right w:val="single" w:sz="4" w:space="0" w:color="auto"/>
            </w:tcBorders>
          </w:tcPr>
          <w:p w14:paraId="05627ACC" w14:textId="2997B72D" w:rsidR="001006F1" w:rsidRPr="003B7668" w:rsidRDefault="003B7668" w:rsidP="003B7668">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Thạc</w:t>
            </w:r>
            <w:r>
              <w:rPr>
                <w:rFonts w:ascii="Times New Roman" w:hAnsi="Times New Roman" w:cs="Times New Roman"/>
                <w:sz w:val="26"/>
                <w:szCs w:val="26"/>
                <w:lang w:val="vi-VN"/>
              </w:rPr>
              <w:t xml:space="preserve"> sĩ</w:t>
            </w:r>
          </w:p>
        </w:tc>
        <w:tc>
          <w:tcPr>
            <w:tcW w:w="909" w:type="pct"/>
            <w:tcBorders>
              <w:top w:val="single" w:sz="4" w:space="0" w:color="auto"/>
              <w:left w:val="single" w:sz="4" w:space="0" w:color="auto"/>
              <w:bottom w:val="single" w:sz="4" w:space="0" w:color="auto"/>
              <w:right w:val="single" w:sz="4" w:space="0" w:color="auto"/>
            </w:tcBorders>
          </w:tcPr>
          <w:p w14:paraId="2E0DA752" w14:textId="2924B722" w:rsidR="001006F1" w:rsidRPr="006E67C5" w:rsidRDefault="00B80F04" w:rsidP="00B80F04">
            <w:pPr>
              <w:autoSpaceDE/>
              <w:autoSpaceDN/>
              <w:spacing w:before="0" w:after="0" w:line="240" w:lineRule="auto"/>
              <w:rPr>
                <w:rFonts w:ascii="Times New Roman" w:hAnsi="Times New Roman" w:cs="Times New Roman"/>
                <w:sz w:val="26"/>
                <w:szCs w:val="26"/>
                <w:lang w:val="en-US"/>
              </w:rPr>
            </w:pPr>
            <w:r>
              <w:rPr>
                <w:color w:val="444444"/>
                <w:sz w:val="27"/>
                <w:szCs w:val="27"/>
                <w:shd w:val="clear" w:color="auto" w:fill="FFFFFF"/>
              </w:rPr>
              <w:t>0977.397.337</w:t>
            </w:r>
          </w:p>
        </w:tc>
        <w:tc>
          <w:tcPr>
            <w:tcW w:w="1902" w:type="pct"/>
            <w:tcBorders>
              <w:top w:val="single" w:sz="4" w:space="0" w:color="auto"/>
              <w:left w:val="single" w:sz="4" w:space="0" w:color="auto"/>
              <w:bottom w:val="single" w:sz="4" w:space="0" w:color="auto"/>
              <w:right w:val="single" w:sz="4" w:space="0" w:color="auto"/>
            </w:tcBorders>
          </w:tcPr>
          <w:p w14:paraId="5CD8CC01" w14:textId="67452091" w:rsidR="001006F1" w:rsidRPr="006E67C5" w:rsidRDefault="00B80F04" w:rsidP="00B80F04">
            <w:pPr>
              <w:autoSpaceDE/>
              <w:autoSpaceDN/>
              <w:spacing w:before="0" w:after="0" w:line="240" w:lineRule="auto"/>
              <w:rPr>
                <w:rFonts w:ascii="Times New Roman" w:hAnsi="Times New Roman" w:cs="Times New Roman"/>
                <w:sz w:val="26"/>
                <w:szCs w:val="26"/>
                <w:lang w:val="en-US"/>
              </w:rPr>
            </w:pPr>
            <w:r w:rsidRPr="00B80F04">
              <w:rPr>
                <w:rFonts w:ascii="Times New Roman" w:hAnsi="Times New Roman" w:cs="Times New Roman"/>
                <w:sz w:val="26"/>
                <w:szCs w:val="26"/>
                <w:lang w:val="en-US"/>
              </w:rPr>
              <w:t>thuhaqbu@gmail.com</w:t>
            </w:r>
          </w:p>
        </w:tc>
      </w:tr>
      <w:tr w:rsidR="003A6ADB" w:rsidRPr="006E67C5" w14:paraId="16F7D5F0"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29DF53D7" w14:textId="3255E1F5" w:rsidR="003B7668" w:rsidRPr="006E67C5" w:rsidRDefault="000673B9" w:rsidP="00937D8D">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lastRenderedPageBreak/>
              <w:t>3</w:t>
            </w:r>
          </w:p>
        </w:tc>
        <w:tc>
          <w:tcPr>
            <w:tcW w:w="515" w:type="pct"/>
            <w:tcBorders>
              <w:top w:val="single" w:sz="4" w:space="0" w:color="auto"/>
              <w:left w:val="single" w:sz="4" w:space="0" w:color="auto"/>
              <w:bottom w:val="single" w:sz="4" w:space="0" w:color="auto"/>
              <w:right w:val="single" w:sz="4" w:space="0" w:color="auto"/>
            </w:tcBorders>
          </w:tcPr>
          <w:p w14:paraId="77A030D9" w14:textId="1BE88E6C" w:rsidR="003B7668" w:rsidRPr="003B7668" w:rsidRDefault="003B7668" w:rsidP="00937D8D">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Phó</w:t>
            </w:r>
            <w:r>
              <w:rPr>
                <w:rFonts w:ascii="Times New Roman" w:hAnsi="Times New Roman" w:cs="Times New Roman"/>
                <w:sz w:val="26"/>
                <w:szCs w:val="26"/>
                <w:lang w:val="vi-VN"/>
              </w:rPr>
              <w:t xml:space="preserve"> trưởng khoa</w:t>
            </w:r>
          </w:p>
        </w:tc>
        <w:tc>
          <w:tcPr>
            <w:tcW w:w="535" w:type="pct"/>
            <w:tcBorders>
              <w:top w:val="single" w:sz="4" w:space="0" w:color="auto"/>
              <w:left w:val="single" w:sz="4" w:space="0" w:color="auto"/>
              <w:bottom w:val="single" w:sz="4" w:space="0" w:color="auto"/>
              <w:right w:val="single" w:sz="4" w:space="0" w:color="auto"/>
            </w:tcBorders>
          </w:tcPr>
          <w:p w14:paraId="577EFB8D" w14:textId="4B27781F" w:rsidR="003B7668" w:rsidRPr="003B7668" w:rsidRDefault="003B7668" w:rsidP="003B7668">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Bùi</w:t>
            </w:r>
            <w:r>
              <w:rPr>
                <w:rFonts w:ascii="Times New Roman" w:hAnsi="Times New Roman" w:cs="Times New Roman"/>
                <w:sz w:val="26"/>
                <w:szCs w:val="26"/>
                <w:lang w:val="vi-VN"/>
              </w:rPr>
              <w:t xml:space="preserve"> Khắc Hoài Phương</w:t>
            </w:r>
          </w:p>
        </w:tc>
        <w:tc>
          <w:tcPr>
            <w:tcW w:w="387" w:type="pct"/>
            <w:tcBorders>
              <w:top w:val="single" w:sz="4" w:space="0" w:color="auto"/>
              <w:left w:val="single" w:sz="4" w:space="0" w:color="auto"/>
              <w:bottom w:val="single" w:sz="4" w:space="0" w:color="auto"/>
              <w:right w:val="single" w:sz="4" w:space="0" w:color="auto"/>
            </w:tcBorders>
          </w:tcPr>
          <w:p w14:paraId="3D8540D7" w14:textId="00A38C17" w:rsidR="003B7668" w:rsidRPr="006E67C5" w:rsidRDefault="003B7668" w:rsidP="003B7668">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1984</w:t>
            </w:r>
          </w:p>
        </w:tc>
        <w:tc>
          <w:tcPr>
            <w:tcW w:w="461" w:type="pct"/>
            <w:tcBorders>
              <w:top w:val="single" w:sz="4" w:space="0" w:color="auto"/>
              <w:left w:val="single" w:sz="4" w:space="0" w:color="auto"/>
              <w:bottom w:val="single" w:sz="4" w:space="0" w:color="auto"/>
              <w:right w:val="single" w:sz="4" w:space="0" w:color="auto"/>
            </w:tcBorders>
          </w:tcPr>
          <w:p w14:paraId="3C15522B" w14:textId="0AE7389A" w:rsidR="003B7668" w:rsidRPr="003B7668" w:rsidRDefault="003B7668" w:rsidP="003B7668">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Tiến</w:t>
            </w:r>
            <w:r>
              <w:rPr>
                <w:rFonts w:ascii="Times New Roman" w:hAnsi="Times New Roman" w:cs="Times New Roman"/>
                <w:sz w:val="26"/>
                <w:szCs w:val="26"/>
                <w:lang w:val="vi-VN"/>
              </w:rPr>
              <w:t xml:space="preserve"> sĩ</w:t>
            </w:r>
          </w:p>
        </w:tc>
        <w:tc>
          <w:tcPr>
            <w:tcW w:w="909" w:type="pct"/>
            <w:tcBorders>
              <w:top w:val="single" w:sz="4" w:space="0" w:color="auto"/>
              <w:left w:val="single" w:sz="4" w:space="0" w:color="auto"/>
              <w:bottom w:val="single" w:sz="4" w:space="0" w:color="auto"/>
              <w:right w:val="single" w:sz="4" w:space="0" w:color="auto"/>
            </w:tcBorders>
          </w:tcPr>
          <w:p w14:paraId="18FE2233" w14:textId="12616897" w:rsidR="003B7668" w:rsidRPr="006E67C5" w:rsidRDefault="00B80F04" w:rsidP="00B80F04">
            <w:pPr>
              <w:autoSpaceDE/>
              <w:autoSpaceDN/>
              <w:spacing w:before="0" w:after="0" w:line="240" w:lineRule="auto"/>
              <w:rPr>
                <w:rFonts w:ascii="Times New Roman" w:hAnsi="Times New Roman" w:cs="Times New Roman"/>
                <w:sz w:val="26"/>
                <w:szCs w:val="26"/>
                <w:lang w:val="en-US"/>
              </w:rPr>
            </w:pPr>
            <w:r>
              <w:rPr>
                <w:color w:val="444444"/>
                <w:sz w:val="27"/>
                <w:szCs w:val="27"/>
                <w:shd w:val="clear" w:color="auto" w:fill="FFFFFF"/>
              </w:rPr>
              <w:t>0975.442.175</w:t>
            </w:r>
          </w:p>
        </w:tc>
        <w:tc>
          <w:tcPr>
            <w:tcW w:w="1902" w:type="pct"/>
            <w:tcBorders>
              <w:top w:val="single" w:sz="4" w:space="0" w:color="auto"/>
              <w:left w:val="single" w:sz="4" w:space="0" w:color="auto"/>
              <w:bottom w:val="single" w:sz="4" w:space="0" w:color="auto"/>
              <w:right w:val="single" w:sz="4" w:space="0" w:color="auto"/>
            </w:tcBorders>
          </w:tcPr>
          <w:p w14:paraId="6872CB8D" w14:textId="13B28389" w:rsidR="003B7668" w:rsidRPr="006E67C5" w:rsidRDefault="00B80F04" w:rsidP="00B80F04">
            <w:pPr>
              <w:autoSpaceDE/>
              <w:autoSpaceDN/>
              <w:spacing w:before="0" w:after="0" w:line="240" w:lineRule="auto"/>
              <w:rPr>
                <w:rFonts w:ascii="Times New Roman" w:hAnsi="Times New Roman" w:cs="Times New Roman"/>
                <w:sz w:val="26"/>
                <w:szCs w:val="26"/>
                <w:lang w:val="en-US"/>
              </w:rPr>
            </w:pPr>
            <w:r w:rsidRPr="00B80F04">
              <w:rPr>
                <w:sz w:val="27"/>
                <w:szCs w:val="27"/>
                <w:shd w:val="clear" w:color="auto" w:fill="FFFFFF"/>
              </w:rPr>
              <w:t>hoaiphuongbk@gmail.com</w:t>
            </w:r>
          </w:p>
        </w:tc>
      </w:tr>
      <w:tr w:rsidR="007264BD" w:rsidRPr="006E67C5" w14:paraId="7BDB96BD" w14:textId="77777777" w:rsidTr="007264BD">
        <w:trPr>
          <w:trHeight w:val="20"/>
        </w:trPr>
        <w:tc>
          <w:tcPr>
            <w:tcW w:w="5000" w:type="pct"/>
            <w:gridSpan w:val="7"/>
            <w:tcBorders>
              <w:top w:val="single" w:sz="4" w:space="0" w:color="auto"/>
              <w:left w:val="single" w:sz="4" w:space="0" w:color="auto"/>
              <w:bottom w:val="single" w:sz="4" w:space="0" w:color="auto"/>
              <w:right w:val="single" w:sz="4" w:space="0" w:color="auto"/>
            </w:tcBorders>
          </w:tcPr>
          <w:p w14:paraId="2F4B6E84" w14:textId="0196F575" w:rsidR="007264BD" w:rsidRPr="006E67C5" w:rsidRDefault="007264BD" w:rsidP="007264BD">
            <w:pPr>
              <w:tabs>
                <w:tab w:val="left" w:pos="1052"/>
              </w:tabs>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II.</w:t>
            </w:r>
            <w:r>
              <w:rPr>
                <w:rFonts w:ascii="Times New Roman" w:hAnsi="Times New Roman" w:cs="Times New Roman"/>
                <w:sz w:val="26"/>
                <w:szCs w:val="26"/>
                <w:lang w:val="vi-VN"/>
              </w:rPr>
              <w:t xml:space="preserve"> </w:t>
            </w:r>
            <w:r w:rsidRPr="006E67C5">
              <w:rPr>
                <w:rFonts w:ascii="Times New Roman" w:hAnsi="Times New Roman" w:cs="Times New Roman"/>
                <w:sz w:val="26"/>
                <w:szCs w:val="26"/>
                <w:lang w:val="en-US"/>
              </w:rPr>
              <w:t>Các tổ chức Đảng, Đoàn TN, Công đoàn, Hội</w:t>
            </w:r>
          </w:p>
        </w:tc>
      </w:tr>
      <w:tr w:rsidR="003A6ADB" w:rsidRPr="006E67C5" w14:paraId="20B6F1ED"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3232DA3B" w14:textId="77777777" w:rsidR="00B80F04" w:rsidRPr="006E67C5" w:rsidRDefault="00B80F04" w:rsidP="00B80F04">
            <w:pPr>
              <w:tabs>
                <w:tab w:val="left" w:pos="1052"/>
              </w:tabs>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515" w:type="pct"/>
            <w:tcBorders>
              <w:top w:val="single" w:sz="4" w:space="0" w:color="auto"/>
              <w:left w:val="single" w:sz="4" w:space="0" w:color="auto"/>
              <w:bottom w:val="single" w:sz="4" w:space="0" w:color="auto"/>
              <w:right w:val="single" w:sz="4" w:space="0" w:color="auto"/>
            </w:tcBorders>
          </w:tcPr>
          <w:p w14:paraId="63EACFCA" w14:textId="7D4ED436" w:rsidR="00B80F04" w:rsidRPr="000673B9" w:rsidRDefault="00B80F04" w:rsidP="00B80F04">
            <w:pPr>
              <w:tabs>
                <w:tab w:val="left" w:pos="1052"/>
              </w:tabs>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Bí</w:t>
            </w:r>
            <w:r>
              <w:rPr>
                <w:rFonts w:ascii="Times New Roman" w:hAnsi="Times New Roman" w:cs="Times New Roman"/>
                <w:sz w:val="26"/>
                <w:szCs w:val="26"/>
                <w:lang w:val="vi-VN"/>
              </w:rPr>
              <w:t xml:space="preserve"> thư chi bộ</w:t>
            </w:r>
          </w:p>
        </w:tc>
        <w:tc>
          <w:tcPr>
            <w:tcW w:w="535" w:type="pct"/>
            <w:tcBorders>
              <w:top w:val="single" w:sz="4" w:space="0" w:color="auto"/>
              <w:left w:val="single" w:sz="4" w:space="0" w:color="auto"/>
              <w:bottom w:val="single" w:sz="4" w:space="0" w:color="auto"/>
              <w:right w:val="single" w:sz="4" w:space="0" w:color="auto"/>
            </w:tcBorders>
          </w:tcPr>
          <w:p w14:paraId="423267BA" w14:textId="57CEE0C8" w:rsidR="00B80F04" w:rsidRPr="000673B9" w:rsidRDefault="00B80F04" w:rsidP="00B80F04">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Trần</w:t>
            </w:r>
            <w:r>
              <w:rPr>
                <w:rFonts w:ascii="Times New Roman" w:hAnsi="Times New Roman" w:cs="Times New Roman"/>
                <w:sz w:val="26"/>
                <w:szCs w:val="26"/>
                <w:lang w:val="vi-VN"/>
              </w:rPr>
              <w:t xml:space="preserve"> Tự Lực</w:t>
            </w:r>
          </w:p>
        </w:tc>
        <w:tc>
          <w:tcPr>
            <w:tcW w:w="387" w:type="pct"/>
            <w:tcBorders>
              <w:top w:val="single" w:sz="4" w:space="0" w:color="auto"/>
              <w:left w:val="single" w:sz="4" w:space="0" w:color="auto"/>
              <w:bottom w:val="single" w:sz="4" w:space="0" w:color="auto"/>
              <w:right w:val="single" w:sz="4" w:space="0" w:color="auto"/>
            </w:tcBorders>
          </w:tcPr>
          <w:p w14:paraId="22C22144" w14:textId="2DD67520" w:rsidR="00B80F04" w:rsidRPr="006E67C5" w:rsidRDefault="00B80F04" w:rsidP="00B80F04">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1977</w:t>
            </w:r>
          </w:p>
        </w:tc>
        <w:tc>
          <w:tcPr>
            <w:tcW w:w="461" w:type="pct"/>
            <w:tcBorders>
              <w:top w:val="single" w:sz="4" w:space="0" w:color="auto"/>
              <w:left w:val="single" w:sz="4" w:space="0" w:color="auto"/>
              <w:bottom w:val="single" w:sz="4" w:space="0" w:color="auto"/>
              <w:right w:val="single" w:sz="4" w:space="0" w:color="auto"/>
            </w:tcBorders>
          </w:tcPr>
          <w:p w14:paraId="0C82E740" w14:textId="7AF6A028" w:rsidR="00B80F04" w:rsidRPr="006E67C5" w:rsidRDefault="003A6ADB" w:rsidP="00B80F04">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Tiến</w:t>
            </w:r>
            <w:r>
              <w:rPr>
                <w:rFonts w:ascii="Times New Roman" w:hAnsi="Times New Roman" w:cs="Times New Roman"/>
                <w:sz w:val="26"/>
                <w:szCs w:val="26"/>
                <w:lang w:val="vi-VN"/>
              </w:rPr>
              <w:t xml:space="preserve"> sĩ</w:t>
            </w:r>
          </w:p>
        </w:tc>
        <w:tc>
          <w:tcPr>
            <w:tcW w:w="909" w:type="pct"/>
            <w:tcBorders>
              <w:top w:val="single" w:sz="4" w:space="0" w:color="auto"/>
              <w:left w:val="single" w:sz="4" w:space="0" w:color="auto"/>
              <w:bottom w:val="single" w:sz="4" w:space="0" w:color="auto"/>
              <w:right w:val="single" w:sz="4" w:space="0" w:color="auto"/>
            </w:tcBorders>
          </w:tcPr>
          <w:p w14:paraId="14EE48E9" w14:textId="491E925C" w:rsidR="00B80F04" w:rsidRPr="006E67C5" w:rsidRDefault="00B80F04" w:rsidP="003A6ADB">
            <w:pPr>
              <w:autoSpaceDE/>
              <w:autoSpaceDN/>
              <w:spacing w:before="0" w:after="0" w:line="240" w:lineRule="auto"/>
              <w:rPr>
                <w:rFonts w:ascii="Times New Roman" w:hAnsi="Times New Roman" w:cs="Times New Roman"/>
                <w:sz w:val="26"/>
                <w:szCs w:val="26"/>
                <w:lang w:val="en-US"/>
              </w:rPr>
            </w:pPr>
            <w:r>
              <w:rPr>
                <w:color w:val="444444"/>
                <w:sz w:val="27"/>
                <w:szCs w:val="27"/>
                <w:shd w:val="clear" w:color="auto" w:fill="FFFFFF"/>
              </w:rPr>
              <w:t>0916.47.79.79</w:t>
            </w:r>
          </w:p>
        </w:tc>
        <w:tc>
          <w:tcPr>
            <w:tcW w:w="1902" w:type="pct"/>
            <w:tcBorders>
              <w:top w:val="single" w:sz="4" w:space="0" w:color="auto"/>
              <w:left w:val="single" w:sz="4" w:space="0" w:color="auto"/>
              <w:bottom w:val="single" w:sz="4" w:space="0" w:color="auto"/>
              <w:right w:val="single" w:sz="4" w:space="0" w:color="auto"/>
            </w:tcBorders>
          </w:tcPr>
          <w:p w14:paraId="146FD123" w14:textId="34E1B128" w:rsidR="00B80F04" w:rsidRPr="006E67C5" w:rsidRDefault="00B80F04" w:rsidP="003A6ADB">
            <w:pPr>
              <w:autoSpaceDE/>
              <w:autoSpaceDN/>
              <w:spacing w:before="0" w:after="0" w:line="240" w:lineRule="auto"/>
              <w:rPr>
                <w:rFonts w:ascii="Times New Roman" w:hAnsi="Times New Roman" w:cs="Times New Roman"/>
                <w:sz w:val="26"/>
                <w:szCs w:val="26"/>
                <w:lang w:val="en-US"/>
              </w:rPr>
            </w:pPr>
            <w:r>
              <w:rPr>
                <w:color w:val="444444"/>
                <w:sz w:val="27"/>
                <w:szCs w:val="27"/>
                <w:shd w:val="clear" w:color="auto" w:fill="FFFFFF"/>
              </w:rPr>
              <w:t>tranlucqbu@gmail.com</w:t>
            </w:r>
          </w:p>
        </w:tc>
      </w:tr>
      <w:tr w:rsidR="003A6ADB" w:rsidRPr="006E67C5" w14:paraId="1F1FE3B3"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256BCC25" w14:textId="515340C3" w:rsidR="003A6ADB" w:rsidRPr="006E67C5" w:rsidRDefault="003A6ADB" w:rsidP="003A6ADB">
            <w:pPr>
              <w:tabs>
                <w:tab w:val="left" w:pos="1052"/>
              </w:tabs>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515" w:type="pct"/>
            <w:tcBorders>
              <w:top w:val="single" w:sz="4" w:space="0" w:color="auto"/>
              <w:left w:val="single" w:sz="4" w:space="0" w:color="auto"/>
              <w:bottom w:val="single" w:sz="4" w:space="0" w:color="auto"/>
              <w:right w:val="single" w:sz="4" w:space="0" w:color="auto"/>
            </w:tcBorders>
          </w:tcPr>
          <w:p w14:paraId="33836003" w14:textId="0AB4AC15" w:rsidR="003A6ADB" w:rsidRPr="000673B9" w:rsidRDefault="003A6ADB" w:rsidP="003A6ADB">
            <w:pPr>
              <w:tabs>
                <w:tab w:val="left" w:pos="1052"/>
              </w:tabs>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Bí</w:t>
            </w:r>
            <w:r>
              <w:rPr>
                <w:rFonts w:ascii="Times New Roman" w:hAnsi="Times New Roman" w:cs="Times New Roman"/>
                <w:sz w:val="26"/>
                <w:szCs w:val="26"/>
                <w:lang w:val="vi-VN"/>
              </w:rPr>
              <w:t xml:space="preserve"> thư LCĐ</w:t>
            </w:r>
          </w:p>
        </w:tc>
        <w:tc>
          <w:tcPr>
            <w:tcW w:w="535" w:type="pct"/>
            <w:tcBorders>
              <w:top w:val="single" w:sz="4" w:space="0" w:color="auto"/>
              <w:left w:val="single" w:sz="4" w:space="0" w:color="auto"/>
              <w:bottom w:val="single" w:sz="4" w:space="0" w:color="auto"/>
              <w:right w:val="single" w:sz="4" w:space="0" w:color="auto"/>
            </w:tcBorders>
          </w:tcPr>
          <w:p w14:paraId="5207323F" w14:textId="57FF418C" w:rsidR="003A6ADB" w:rsidRPr="000673B9"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Nguyễn</w:t>
            </w:r>
            <w:r>
              <w:rPr>
                <w:rFonts w:ascii="Times New Roman" w:hAnsi="Times New Roman" w:cs="Times New Roman"/>
                <w:sz w:val="26"/>
                <w:szCs w:val="26"/>
                <w:lang w:val="vi-VN"/>
              </w:rPr>
              <w:t xml:space="preserve"> Thị Kim Phụng</w:t>
            </w:r>
          </w:p>
        </w:tc>
        <w:tc>
          <w:tcPr>
            <w:tcW w:w="387" w:type="pct"/>
            <w:tcBorders>
              <w:top w:val="single" w:sz="4" w:space="0" w:color="auto"/>
              <w:left w:val="single" w:sz="4" w:space="0" w:color="auto"/>
              <w:bottom w:val="single" w:sz="4" w:space="0" w:color="auto"/>
              <w:right w:val="single" w:sz="4" w:space="0" w:color="auto"/>
            </w:tcBorders>
          </w:tcPr>
          <w:p w14:paraId="791F8EF3" w14:textId="7BC290A3"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1988</w:t>
            </w:r>
          </w:p>
        </w:tc>
        <w:tc>
          <w:tcPr>
            <w:tcW w:w="461" w:type="pct"/>
            <w:tcBorders>
              <w:top w:val="single" w:sz="4" w:space="0" w:color="auto"/>
              <w:left w:val="single" w:sz="4" w:space="0" w:color="auto"/>
              <w:bottom w:val="single" w:sz="4" w:space="0" w:color="auto"/>
              <w:right w:val="single" w:sz="4" w:space="0" w:color="auto"/>
            </w:tcBorders>
          </w:tcPr>
          <w:p w14:paraId="4ABBE7FA" w14:textId="6CCE74FB" w:rsidR="003A6ADB" w:rsidRPr="00DB7580" w:rsidRDefault="003A6ADB" w:rsidP="003A6ADB">
            <w:pPr>
              <w:autoSpaceDE/>
              <w:autoSpaceDN/>
              <w:spacing w:before="0" w:after="0" w:line="240" w:lineRule="auto"/>
              <w:rPr>
                <w:rFonts w:ascii="Times New Roman" w:hAnsi="Times New Roman" w:cs="Times New Roman"/>
                <w:sz w:val="26"/>
                <w:szCs w:val="26"/>
                <w:lang w:val="vi-VN"/>
              </w:rPr>
            </w:pPr>
            <w:r w:rsidRPr="00F750AC">
              <w:rPr>
                <w:rFonts w:ascii="Times New Roman" w:hAnsi="Times New Roman" w:cs="Times New Roman"/>
                <w:sz w:val="26"/>
                <w:szCs w:val="26"/>
                <w:lang w:val="en-US"/>
              </w:rPr>
              <w:t>Thạc</w:t>
            </w:r>
            <w:r w:rsidRPr="00F750AC">
              <w:rPr>
                <w:rFonts w:ascii="Times New Roman" w:hAnsi="Times New Roman" w:cs="Times New Roman"/>
                <w:sz w:val="26"/>
                <w:szCs w:val="26"/>
                <w:lang w:val="vi-VN"/>
              </w:rPr>
              <w:t xml:space="preserve"> sĩ</w:t>
            </w:r>
          </w:p>
        </w:tc>
        <w:tc>
          <w:tcPr>
            <w:tcW w:w="909" w:type="pct"/>
            <w:tcBorders>
              <w:top w:val="single" w:sz="4" w:space="0" w:color="auto"/>
              <w:left w:val="single" w:sz="4" w:space="0" w:color="auto"/>
              <w:bottom w:val="single" w:sz="4" w:space="0" w:color="auto"/>
              <w:right w:val="single" w:sz="4" w:space="0" w:color="auto"/>
            </w:tcBorders>
          </w:tcPr>
          <w:p w14:paraId="25BF4AA6" w14:textId="7FB36CE4"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color w:val="444444"/>
                <w:sz w:val="27"/>
                <w:szCs w:val="27"/>
                <w:shd w:val="clear" w:color="auto" w:fill="FFFFFF"/>
              </w:rPr>
              <w:t>0982.553.369</w:t>
            </w:r>
          </w:p>
        </w:tc>
        <w:tc>
          <w:tcPr>
            <w:tcW w:w="1902" w:type="pct"/>
            <w:tcBorders>
              <w:top w:val="single" w:sz="4" w:space="0" w:color="auto"/>
              <w:left w:val="single" w:sz="4" w:space="0" w:color="auto"/>
              <w:bottom w:val="single" w:sz="4" w:space="0" w:color="auto"/>
              <w:right w:val="single" w:sz="4" w:space="0" w:color="auto"/>
            </w:tcBorders>
          </w:tcPr>
          <w:p w14:paraId="369F7A34" w14:textId="17B618E7" w:rsidR="003A6ADB" w:rsidRPr="00B80F04" w:rsidRDefault="003A6ADB" w:rsidP="003A6ADB">
            <w:pPr>
              <w:autoSpaceDE/>
              <w:autoSpaceDN/>
              <w:spacing w:before="0" w:after="0" w:line="240" w:lineRule="auto"/>
              <w:rPr>
                <w:rFonts w:ascii="Times New Roman" w:hAnsi="Times New Roman" w:cs="Times New Roman"/>
                <w:sz w:val="26"/>
                <w:szCs w:val="26"/>
                <w:lang w:val="en-US"/>
              </w:rPr>
            </w:pPr>
            <w:r w:rsidRPr="00B80F04">
              <w:rPr>
                <w:rFonts w:ascii="Times New Roman" w:hAnsi="Times New Roman" w:cs="Times New Roman"/>
                <w:sz w:val="26"/>
                <w:szCs w:val="26"/>
                <w:lang w:val="en-US"/>
              </w:rPr>
              <w:t>nguyenkimphung.88@gmail.com</w:t>
            </w:r>
          </w:p>
        </w:tc>
      </w:tr>
      <w:tr w:rsidR="003A6ADB" w:rsidRPr="006E67C5" w14:paraId="4CBFEA1D"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6B4ADE94" w14:textId="75B30E53" w:rsidR="003A6ADB" w:rsidRDefault="003A6ADB" w:rsidP="003A6ADB">
            <w:pPr>
              <w:tabs>
                <w:tab w:val="left" w:pos="1052"/>
              </w:tabs>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515" w:type="pct"/>
            <w:tcBorders>
              <w:top w:val="single" w:sz="4" w:space="0" w:color="auto"/>
              <w:left w:val="single" w:sz="4" w:space="0" w:color="auto"/>
              <w:bottom w:val="single" w:sz="4" w:space="0" w:color="auto"/>
              <w:right w:val="single" w:sz="4" w:space="0" w:color="auto"/>
            </w:tcBorders>
          </w:tcPr>
          <w:p w14:paraId="3249D4DE" w14:textId="56E538F8" w:rsidR="003A6ADB" w:rsidRPr="000673B9" w:rsidRDefault="003A6ADB" w:rsidP="003A6ADB">
            <w:pPr>
              <w:tabs>
                <w:tab w:val="left" w:pos="1052"/>
              </w:tabs>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Tổ</w:t>
            </w:r>
            <w:r>
              <w:rPr>
                <w:rFonts w:ascii="Times New Roman" w:hAnsi="Times New Roman" w:cs="Times New Roman"/>
                <w:sz w:val="26"/>
                <w:szCs w:val="26"/>
                <w:lang w:val="vi-VN"/>
              </w:rPr>
              <w:t xml:space="preserve"> trường công đoàn</w:t>
            </w:r>
          </w:p>
        </w:tc>
        <w:tc>
          <w:tcPr>
            <w:tcW w:w="535" w:type="pct"/>
            <w:tcBorders>
              <w:top w:val="single" w:sz="4" w:space="0" w:color="auto"/>
              <w:left w:val="single" w:sz="4" w:space="0" w:color="auto"/>
              <w:bottom w:val="single" w:sz="4" w:space="0" w:color="auto"/>
              <w:right w:val="single" w:sz="4" w:space="0" w:color="auto"/>
            </w:tcBorders>
          </w:tcPr>
          <w:p w14:paraId="5578214A" w14:textId="67ABA1C6" w:rsidR="003A6ADB" w:rsidRPr="000673B9"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Phạm</w:t>
            </w:r>
            <w:r>
              <w:rPr>
                <w:rFonts w:ascii="Times New Roman" w:hAnsi="Times New Roman" w:cs="Times New Roman"/>
                <w:sz w:val="26"/>
                <w:szCs w:val="26"/>
                <w:lang w:val="vi-VN"/>
              </w:rPr>
              <w:t xml:space="preserve"> Thị Bích Thủy</w:t>
            </w:r>
          </w:p>
        </w:tc>
        <w:tc>
          <w:tcPr>
            <w:tcW w:w="387" w:type="pct"/>
            <w:tcBorders>
              <w:top w:val="single" w:sz="4" w:space="0" w:color="auto"/>
              <w:left w:val="single" w:sz="4" w:space="0" w:color="auto"/>
              <w:bottom w:val="single" w:sz="4" w:space="0" w:color="auto"/>
              <w:right w:val="single" w:sz="4" w:space="0" w:color="auto"/>
            </w:tcBorders>
          </w:tcPr>
          <w:p w14:paraId="7CA1E926" w14:textId="7692A36E"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1988</w:t>
            </w:r>
          </w:p>
        </w:tc>
        <w:tc>
          <w:tcPr>
            <w:tcW w:w="461" w:type="pct"/>
            <w:tcBorders>
              <w:top w:val="single" w:sz="4" w:space="0" w:color="auto"/>
              <w:left w:val="single" w:sz="4" w:space="0" w:color="auto"/>
              <w:bottom w:val="single" w:sz="4" w:space="0" w:color="auto"/>
              <w:right w:val="single" w:sz="4" w:space="0" w:color="auto"/>
            </w:tcBorders>
          </w:tcPr>
          <w:p w14:paraId="6A7A4BC4" w14:textId="623CAABB"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sidRPr="00F750AC">
              <w:rPr>
                <w:rFonts w:ascii="Times New Roman" w:hAnsi="Times New Roman" w:cs="Times New Roman"/>
                <w:sz w:val="26"/>
                <w:szCs w:val="26"/>
                <w:lang w:val="en-US"/>
              </w:rPr>
              <w:t>Thạc</w:t>
            </w:r>
            <w:r w:rsidRPr="00F750AC">
              <w:rPr>
                <w:rFonts w:ascii="Times New Roman" w:hAnsi="Times New Roman" w:cs="Times New Roman"/>
                <w:sz w:val="26"/>
                <w:szCs w:val="26"/>
                <w:lang w:val="vi-VN"/>
              </w:rPr>
              <w:t xml:space="preserve"> sĩ</w:t>
            </w:r>
          </w:p>
        </w:tc>
        <w:tc>
          <w:tcPr>
            <w:tcW w:w="909" w:type="pct"/>
            <w:tcBorders>
              <w:top w:val="single" w:sz="4" w:space="0" w:color="auto"/>
              <w:left w:val="single" w:sz="4" w:space="0" w:color="auto"/>
              <w:bottom w:val="single" w:sz="4" w:space="0" w:color="auto"/>
              <w:right w:val="single" w:sz="4" w:space="0" w:color="auto"/>
            </w:tcBorders>
          </w:tcPr>
          <w:p w14:paraId="70B98CDF" w14:textId="651284DC"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color w:val="444444"/>
                <w:sz w:val="27"/>
                <w:szCs w:val="27"/>
                <w:shd w:val="clear" w:color="auto" w:fill="FFFFFF"/>
              </w:rPr>
              <w:t>0974.743.786</w:t>
            </w:r>
          </w:p>
        </w:tc>
        <w:tc>
          <w:tcPr>
            <w:tcW w:w="1902" w:type="pct"/>
            <w:tcBorders>
              <w:top w:val="single" w:sz="4" w:space="0" w:color="auto"/>
              <w:left w:val="single" w:sz="4" w:space="0" w:color="auto"/>
              <w:bottom w:val="single" w:sz="4" w:space="0" w:color="auto"/>
              <w:right w:val="single" w:sz="4" w:space="0" w:color="auto"/>
            </w:tcBorders>
          </w:tcPr>
          <w:p w14:paraId="195E2BB8" w14:textId="7D38C6D8"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sidRPr="00B80F04">
              <w:rPr>
                <w:rFonts w:ascii="Times New Roman" w:hAnsi="Times New Roman" w:cs="Times New Roman"/>
                <w:sz w:val="26"/>
                <w:szCs w:val="26"/>
                <w:lang w:val="en-US"/>
              </w:rPr>
              <w:t>phamthuy1a@gmail.com</w:t>
            </w:r>
          </w:p>
        </w:tc>
      </w:tr>
      <w:tr w:rsidR="003A6ADB" w:rsidRPr="006E67C5" w14:paraId="1448D688"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3DC56B6A" w14:textId="1B8D4D58" w:rsidR="003A6ADB" w:rsidRDefault="003A6ADB" w:rsidP="003A6ADB">
            <w:pPr>
              <w:tabs>
                <w:tab w:val="left" w:pos="1052"/>
              </w:tabs>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515" w:type="pct"/>
            <w:tcBorders>
              <w:top w:val="single" w:sz="4" w:space="0" w:color="auto"/>
              <w:left w:val="single" w:sz="4" w:space="0" w:color="auto"/>
              <w:bottom w:val="single" w:sz="4" w:space="0" w:color="auto"/>
              <w:right w:val="single" w:sz="4" w:space="0" w:color="auto"/>
            </w:tcBorders>
          </w:tcPr>
          <w:p w14:paraId="59B68551" w14:textId="5F0A59BC" w:rsidR="003A6ADB" w:rsidRPr="007264BD" w:rsidRDefault="003A6ADB" w:rsidP="003A6ADB">
            <w:pPr>
              <w:tabs>
                <w:tab w:val="left" w:pos="1052"/>
              </w:tabs>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Liên</w:t>
            </w:r>
            <w:r>
              <w:rPr>
                <w:rFonts w:ascii="Times New Roman" w:hAnsi="Times New Roman" w:cs="Times New Roman"/>
                <w:sz w:val="26"/>
                <w:szCs w:val="26"/>
                <w:lang w:val="vi-VN"/>
              </w:rPr>
              <w:t xml:space="preserve"> chi hội trưởng SV</w:t>
            </w:r>
          </w:p>
        </w:tc>
        <w:tc>
          <w:tcPr>
            <w:tcW w:w="535" w:type="pct"/>
            <w:tcBorders>
              <w:top w:val="single" w:sz="4" w:space="0" w:color="auto"/>
              <w:left w:val="single" w:sz="4" w:space="0" w:color="auto"/>
              <w:bottom w:val="single" w:sz="4" w:space="0" w:color="auto"/>
              <w:right w:val="single" w:sz="4" w:space="0" w:color="auto"/>
            </w:tcBorders>
          </w:tcPr>
          <w:p w14:paraId="4A255D06" w14:textId="124AD9B2" w:rsidR="003A6ADB" w:rsidRPr="007264BD"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Lê</w:t>
            </w:r>
            <w:r>
              <w:rPr>
                <w:rFonts w:ascii="Times New Roman" w:hAnsi="Times New Roman" w:cs="Times New Roman"/>
                <w:sz w:val="26"/>
                <w:szCs w:val="26"/>
                <w:lang w:val="vi-VN"/>
              </w:rPr>
              <w:t xml:space="preserve"> Khắc Hoài Thanh</w:t>
            </w:r>
          </w:p>
        </w:tc>
        <w:tc>
          <w:tcPr>
            <w:tcW w:w="387" w:type="pct"/>
            <w:tcBorders>
              <w:top w:val="single" w:sz="4" w:space="0" w:color="auto"/>
              <w:left w:val="single" w:sz="4" w:space="0" w:color="auto"/>
              <w:bottom w:val="single" w:sz="4" w:space="0" w:color="auto"/>
              <w:right w:val="single" w:sz="4" w:space="0" w:color="auto"/>
            </w:tcBorders>
          </w:tcPr>
          <w:p w14:paraId="166E9EE7" w14:textId="5D370DD6"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1989</w:t>
            </w:r>
          </w:p>
        </w:tc>
        <w:tc>
          <w:tcPr>
            <w:tcW w:w="461" w:type="pct"/>
            <w:tcBorders>
              <w:top w:val="single" w:sz="4" w:space="0" w:color="auto"/>
              <w:left w:val="single" w:sz="4" w:space="0" w:color="auto"/>
              <w:bottom w:val="single" w:sz="4" w:space="0" w:color="auto"/>
              <w:right w:val="single" w:sz="4" w:space="0" w:color="auto"/>
            </w:tcBorders>
          </w:tcPr>
          <w:p w14:paraId="2CD2B0BA" w14:textId="4F93A8CF"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sidRPr="00F750AC">
              <w:rPr>
                <w:rFonts w:ascii="Times New Roman" w:hAnsi="Times New Roman" w:cs="Times New Roman"/>
                <w:sz w:val="26"/>
                <w:szCs w:val="26"/>
                <w:lang w:val="en-US"/>
              </w:rPr>
              <w:t>Thạc</w:t>
            </w:r>
            <w:r w:rsidRPr="00F750AC">
              <w:rPr>
                <w:rFonts w:ascii="Times New Roman" w:hAnsi="Times New Roman" w:cs="Times New Roman"/>
                <w:sz w:val="26"/>
                <w:szCs w:val="26"/>
                <w:lang w:val="vi-VN"/>
              </w:rPr>
              <w:t xml:space="preserve"> sĩ</w:t>
            </w:r>
          </w:p>
        </w:tc>
        <w:tc>
          <w:tcPr>
            <w:tcW w:w="909" w:type="pct"/>
            <w:tcBorders>
              <w:top w:val="single" w:sz="4" w:space="0" w:color="auto"/>
              <w:left w:val="single" w:sz="4" w:space="0" w:color="auto"/>
              <w:bottom w:val="single" w:sz="4" w:space="0" w:color="auto"/>
              <w:right w:val="single" w:sz="4" w:space="0" w:color="auto"/>
            </w:tcBorders>
          </w:tcPr>
          <w:p w14:paraId="29D29AE0" w14:textId="06851BF9" w:rsidR="003A6ADB" w:rsidRPr="00B80F04"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0914</w:t>
            </w:r>
            <w:r>
              <w:rPr>
                <w:rFonts w:ascii="Times New Roman" w:hAnsi="Times New Roman" w:cs="Times New Roman"/>
                <w:sz w:val="26"/>
                <w:szCs w:val="26"/>
                <w:lang w:val="vi-VN"/>
              </w:rPr>
              <w:t>.666.764</w:t>
            </w:r>
          </w:p>
        </w:tc>
        <w:tc>
          <w:tcPr>
            <w:tcW w:w="1902" w:type="pct"/>
            <w:tcBorders>
              <w:top w:val="single" w:sz="4" w:space="0" w:color="auto"/>
              <w:left w:val="single" w:sz="4" w:space="0" w:color="auto"/>
              <w:bottom w:val="single" w:sz="4" w:space="0" w:color="auto"/>
              <w:right w:val="single" w:sz="4" w:space="0" w:color="auto"/>
            </w:tcBorders>
          </w:tcPr>
          <w:p w14:paraId="0F8C4BE9" w14:textId="6B587B32" w:rsidR="003A6ADB" w:rsidRPr="00B80F04"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hoaithanhlk89</w:t>
            </w:r>
            <w:r>
              <w:rPr>
                <w:rFonts w:ascii="Times New Roman" w:hAnsi="Times New Roman" w:cs="Times New Roman"/>
                <w:sz w:val="26"/>
                <w:szCs w:val="26"/>
                <w:lang w:val="vi-VN"/>
              </w:rPr>
              <w:t>@gmail.com</w:t>
            </w:r>
          </w:p>
        </w:tc>
      </w:tr>
      <w:tr w:rsidR="00B80F04" w:rsidRPr="006E67C5" w14:paraId="028703CE" w14:textId="77777777" w:rsidTr="007264BD">
        <w:trPr>
          <w:trHeight w:val="20"/>
        </w:trPr>
        <w:tc>
          <w:tcPr>
            <w:tcW w:w="5000" w:type="pct"/>
            <w:gridSpan w:val="7"/>
            <w:tcBorders>
              <w:top w:val="single" w:sz="4" w:space="0" w:color="auto"/>
              <w:left w:val="single" w:sz="4" w:space="0" w:color="auto"/>
              <w:bottom w:val="single" w:sz="4" w:space="0" w:color="auto"/>
              <w:right w:val="single" w:sz="4" w:space="0" w:color="auto"/>
            </w:tcBorders>
          </w:tcPr>
          <w:p w14:paraId="14B1C2B3" w14:textId="2F21EF28" w:rsidR="00B80F04" w:rsidRPr="007264BD" w:rsidRDefault="00B80F04" w:rsidP="00B80F04">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III</w:t>
            </w:r>
            <w:r>
              <w:rPr>
                <w:rFonts w:ascii="Times New Roman" w:hAnsi="Times New Roman" w:cs="Times New Roman"/>
                <w:sz w:val="26"/>
                <w:szCs w:val="26"/>
                <w:lang w:val="vi-VN"/>
              </w:rPr>
              <w:t xml:space="preserve">. </w:t>
            </w:r>
            <w:r w:rsidRPr="007264BD">
              <w:rPr>
                <w:rFonts w:ascii="Times New Roman" w:hAnsi="Times New Roman" w:cs="Times New Roman"/>
                <w:sz w:val="26"/>
                <w:szCs w:val="26"/>
                <w:lang w:val="en-US"/>
              </w:rPr>
              <w:t>Các bộ môn</w:t>
            </w:r>
          </w:p>
        </w:tc>
      </w:tr>
      <w:tr w:rsidR="003A6ADB" w:rsidRPr="006E67C5" w14:paraId="3BD1A8F0"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10A9A0D9" w14:textId="77777777"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515" w:type="pct"/>
            <w:tcBorders>
              <w:top w:val="single" w:sz="4" w:space="0" w:color="auto"/>
              <w:left w:val="single" w:sz="4" w:space="0" w:color="auto"/>
              <w:bottom w:val="single" w:sz="4" w:space="0" w:color="auto"/>
              <w:right w:val="single" w:sz="4" w:space="0" w:color="auto"/>
            </w:tcBorders>
          </w:tcPr>
          <w:p w14:paraId="568C6259" w14:textId="375731B5" w:rsidR="003A6ADB" w:rsidRPr="003B7668"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Tài chính – Kinh tế cơ sở</w:t>
            </w:r>
          </w:p>
        </w:tc>
        <w:tc>
          <w:tcPr>
            <w:tcW w:w="535" w:type="pct"/>
            <w:tcBorders>
              <w:top w:val="single" w:sz="4" w:space="0" w:color="auto"/>
              <w:left w:val="single" w:sz="4" w:space="0" w:color="auto"/>
              <w:bottom w:val="single" w:sz="4" w:space="0" w:color="auto"/>
              <w:right w:val="single" w:sz="4" w:space="0" w:color="auto"/>
            </w:tcBorders>
          </w:tcPr>
          <w:p w14:paraId="62A5E60B" w14:textId="27862FD9" w:rsidR="003A6ADB" w:rsidRPr="001A7FD0"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Bùi</w:t>
            </w:r>
            <w:r>
              <w:rPr>
                <w:rFonts w:ascii="Times New Roman" w:hAnsi="Times New Roman" w:cs="Times New Roman"/>
                <w:sz w:val="26"/>
                <w:szCs w:val="26"/>
                <w:lang w:val="vi-VN"/>
              </w:rPr>
              <w:t xml:space="preserve"> Khắc Hoài Phương</w:t>
            </w:r>
          </w:p>
        </w:tc>
        <w:tc>
          <w:tcPr>
            <w:tcW w:w="387" w:type="pct"/>
            <w:tcBorders>
              <w:top w:val="single" w:sz="4" w:space="0" w:color="auto"/>
              <w:left w:val="single" w:sz="4" w:space="0" w:color="auto"/>
              <w:bottom w:val="single" w:sz="4" w:space="0" w:color="auto"/>
              <w:right w:val="single" w:sz="4" w:space="0" w:color="auto"/>
            </w:tcBorders>
          </w:tcPr>
          <w:p w14:paraId="11771B8D" w14:textId="6588DC6B"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1984</w:t>
            </w:r>
          </w:p>
        </w:tc>
        <w:tc>
          <w:tcPr>
            <w:tcW w:w="461" w:type="pct"/>
            <w:tcBorders>
              <w:top w:val="single" w:sz="4" w:space="0" w:color="auto"/>
              <w:left w:val="single" w:sz="4" w:space="0" w:color="auto"/>
              <w:bottom w:val="single" w:sz="4" w:space="0" w:color="auto"/>
              <w:right w:val="single" w:sz="4" w:space="0" w:color="auto"/>
            </w:tcBorders>
          </w:tcPr>
          <w:p w14:paraId="2168A4C0" w14:textId="6D9418D0"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Tiến</w:t>
            </w:r>
            <w:r>
              <w:rPr>
                <w:rFonts w:ascii="Times New Roman" w:hAnsi="Times New Roman" w:cs="Times New Roman"/>
                <w:sz w:val="26"/>
                <w:szCs w:val="26"/>
                <w:lang w:val="vi-VN"/>
              </w:rPr>
              <w:t xml:space="preserve"> sĩ</w:t>
            </w:r>
          </w:p>
        </w:tc>
        <w:tc>
          <w:tcPr>
            <w:tcW w:w="909" w:type="pct"/>
            <w:tcBorders>
              <w:top w:val="single" w:sz="4" w:space="0" w:color="auto"/>
              <w:left w:val="single" w:sz="4" w:space="0" w:color="auto"/>
              <w:bottom w:val="single" w:sz="4" w:space="0" w:color="auto"/>
              <w:right w:val="single" w:sz="4" w:space="0" w:color="auto"/>
            </w:tcBorders>
          </w:tcPr>
          <w:p w14:paraId="468519E3" w14:textId="4AA050B1"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color w:val="444444"/>
                <w:sz w:val="27"/>
                <w:szCs w:val="27"/>
                <w:shd w:val="clear" w:color="auto" w:fill="FFFFFF"/>
              </w:rPr>
              <w:t>0975.442.175</w:t>
            </w:r>
          </w:p>
        </w:tc>
        <w:tc>
          <w:tcPr>
            <w:tcW w:w="1902" w:type="pct"/>
            <w:tcBorders>
              <w:top w:val="single" w:sz="4" w:space="0" w:color="auto"/>
              <w:left w:val="single" w:sz="4" w:space="0" w:color="auto"/>
              <w:bottom w:val="single" w:sz="4" w:space="0" w:color="auto"/>
              <w:right w:val="single" w:sz="4" w:space="0" w:color="auto"/>
            </w:tcBorders>
          </w:tcPr>
          <w:p w14:paraId="7B3F05E2" w14:textId="03446FC5"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sidRPr="00B80F04">
              <w:rPr>
                <w:sz w:val="27"/>
                <w:szCs w:val="27"/>
                <w:shd w:val="clear" w:color="auto" w:fill="FFFFFF"/>
              </w:rPr>
              <w:t>hoaiphuongbk@gmail.com</w:t>
            </w:r>
          </w:p>
        </w:tc>
      </w:tr>
      <w:tr w:rsidR="003A6ADB" w:rsidRPr="006E67C5" w14:paraId="6D056752"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754AC026" w14:textId="1319ED04" w:rsidR="003A6ADB" w:rsidRPr="001A7FD0"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2</w:t>
            </w:r>
            <w:r>
              <w:rPr>
                <w:rFonts w:ascii="Times New Roman" w:hAnsi="Times New Roman" w:cs="Times New Roman"/>
                <w:sz w:val="26"/>
                <w:szCs w:val="26"/>
                <w:lang w:val="vi-VN"/>
              </w:rPr>
              <w:t>.</w:t>
            </w:r>
          </w:p>
        </w:tc>
        <w:tc>
          <w:tcPr>
            <w:tcW w:w="515" w:type="pct"/>
            <w:tcBorders>
              <w:top w:val="single" w:sz="4" w:space="0" w:color="auto"/>
              <w:left w:val="single" w:sz="4" w:space="0" w:color="auto"/>
              <w:bottom w:val="single" w:sz="4" w:space="0" w:color="auto"/>
              <w:right w:val="single" w:sz="4" w:space="0" w:color="auto"/>
            </w:tcBorders>
          </w:tcPr>
          <w:p w14:paraId="4FBA5E26" w14:textId="35B51CC5" w:rsidR="003A6ADB" w:rsidRPr="003B7668"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Kế</w:t>
            </w:r>
            <w:r>
              <w:rPr>
                <w:rFonts w:ascii="Times New Roman" w:hAnsi="Times New Roman" w:cs="Times New Roman"/>
                <w:sz w:val="26"/>
                <w:szCs w:val="26"/>
                <w:lang w:val="vi-VN"/>
              </w:rPr>
              <w:t xml:space="preserve"> toán</w:t>
            </w:r>
          </w:p>
        </w:tc>
        <w:tc>
          <w:tcPr>
            <w:tcW w:w="535" w:type="pct"/>
            <w:tcBorders>
              <w:top w:val="single" w:sz="4" w:space="0" w:color="auto"/>
              <w:left w:val="single" w:sz="4" w:space="0" w:color="auto"/>
              <w:bottom w:val="single" w:sz="4" w:space="0" w:color="auto"/>
              <w:right w:val="single" w:sz="4" w:space="0" w:color="auto"/>
            </w:tcBorders>
          </w:tcPr>
          <w:p w14:paraId="3BBACAD2" w14:textId="1A6B7983" w:rsidR="003A6ADB" w:rsidRPr="001A7FD0"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Phan</w:t>
            </w:r>
            <w:r>
              <w:rPr>
                <w:rFonts w:ascii="Times New Roman" w:hAnsi="Times New Roman" w:cs="Times New Roman"/>
                <w:sz w:val="26"/>
                <w:szCs w:val="26"/>
                <w:lang w:val="vi-VN"/>
              </w:rPr>
              <w:t xml:space="preserve"> Thị Thu Hà</w:t>
            </w:r>
          </w:p>
        </w:tc>
        <w:tc>
          <w:tcPr>
            <w:tcW w:w="387" w:type="pct"/>
            <w:tcBorders>
              <w:top w:val="single" w:sz="4" w:space="0" w:color="auto"/>
              <w:left w:val="single" w:sz="4" w:space="0" w:color="auto"/>
              <w:bottom w:val="single" w:sz="4" w:space="0" w:color="auto"/>
              <w:right w:val="single" w:sz="4" w:space="0" w:color="auto"/>
            </w:tcBorders>
          </w:tcPr>
          <w:p w14:paraId="0803AD2A" w14:textId="55AE32DF"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1985</w:t>
            </w:r>
          </w:p>
        </w:tc>
        <w:tc>
          <w:tcPr>
            <w:tcW w:w="461" w:type="pct"/>
            <w:tcBorders>
              <w:top w:val="single" w:sz="4" w:space="0" w:color="auto"/>
              <w:left w:val="single" w:sz="4" w:space="0" w:color="auto"/>
              <w:bottom w:val="single" w:sz="4" w:space="0" w:color="auto"/>
              <w:right w:val="single" w:sz="4" w:space="0" w:color="auto"/>
            </w:tcBorders>
          </w:tcPr>
          <w:p w14:paraId="1016D3B1" w14:textId="27547187"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Thạc</w:t>
            </w:r>
            <w:r>
              <w:rPr>
                <w:rFonts w:ascii="Times New Roman" w:hAnsi="Times New Roman" w:cs="Times New Roman"/>
                <w:sz w:val="26"/>
                <w:szCs w:val="26"/>
                <w:lang w:val="vi-VN"/>
              </w:rPr>
              <w:t xml:space="preserve"> sĩ</w:t>
            </w:r>
          </w:p>
        </w:tc>
        <w:tc>
          <w:tcPr>
            <w:tcW w:w="909" w:type="pct"/>
            <w:tcBorders>
              <w:top w:val="single" w:sz="4" w:space="0" w:color="auto"/>
              <w:left w:val="single" w:sz="4" w:space="0" w:color="auto"/>
              <w:bottom w:val="single" w:sz="4" w:space="0" w:color="auto"/>
              <w:right w:val="single" w:sz="4" w:space="0" w:color="auto"/>
            </w:tcBorders>
          </w:tcPr>
          <w:p w14:paraId="56C3DFF4" w14:textId="4FD130D8"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color w:val="444444"/>
                <w:sz w:val="27"/>
                <w:szCs w:val="27"/>
                <w:shd w:val="clear" w:color="auto" w:fill="FFFFFF"/>
              </w:rPr>
              <w:t>0977.397.337</w:t>
            </w:r>
          </w:p>
        </w:tc>
        <w:tc>
          <w:tcPr>
            <w:tcW w:w="1902" w:type="pct"/>
            <w:tcBorders>
              <w:top w:val="single" w:sz="4" w:space="0" w:color="auto"/>
              <w:left w:val="single" w:sz="4" w:space="0" w:color="auto"/>
              <w:bottom w:val="single" w:sz="4" w:space="0" w:color="auto"/>
              <w:right w:val="single" w:sz="4" w:space="0" w:color="auto"/>
            </w:tcBorders>
          </w:tcPr>
          <w:p w14:paraId="33736563" w14:textId="274BA1A4"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sidRPr="00B80F04">
              <w:rPr>
                <w:rFonts w:ascii="Times New Roman" w:hAnsi="Times New Roman" w:cs="Times New Roman"/>
                <w:sz w:val="26"/>
                <w:szCs w:val="26"/>
                <w:lang w:val="en-US"/>
              </w:rPr>
              <w:t>thuhaqbu@gmail.com</w:t>
            </w:r>
          </w:p>
        </w:tc>
      </w:tr>
      <w:tr w:rsidR="003A6ADB" w:rsidRPr="006E67C5" w14:paraId="1432BB2A" w14:textId="77777777" w:rsidTr="003A6ADB">
        <w:trPr>
          <w:trHeight w:val="20"/>
        </w:trPr>
        <w:tc>
          <w:tcPr>
            <w:tcW w:w="291" w:type="pct"/>
            <w:tcBorders>
              <w:top w:val="single" w:sz="4" w:space="0" w:color="auto"/>
              <w:left w:val="single" w:sz="4" w:space="0" w:color="auto"/>
              <w:bottom w:val="single" w:sz="4" w:space="0" w:color="auto"/>
              <w:right w:val="single" w:sz="4" w:space="0" w:color="auto"/>
            </w:tcBorders>
          </w:tcPr>
          <w:p w14:paraId="2BA9AE84" w14:textId="4F21F2D3" w:rsidR="003A6ADB" w:rsidRPr="001A7FD0"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3</w:t>
            </w:r>
            <w:r>
              <w:rPr>
                <w:rFonts w:ascii="Times New Roman" w:hAnsi="Times New Roman" w:cs="Times New Roman"/>
                <w:sz w:val="26"/>
                <w:szCs w:val="26"/>
                <w:lang w:val="vi-VN"/>
              </w:rPr>
              <w:t xml:space="preserve">. </w:t>
            </w:r>
          </w:p>
        </w:tc>
        <w:tc>
          <w:tcPr>
            <w:tcW w:w="515" w:type="pct"/>
            <w:tcBorders>
              <w:top w:val="single" w:sz="4" w:space="0" w:color="auto"/>
              <w:left w:val="single" w:sz="4" w:space="0" w:color="auto"/>
              <w:bottom w:val="single" w:sz="4" w:space="0" w:color="auto"/>
              <w:right w:val="single" w:sz="4" w:space="0" w:color="auto"/>
            </w:tcBorders>
          </w:tcPr>
          <w:p w14:paraId="2798D014" w14:textId="62E988C2" w:rsidR="003A6ADB" w:rsidRPr="001A7FD0" w:rsidRDefault="003A6ADB" w:rsidP="003A6ADB">
            <w:pPr>
              <w:autoSpaceDE/>
              <w:autoSpaceDN/>
              <w:spacing w:before="0" w:after="0" w:line="240" w:lineRule="auto"/>
              <w:rPr>
                <w:rFonts w:ascii="Times New Roman" w:hAnsi="Times New Roman" w:cs="Times New Roman"/>
                <w:sz w:val="26"/>
                <w:szCs w:val="26"/>
                <w:lang w:val="vi-VN"/>
              </w:rPr>
            </w:pPr>
            <w:r w:rsidRPr="006B7FEC">
              <w:rPr>
                <w:rFonts w:ascii="Times New Roman" w:hAnsi="Times New Roman" w:cs="Times New Roman"/>
                <w:sz w:val="26"/>
                <w:szCs w:val="26"/>
                <w:lang w:val="vi-VN"/>
              </w:rPr>
              <w:t>Quản</w:t>
            </w:r>
            <w:r>
              <w:rPr>
                <w:rFonts w:ascii="Times New Roman" w:hAnsi="Times New Roman" w:cs="Times New Roman"/>
                <w:sz w:val="26"/>
                <w:szCs w:val="26"/>
                <w:lang w:val="vi-VN"/>
              </w:rPr>
              <w:t xml:space="preserve"> trị kinh doanh – du lịch</w:t>
            </w:r>
          </w:p>
        </w:tc>
        <w:tc>
          <w:tcPr>
            <w:tcW w:w="535" w:type="pct"/>
            <w:tcBorders>
              <w:top w:val="single" w:sz="4" w:space="0" w:color="auto"/>
              <w:left w:val="single" w:sz="4" w:space="0" w:color="auto"/>
              <w:bottom w:val="single" w:sz="4" w:space="0" w:color="auto"/>
              <w:right w:val="single" w:sz="4" w:space="0" w:color="auto"/>
            </w:tcBorders>
          </w:tcPr>
          <w:p w14:paraId="2C7345BD" w14:textId="53EBDADC" w:rsidR="003A6ADB" w:rsidRPr="001A7FD0" w:rsidRDefault="003A6ADB" w:rsidP="003A6ADB">
            <w:pPr>
              <w:autoSpaceDE/>
              <w:autoSpaceDN/>
              <w:spacing w:before="0" w:after="0" w:line="240" w:lineRule="auto"/>
              <w:rPr>
                <w:rFonts w:ascii="Times New Roman" w:hAnsi="Times New Roman" w:cs="Times New Roman"/>
                <w:sz w:val="26"/>
                <w:szCs w:val="26"/>
                <w:lang w:val="vi-VN"/>
              </w:rPr>
            </w:pPr>
            <w:r>
              <w:rPr>
                <w:rFonts w:ascii="Times New Roman" w:hAnsi="Times New Roman" w:cs="Times New Roman"/>
                <w:sz w:val="26"/>
                <w:szCs w:val="26"/>
                <w:lang w:val="en-US"/>
              </w:rPr>
              <w:t>Nguyễn</w:t>
            </w:r>
            <w:r>
              <w:rPr>
                <w:rFonts w:ascii="Times New Roman" w:hAnsi="Times New Roman" w:cs="Times New Roman"/>
                <w:sz w:val="26"/>
                <w:szCs w:val="26"/>
                <w:lang w:val="vi-VN"/>
              </w:rPr>
              <w:t xml:space="preserve"> Văn Chung</w:t>
            </w:r>
          </w:p>
        </w:tc>
        <w:tc>
          <w:tcPr>
            <w:tcW w:w="387" w:type="pct"/>
            <w:tcBorders>
              <w:top w:val="single" w:sz="4" w:space="0" w:color="auto"/>
              <w:left w:val="single" w:sz="4" w:space="0" w:color="auto"/>
              <w:bottom w:val="single" w:sz="4" w:space="0" w:color="auto"/>
              <w:right w:val="single" w:sz="4" w:space="0" w:color="auto"/>
            </w:tcBorders>
          </w:tcPr>
          <w:p w14:paraId="5D473F85" w14:textId="492B7CB0"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1983</w:t>
            </w:r>
          </w:p>
        </w:tc>
        <w:tc>
          <w:tcPr>
            <w:tcW w:w="461" w:type="pct"/>
            <w:tcBorders>
              <w:top w:val="single" w:sz="4" w:space="0" w:color="auto"/>
              <w:left w:val="single" w:sz="4" w:space="0" w:color="auto"/>
              <w:bottom w:val="single" w:sz="4" w:space="0" w:color="auto"/>
              <w:right w:val="single" w:sz="4" w:space="0" w:color="auto"/>
            </w:tcBorders>
          </w:tcPr>
          <w:p w14:paraId="115CC5AF" w14:textId="77777777" w:rsidR="003A6ADB" w:rsidRPr="006E67C5" w:rsidRDefault="003A6ADB" w:rsidP="003A6ADB">
            <w:pPr>
              <w:autoSpaceDE/>
              <w:autoSpaceDN/>
              <w:spacing w:before="0" w:after="0" w:line="240" w:lineRule="auto"/>
              <w:ind w:firstLine="720"/>
              <w:rPr>
                <w:rFonts w:ascii="Times New Roman" w:hAnsi="Times New Roman" w:cs="Times New Roman"/>
                <w:sz w:val="26"/>
                <w:szCs w:val="26"/>
                <w:lang w:val="en-US"/>
              </w:rPr>
            </w:pPr>
          </w:p>
        </w:tc>
        <w:tc>
          <w:tcPr>
            <w:tcW w:w="909" w:type="pct"/>
            <w:tcBorders>
              <w:top w:val="single" w:sz="4" w:space="0" w:color="auto"/>
              <w:left w:val="single" w:sz="4" w:space="0" w:color="auto"/>
              <w:bottom w:val="single" w:sz="4" w:space="0" w:color="auto"/>
              <w:right w:val="single" w:sz="4" w:space="0" w:color="auto"/>
            </w:tcBorders>
          </w:tcPr>
          <w:p w14:paraId="2F18816C" w14:textId="77777777" w:rsidR="003A6ADB" w:rsidRPr="006E67C5" w:rsidRDefault="003A6ADB" w:rsidP="003A6ADB">
            <w:pPr>
              <w:autoSpaceDE/>
              <w:autoSpaceDN/>
              <w:spacing w:before="0" w:after="0" w:line="240" w:lineRule="auto"/>
              <w:ind w:firstLine="720"/>
              <w:rPr>
                <w:rFonts w:ascii="Times New Roman" w:hAnsi="Times New Roman" w:cs="Times New Roman"/>
                <w:sz w:val="26"/>
                <w:szCs w:val="26"/>
                <w:lang w:val="en-US"/>
              </w:rPr>
            </w:pPr>
          </w:p>
        </w:tc>
        <w:tc>
          <w:tcPr>
            <w:tcW w:w="1902" w:type="pct"/>
            <w:tcBorders>
              <w:top w:val="single" w:sz="4" w:space="0" w:color="auto"/>
              <w:left w:val="single" w:sz="4" w:space="0" w:color="auto"/>
              <w:bottom w:val="single" w:sz="4" w:space="0" w:color="auto"/>
              <w:right w:val="single" w:sz="4" w:space="0" w:color="auto"/>
            </w:tcBorders>
          </w:tcPr>
          <w:p w14:paraId="5A29E493" w14:textId="1EA8D2BC" w:rsidR="003A6ADB" w:rsidRPr="006E67C5" w:rsidRDefault="003A6ADB" w:rsidP="003A6ADB">
            <w:pPr>
              <w:autoSpaceDE/>
              <w:autoSpaceDN/>
              <w:spacing w:before="0" w:after="0" w:line="240" w:lineRule="auto"/>
              <w:rPr>
                <w:rFonts w:ascii="Times New Roman" w:hAnsi="Times New Roman" w:cs="Times New Roman"/>
                <w:sz w:val="26"/>
                <w:szCs w:val="26"/>
                <w:lang w:val="en-US"/>
              </w:rPr>
            </w:pPr>
            <w:r>
              <w:rPr>
                <w:color w:val="444444"/>
                <w:sz w:val="27"/>
                <w:szCs w:val="27"/>
                <w:shd w:val="clear" w:color="auto" w:fill="FFFFFF"/>
              </w:rPr>
              <w:t>vanchung200826@gmail.com</w:t>
            </w:r>
          </w:p>
        </w:tc>
      </w:tr>
    </w:tbl>
    <w:p w14:paraId="3BA53123" w14:textId="77777777" w:rsidR="001006F1" w:rsidRPr="006E67C5" w:rsidRDefault="001006F1" w:rsidP="001006F1">
      <w:pPr>
        <w:widowControl w:val="0"/>
        <w:numPr>
          <w:ilvl w:val="0"/>
          <w:numId w:val="19"/>
        </w:numPr>
        <w:tabs>
          <w:tab w:val="left" w:pos="426"/>
          <w:tab w:val="num" w:pos="585"/>
        </w:tabs>
        <w:autoSpaceDE/>
        <w:autoSpaceDN/>
        <w:spacing w:before="0" w:after="0" w:line="340" w:lineRule="exact"/>
        <w:ind w:left="0" w:firstLine="0"/>
        <w:rPr>
          <w:rFonts w:ascii="Times New Roman" w:hAnsi="Times New Roman" w:cs="Times New Roman"/>
          <w:lang w:val="en-US"/>
        </w:rPr>
      </w:pPr>
      <w:r w:rsidRPr="006E67C5">
        <w:rPr>
          <w:rFonts w:ascii="Times New Roman" w:hAnsi="Times New Roman" w:cs="Times New Roman"/>
          <w:lang w:val="en-US"/>
        </w:rPr>
        <w:t xml:space="preserve">Các ngành/chuyên ngành đào tạo của đơn vị thực hiện </w:t>
      </w:r>
      <w:r>
        <w:rPr>
          <w:rFonts w:ascii="Times New Roman" w:hAnsi="Times New Roman" w:cs="Times New Roman"/>
          <w:lang w:val="en-US"/>
        </w:rPr>
        <w:t>CTĐT</w:t>
      </w:r>
      <w:r w:rsidRPr="006E67C5">
        <w:rPr>
          <w:rFonts w:ascii="Times New Roman" w:hAnsi="Times New Roman" w:cs="Times New Roman"/>
          <w:lang w:val="en-US"/>
        </w:rPr>
        <w:t>:</w:t>
      </w:r>
    </w:p>
    <w:p w14:paraId="4B5AD3DF" w14:textId="67006D50" w:rsidR="001006F1" w:rsidRPr="000323D8" w:rsidRDefault="001006F1" w:rsidP="001006F1">
      <w:pPr>
        <w:widowControl w:val="0"/>
        <w:tabs>
          <w:tab w:val="num" w:pos="360"/>
        </w:tabs>
        <w:autoSpaceDE/>
        <w:autoSpaceDN/>
        <w:spacing w:before="0" w:after="0" w:line="340" w:lineRule="exact"/>
        <w:rPr>
          <w:rFonts w:ascii="Times New Roman" w:hAnsi="Times New Roman" w:cs="Times New Roman"/>
          <w:lang w:val="vi-VN"/>
        </w:rPr>
      </w:pPr>
      <w:r w:rsidRPr="006E67C5">
        <w:rPr>
          <w:rFonts w:ascii="Times New Roman" w:hAnsi="Times New Roman" w:cs="Times New Roman"/>
          <w:lang w:val="en-US"/>
        </w:rPr>
        <w:tab/>
        <w:t>Số lượng chuyên ngành đào tạo tiến sĩ:</w:t>
      </w:r>
      <w:r w:rsidR="000323D8">
        <w:rPr>
          <w:rFonts w:ascii="Times New Roman" w:hAnsi="Times New Roman" w:cs="Times New Roman"/>
          <w:lang w:val="vi-VN"/>
        </w:rPr>
        <w:t xml:space="preserve"> 0</w:t>
      </w:r>
    </w:p>
    <w:p w14:paraId="767EE8C7" w14:textId="19524BBB" w:rsidR="001006F1" w:rsidRPr="000323D8" w:rsidRDefault="001006F1" w:rsidP="001006F1">
      <w:pPr>
        <w:widowControl w:val="0"/>
        <w:tabs>
          <w:tab w:val="num" w:pos="360"/>
        </w:tabs>
        <w:autoSpaceDE/>
        <w:autoSpaceDN/>
        <w:spacing w:before="0" w:after="0" w:line="340" w:lineRule="exact"/>
        <w:rPr>
          <w:rFonts w:ascii="Times New Roman" w:hAnsi="Times New Roman" w:cs="Times New Roman"/>
          <w:lang w:val="vi-VN"/>
        </w:rPr>
      </w:pPr>
      <w:r w:rsidRPr="006E67C5">
        <w:rPr>
          <w:rFonts w:ascii="Times New Roman" w:hAnsi="Times New Roman" w:cs="Times New Roman"/>
          <w:lang w:val="en-US"/>
        </w:rPr>
        <w:tab/>
        <w:t xml:space="preserve">Số lượng chuyên ngành đào tạo thạc sĩ: </w:t>
      </w:r>
      <w:r w:rsidR="000323D8">
        <w:rPr>
          <w:rFonts w:ascii="Times New Roman" w:hAnsi="Times New Roman" w:cs="Times New Roman"/>
          <w:lang w:val="vi-VN"/>
        </w:rPr>
        <w:t>0</w:t>
      </w:r>
    </w:p>
    <w:p w14:paraId="7DB5012B" w14:textId="423FD5CD" w:rsidR="001006F1" w:rsidRPr="006E67C5" w:rsidRDefault="001006F1" w:rsidP="001006F1">
      <w:pPr>
        <w:widowControl w:val="0"/>
        <w:tabs>
          <w:tab w:val="num" w:pos="360"/>
        </w:tabs>
        <w:autoSpaceDE/>
        <w:autoSpaceDN/>
        <w:spacing w:before="0" w:after="0" w:line="340" w:lineRule="exact"/>
        <w:rPr>
          <w:rFonts w:ascii="Times New Roman" w:hAnsi="Times New Roman" w:cs="Times New Roman"/>
          <w:lang w:val="en-US"/>
        </w:rPr>
      </w:pPr>
      <w:r w:rsidRPr="006E67C5">
        <w:rPr>
          <w:rFonts w:ascii="Times New Roman" w:hAnsi="Times New Roman" w:cs="Times New Roman"/>
          <w:lang w:val="en-US"/>
        </w:rPr>
        <w:tab/>
        <w:t xml:space="preserve">Số lượng ngành đào tạo đại học: </w:t>
      </w:r>
      <w:r w:rsidR="001A7FD0">
        <w:rPr>
          <w:rFonts w:ascii="Times New Roman" w:hAnsi="Times New Roman" w:cs="Times New Roman"/>
          <w:lang w:val="en-US"/>
        </w:rPr>
        <w:t>03</w:t>
      </w:r>
    </w:p>
    <w:p w14:paraId="23FAB799" w14:textId="7FF5EBEE" w:rsidR="001006F1" w:rsidRPr="006E67C5" w:rsidRDefault="001006F1" w:rsidP="001006F1">
      <w:pPr>
        <w:widowControl w:val="0"/>
        <w:tabs>
          <w:tab w:val="num" w:pos="360"/>
        </w:tabs>
        <w:autoSpaceDE/>
        <w:autoSpaceDN/>
        <w:spacing w:before="0" w:after="0" w:line="340" w:lineRule="exact"/>
        <w:rPr>
          <w:rFonts w:ascii="Times New Roman" w:hAnsi="Times New Roman" w:cs="Times New Roman"/>
          <w:lang w:val="en-US"/>
        </w:rPr>
      </w:pPr>
      <w:r w:rsidRPr="006E67C5">
        <w:rPr>
          <w:rFonts w:ascii="Times New Roman" w:hAnsi="Times New Roman" w:cs="Times New Roman"/>
          <w:lang w:val="en-US"/>
        </w:rPr>
        <w:tab/>
        <w:t xml:space="preserve">Số lượng ngành đào tạo cao đẳng: </w:t>
      </w:r>
      <w:r w:rsidR="001A7FD0">
        <w:rPr>
          <w:rFonts w:ascii="Times New Roman" w:hAnsi="Times New Roman" w:cs="Times New Roman"/>
          <w:lang w:val="en-US"/>
        </w:rPr>
        <w:t>03</w:t>
      </w:r>
    </w:p>
    <w:p w14:paraId="64622E7D" w14:textId="77777777" w:rsidR="001006F1" w:rsidRPr="006E67C5" w:rsidRDefault="001006F1" w:rsidP="001006F1">
      <w:pPr>
        <w:widowControl w:val="0"/>
        <w:tabs>
          <w:tab w:val="num" w:pos="360"/>
        </w:tabs>
        <w:autoSpaceDE/>
        <w:autoSpaceDN/>
        <w:spacing w:before="0" w:after="0" w:line="340" w:lineRule="exact"/>
        <w:rPr>
          <w:rFonts w:ascii="Times New Roman" w:hAnsi="Times New Roman" w:cs="Times New Roman"/>
          <w:lang w:val="en-US"/>
        </w:rPr>
      </w:pPr>
      <w:r w:rsidRPr="006E67C5">
        <w:rPr>
          <w:rFonts w:ascii="Times New Roman" w:hAnsi="Times New Roman" w:cs="Times New Roman"/>
          <w:lang w:val="en-US"/>
        </w:rPr>
        <w:tab/>
        <w:t>Số lượng ngành (chuyên ngành) đào tạo khác (đề nghị nêu rõ): …………….</w:t>
      </w:r>
    </w:p>
    <w:p w14:paraId="259E5D4F" w14:textId="77777777" w:rsidR="001006F1" w:rsidRPr="006E67C5" w:rsidRDefault="001006F1" w:rsidP="001006F1">
      <w:pPr>
        <w:widowControl w:val="0"/>
        <w:tabs>
          <w:tab w:val="num" w:pos="360"/>
        </w:tabs>
        <w:autoSpaceDE/>
        <w:autoSpaceDN/>
        <w:spacing w:before="0" w:after="0" w:line="340" w:lineRule="exact"/>
        <w:rPr>
          <w:rFonts w:ascii="Times New Roman" w:hAnsi="Times New Roman" w:cs="Times New Roman"/>
          <w:i/>
          <w:lang w:val="en-US"/>
        </w:rPr>
      </w:pPr>
      <w:r w:rsidRPr="006E67C5">
        <w:rPr>
          <w:rFonts w:ascii="Times New Roman" w:hAnsi="Times New Roman" w:cs="Times New Roman"/>
          <w:lang w:val="en-US"/>
        </w:rPr>
        <w:tab/>
      </w:r>
      <w:r w:rsidRPr="006E67C5">
        <w:rPr>
          <w:rFonts w:ascii="Times New Roman" w:hAnsi="Times New Roman" w:cs="Times New Roman"/>
          <w:i/>
          <w:lang w:val="en-US"/>
        </w:rPr>
        <w:t xml:space="preserve">(Đơn vị thực hiện </w:t>
      </w:r>
      <w:r>
        <w:rPr>
          <w:rFonts w:ascii="Times New Roman" w:hAnsi="Times New Roman" w:cs="Times New Roman"/>
          <w:i/>
          <w:lang w:val="en-US"/>
        </w:rPr>
        <w:t>CTĐT</w:t>
      </w:r>
      <w:r w:rsidRPr="006E67C5">
        <w:rPr>
          <w:rFonts w:ascii="Times New Roman" w:hAnsi="Times New Roman" w:cs="Times New Roman"/>
          <w:i/>
          <w:lang w:val="en-US"/>
        </w:rPr>
        <w:t xml:space="preserve"> cần có cơ sở dữ liệu các ngành, chuyên ngành đào tạo </w:t>
      </w:r>
      <w:proofErr w:type="gramStart"/>
      <w:r w:rsidRPr="006E67C5">
        <w:rPr>
          <w:rFonts w:ascii="Times New Roman" w:hAnsi="Times New Roman" w:cs="Times New Roman"/>
          <w:i/>
          <w:lang w:val="en-US"/>
        </w:rPr>
        <w:t>theo</w:t>
      </w:r>
      <w:proofErr w:type="gramEnd"/>
      <w:r w:rsidRPr="006E67C5">
        <w:rPr>
          <w:rFonts w:ascii="Times New Roman" w:hAnsi="Times New Roman" w:cs="Times New Roman"/>
          <w:i/>
          <w:lang w:val="en-US"/>
        </w:rPr>
        <w:t xml:space="preserve"> bậc học để cung cấp thông tin cho mục 27).</w:t>
      </w:r>
    </w:p>
    <w:p w14:paraId="476E68C1" w14:textId="77777777" w:rsidR="001006F1" w:rsidRPr="006E67C5" w:rsidRDefault="001006F1" w:rsidP="001006F1">
      <w:pPr>
        <w:widowControl w:val="0"/>
        <w:numPr>
          <w:ilvl w:val="0"/>
          <w:numId w:val="19"/>
        </w:numPr>
        <w:tabs>
          <w:tab w:val="left" w:pos="426"/>
          <w:tab w:val="num" w:pos="585"/>
        </w:tabs>
        <w:autoSpaceDE/>
        <w:autoSpaceDN/>
        <w:spacing w:before="0" w:after="0" w:line="340" w:lineRule="exact"/>
        <w:ind w:left="0" w:firstLine="0"/>
        <w:rPr>
          <w:rFonts w:ascii="Times New Roman" w:hAnsi="Times New Roman" w:cs="Times New Roman"/>
          <w:lang w:val="en-US"/>
        </w:rPr>
      </w:pPr>
      <w:r w:rsidRPr="006E67C5">
        <w:rPr>
          <w:rFonts w:ascii="Times New Roman" w:hAnsi="Times New Roman" w:cs="Times New Roman"/>
          <w:lang w:val="en-US"/>
        </w:rPr>
        <w:lastRenderedPageBreak/>
        <w:t xml:space="preserve"> Các loại hình đào tạo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(đánh dấu x vào các ô tương ứng)</w:t>
      </w:r>
    </w:p>
    <w:p w14:paraId="71B591C5" w14:textId="77777777" w:rsidR="001006F1" w:rsidRPr="006E67C5" w:rsidRDefault="001006F1" w:rsidP="001006F1">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 xml:space="preserve">                                                           Có      Không</w:t>
      </w:r>
    </w:p>
    <w:p w14:paraId="5DA634B7" w14:textId="018A0B00" w:rsidR="001006F1" w:rsidRPr="006E67C5" w:rsidRDefault="001006F1" w:rsidP="001006F1">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Chính quy</w:t>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000323D8" w:rsidRPr="006E67C5">
        <w:rPr>
          <w:rFonts w:ascii="Times New Roman" w:hAnsi="Times New Roman" w:cs="Times New Roman"/>
          <w:lang w:val="en-US"/>
        </w:rPr>
        <w:t xml:space="preserve">x </w:t>
      </w:r>
      <w:r w:rsidRPr="006E67C5">
        <w:rPr>
          <w:rFonts w:ascii="Times New Roman" w:hAnsi="Times New Roman" w:cs="Times New Roman"/>
          <w:lang w:val="en-US"/>
        </w:rPr>
        <w:t xml:space="preserve">    </w:t>
      </w:r>
      <w:r w:rsidRPr="006E67C5">
        <w:rPr>
          <w:rFonts w:ascii="Times New Roman" w:hAnsi="Times New Roman" w:cs="Times New Roman"/>
          <w:lang w:val="en-US"/>
        </w:rPr>
        <w:tab/>
      </w:r>
      <w:r w:rsidRPr="006E67C5">
        <w:rPr>
          <w:rFonts w:ascii="Times New Roman" w:hAnsi="Times New Roman" w:cs="Times New Roman"/>
          <w:lang w:val="en-US"/>
        </w:rPr>
        <w:fldChar w:fldCharType="begin">
          <w:ffData>
            <w:name w:val="Check4"/>
            <w:enabled/>
            <w:calcOnExit w:val="0"/>
            <w:checkBox>
              <w:sizeAuto/>
              <w:default w:val="0"/>
            </w:checkBox>
          </w:ffData>
        </w:fldChar>
      </w:r>
      <w:r w:rsidRPr="006E67C5">
        <w:rPr>
          <w:rFonts w:ascii="Times New Roman" w:hAnsi="Times New Roman" w:cs="Times New Roman"/>
          <w:lang w:val="en-US"/>
        </w:rPr>
        <w:instrText xml:space="preserve"> FORMCHECKBOX </w:instrText>
      </w:r>
      <w:r w:rsidR="00225400">
        <w:rPr>
          <w:rFonts w:ascii="Times New Roman" w:hAnsi="Times New Roman" w:cs="Times New Roman"/>
          <w:lang w:val="en-US"/>
        </w:rPr>
      </w:r>
      <w:r w:rsidR="00225400">
        <w:rPr>
          <w:rFonts w:ascii="Times New Roman" w:hAnsi="Times New Roman" w:cs="Times New Roman"/>
          <w:lang w:val="en-US"/>
        </w:rPr>
        <w:fldChar w:fldCharType="separate"/>
      </w:r>
      <w:r w:rsidRPr="006E67C5">
        <w:rPr>
          <w:rFonts w:ascii="Times New Roman" w:hAnsi="Times New Roman" w:cs="Times New Roman"/>
          <w:lang w:val="en-US"/>
        </w:rPr>
        <w:fldChar w:fldCharType="end"/>
      </w:r>
    </w:p>
    <w:p w14:paraId="4C413DF3" w14:textId="272E7438" w:rsidR="001006F1" w:rsidRPr="006E67C5" w:rsidRDefault="001006F1" w:rsidP="001006F1">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Không chính quy</w:t>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000323D8" w:rsidRPr="006E67C5">
        <w:rPr>
          <w:rFonts w:ascii="Times New Roman" w:hAnsi="Times New Roman" w:cs="Times New Roman"/>
          <w:lang w:val="en-US"/>
        </w:rPr>
        <w:t>x</w:t>
      </w:r>
      <w:r w:rsidRPr="006E67C5">
        <w:rPr>
          <w:rFonts w:ascii="Times New Roman" w:hAnsi="Times New Roman" w:cs="Times New Roman"/>
          <w:lang w:val="en-US"/>
        </w:rPr>
        <w:t xml:space="preserve">    </w:t>
      </w:r>
      <w:r w:rsidRPr="006E67C5">
        <w:rPr>
          <w:rFonts w:ascii="Times New Roman" w:hAnsi="Times New Roman" w:cs="Times New Roman"/>
          <w:lang w:val="en-US"/>
        </w:rPr>
        <w:tab/>
      </w:r>
      <w:r w:rsidRPr="006E67C5">
        <w:rPr>
          <w:rFonts w:ascii="Times New Roman" w:hAnsi="Times New Roman" w:cs="Times New Roman"/>
          <w:lang w:val="en-US"/>
        </w:rPr>
        <w:fldChar w:fldCharType="begin">
          <w:ffData>
            <w:name w:val="Check4"/>
            <w:enabled/>
            <w:calcOnExit w:val="0"/>
            <w:checkBox>
              <w:sizeAuto/>
              <w:default w:val="0"/>
            </w:checkBox>
          </w:ffData>
        </w:fldChar>
      </w:r>
      <w:r w:rsidRPr="006E67C5">
        <w:rPr>
          <w:rFonts w:ascii="Times New Roman" w:hAnsi="Times New Roman" w:cs="Times New Roman"/>
          <w:lang w:val="en-US"/>
        </w:rPr>
        <w:instrText xml:space="preserve"> FORMCHECKBOX </w:instrText>
      </w:r>
      <w:r w:rsidR="00225400">
        <w:rPr>
          <w:rFonts w:ascii="Times New Roman" w:hAnsi="Times New Roman" w:cs="Times New Roman"/>
          <w:lang w:val="en-US"/>
        </w:rPr>
      </w:r>
      <w:r w:rsidR="00225400">
        <w:rPr>
          <w:rFonts w:ascii="Times New Roman" w:hAnsi="Times New Roman" w:cs="Times New Roman"/>
          <w:lang w:val="en-US"/>
        </w:rPr>
        <w:fldChar w:fldCharType="separate"/>
      </w:r>
      <w:r w:rsidRPr="006E67C5">
        <w:rPr>
          <w:rFonts w:ascii="Times New Roman" w:hAnsi="Times New Roman" w:cs="Times New Roman"/>
          <w:lang w:val="en-US"/>
        </w:rPr>
        <w:fldChar w:fldCharType="end"/>
      </w:r>
    </w:p>
    <w:p w14:paraId="7DF27B93" w14:textId="5D494916" w:rsidR="001006F1" w:rsidRPr="006E67C5" w:rsidRDefault="001006F1" w:rsidP="001006F1">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 xml:space="preserve">Từ xa </w:t>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fldChar w:fldCharType="begin">
          <w:ffData>
            <w:name w:val="Check4"/>
            <w:enabled/>
            <w:calcOnExit w:val="0"/>
            <w:checkBox>
              <w:sizeAuto/>
              <w:default w:val="0"/>
            </w:checkBox>
          </w:ffData>
        </w:fldChar>
      </w:r>
      <w:r w:rsidRPr="006E67C5">
        <w:rPr>
          <w:rFonts w:ascii="Times New Roman" w:hAnsi="Times New Roman" w:cs="Times New Roman"/>
          <w:lang w:val="en-US"/>
        </w:rPr>
        <w:instrText xml:space="preserve"> FORMCHECKBOX </w:instrText>
      </w:r>
      <w:r w:rsidR="00225400">
        <w:rPr>
          <w:rFonts w:ascii="Times New Roman" w:hAnsi="Times New Roman" w:cs="Times New Roman"/>
          <w:lang w:val="en-US"/>
        </w:rPr>
      </w:r>
      <w:r w:rsidR="00225400">
        <w:rPr>
          <w:rFonts w:ascii="Times New Roman" w:hAnsi="Times New Roman" w:cs="Times New Roman"/>
          <w:lang w:val="en-US"/>
        </w:rPr>
        <w:fldChar w:fldCharType="separate"/>
      </w:r>
      <w:r w:rsidRPr="006E67C5">
        <w:rPr>
          <w:rFonts w:ascii="Times New Roman" w:hAnsi="Times New Roman" w:cs="Times New Roman"/>
          <w:lang w:val="en-US"/>
        </w:rPr>
        <w:fldChar w:fldCharType="end"/>
      </w:r>
      <w:r w:rsidRPr="006E67C5">
        <w:rPr>
          <w:rFonts w:ascii="Times New Roman" w:hAnsi="Times New Roman" w:cs="Times New Roman"/>
          <w:lang w:val="en-US"/>
        </w:rPr>
        <w:tab/>
      </w:r>
      <w:r w:rsidR="000323D8" w:rsidRPr="006E67C5">
        <w:rPr>
          <w:rFonts w:ascii="Times New Roman" w:hAnsi="Times New Roman" w:cs="Times New Roman"/>
          <w:lang w:val="en-US"/>
        </w:rPr>
        <w:t>x</w:t>
      </w:r>
    </w:p>
    <w:p w14:paraId="5A7BB09C" w14:textId="17FF8C46" w:rsidR="001006F1" w:rsidRPr="006E67C5" w:rsidRDefault="001006F1" w:rsidP="001006F1">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 xml:space="preserve">Liên kết đào tạo với nước ngoài </w:t>
      </w:r>
      <w:r w:rsidRPr="006E67C5">
        <w:rPr>
          <w:rFonts w:ascii="Times New Roman" w:hAnsi="Times New Roman" w:cs="Times New Roman"/>
          <w:lang w:val="en-US"/>
        </w:rPr>
        <w:tab/>
      </w:r>
      <w:r w:rsidRPr="006E67C5">
        <w:rPr>
          <w:rFonts w:ascii="Times New Roman" w:hAnsi="Times New Roman" w:cs="Times New Roman"/>
          <w:lang w:val="en-US"/>
        </w:rPr>
        <w:fldChar w:fldCharType="begin">
          <w:ffData>
            <w:name w:val="Check4"/>
            <w:enabled/>
            <w:calcOnExit w:val="0"/>
            <w:checkBox>
              <w:sizeAuto/>
              <w:default w:val="0"/>
            </w:checkBox>
          </w:ffData>
        </w:fldChar>
      </w:r>
      <w:r w:rsidRPr="006E67C5">
        <w:rPr>
          <w:rFonts w:ascii="Times New Roman" w:hAnsi="Times New Roman" w:cs="Times New Roman"/>
          <w:lang w:val="en-US"/>
        </w:rPr>
        <w:instrText xml:space="preserve"> FORMCHECKBOX </w:instrText>
      </w:r>
      <w:r w:rsidR="00225400">
        <w:rPr>
          <w:rFonts w:ascii="Times New Roman" w:hAnsi="Times New Roman" w:cs="Times New Roman"/>
          <w:lang w:val="en-US"/>
        </w:rPr>
      </w:r>
      <w:r w:rsidR="00225400">
        <w:rPr>
          <w:rFonts w:ascii="Times New Roman" w:hAnsi="Times New Roman" w:cs="Times New Roman"/>
          <w:lang w:val="en-US"/>
        </w:rPr>
        <w:fldChar w:fldCharType="separate"/>
      </w:r>
      <w:r w:rsidRPr="006E67C5">
        <w:rPr>
          <w:rFonts w:ascii="Times New Roman" w:hAnsi="Times New Roman" w:cs="Times New Roman"/>
          <w:lang w:val="en-US"/>
        </w:rPr>
        <w:fldChar w:fldCharType="end"/>
      </w:r>
      <w:r w:rsidRPr="006E67C5">
        <w:rPr>
          <w:rFonts w:ascii="Times New Roman" w:hAnsi="Times New Roman" w:cs="Times New Roman"/>
          <w:lang w:val="en-US"/>
        </w:rPr>
        <w:tab/>
      </w:r>
      <w:r w:rsidR="000323D8" w:rsidRPr="006E67C5">
        <w:rPr>
          <w:rFonts w:ascii="Times New Roman" w:hAnsi="Times New Roman" w:cs="Times New Roman"/>
          <w:lang w:val="en-US"/>
        </w:rPr>
        <w:t>x</w:t>
      </w:r>
    </w:p>
    <w:p w14:paraId="3C2F1746" w14:textId="77777777" w:rsidR="000323D8" w:rsidRDefault="001006F1" w:rsidP="001006F1">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 xml:space="preserve">Liên kết đào tạo trong nước </w:t>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fldChar w:fldCharType="begin">
          <w:ffData>
            <w:name w:val="Check4"/>
            <w:enabled/>
            <w:calcOnExit w:val="0"/>
            <w:checkBox>
              <w:sizeAuto/>
              <w:default w:val="0"/>
            </w:checkBox>
          </w:ffData>
        </w:fldChar>
      </w:r>
      <w:r w:rsidRPr="006E67C5">
        <w:rPr>
          <w:rFonts w:ascii="Times New Roman" w:hAnsi="Times New Roman" w:cs="Times New Roman"/>
          <w:lang w:val="en-US"/>
        </w:rPr>
        <w:instrText xml:space="preserve"> FORMCHECKBOX </w:instrText>
      </w:r>
      <w:r w:rsidR="00225400">
        <w:rPr>
          <w:rFonts w:ascii="Times New Roman" w:hAnsi="Times New Roman" w:cs="Times New Roman"/>
          <w:lang w:val="en-US"/>
        </w:rPr>
      </w:r>
      <w:r w:rsidR="00225400">
        <w:rPr>
          <w:rFonts w:ascii="Times New Roman" w:hAnsi="Times New Roman" w:cs="Times New Roman"/>
          <w:lang w:val="en-US"/>
        </w:rPr>
        <w:fldChar w:fldCharType="separate"/>
      </w:r>
      <w:r w:rsidRPr="006E67C5">
        <w:rPr>
          <w:rFonts w:ascii="Times New Roman" w:hAnsi="Times New Roman" w:cs="Times New Roman"/>
          <w:lang w:val="en-US"/>
        </w:rPr>
        <w:fldChar w:fldCharType="end"/>
      </w:r>
      <w:r w:rsidRPr="006E67C5">
        <w:rPr>
          <w:rFonts w:ascii="Times New Roman" w:hAnsi="Times New Roman" w:cs="Times New Roman"/>
          <w:lang w:val="en-US"/>
        </w:rPr>
        <w:tab/>
      </w:r>
      <w:r w:rsidR="000323D8" w:rsidRPr="006E67C5">
        <w:rPr>
          <w:rFonts w:ascii="Times New Roman" w:hAnsi="Times New Roman" w:cs="Times New Roman"/>
          <w:lang w:val="en-US"/>
        </w:rPr>
        <w:t xml:space="preserve">x </w:t>
      </w:r>
    </w:p>
    <w:p w14:paraId="056E2432" w14:textId="743F51B9" w:rsidR="001006F1" w:rsidRPr="006E67C5" w:rsidRDefault="001006F1" w:rsidP="001006F1">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Các loại hình đào tạo khác (nếu có, ghi rõ từng loại hình)…………</w:t>
      </w:r>
    </w:p>
    <w:p w14:paraId="6D6F3E4B" w14:textId="354E94E9" w:rsidR="001006F1" w:rsidRPr="006E67C5" w:rsidRDefault="001006F1" w:rsidP="001006F1">
      <w:pPr>
        <w:widowControl w:val="0"/>
        <w:numPr>
          <w:ilvl w:val="0"/>
          <w:numId w:val="19"/>
        </w:numPr>
        <w:tabs>
          <w:tab w:val="left" w:pos="426"/>
          <w:tab w:val="num" w:pos="585"/>
        </w:tabs>
        <w:autoSpaceDE/>
        <w:autoSpaceDN/>
        <w:spacing w:before="0" w:after="0" w:line="340" w:lineRule="exact"/>
        <w:ind w:left="0" w:firstLine="0"/>
        <w:rPr>
          <w:rFonts w:ascii="Times New Roman" w:hAnsi="Times New Roman" w:cs="Times New Roman"/>
          <w:lang w:val="en-US"/>
        </w:rPr>
      </w:pPr>
      <w:r w:rsidRPr="006E67C5">
        <w:rPr>
          <w:rFonts w:ascii="Times New Roman" w:hAnsi="Times New Roman" w:cs="Times New Roman"/>
          <w:lang w:val="en-US"/>
        </w:rPr>
        <w:t xml:space="preserve"> Tổng số các ngành đào </w:t>
      </w:r>
      <w:r w:rsidR="001A7FD0">
        <w:rPr>
          <w:rFonts w:ascii="Times New Roman" w:hAnsi="Times New Roman" w:cs="Times New Roman"/>
          <w:lang w:val="en-US"/>
        </w:rPr>
        <w:t>tạo</w:t>
      </w:r>
      <w:r w:rsidR="001A7FD0">
        <w:rPr>
          <w:rFonts w:ascii="Times New Roman" w:hAnsi="Times New Roman" w:cs="Times New Roman"/>
          <w:lang w:val="vi-VN"/>
        </w:rPr>
        <w:t>: 03</w:t>
      </w:r>
    </w:p>
    <w:p w14:paraId="64343C2A" w14:textId="198222AF" w:rsidR="0056257C" w:rsidRPr="0056257C" w:rsidRDefault="001006F1" w:rsidP="0056257C">
      <w:pPr>
        <w:pStyle w:val="ListParagraph"/>
        <w:numPr>
          <w:ilvl w:val="0"/>
          <w:numId w:val="17"/>
        </w:numPr>
        <w:tabs>
          <w:tab w:val="left" w:pos="426"/>
        </w:tabs>
        <w:autoSpaceDE/>
        <w:autoSpaceDN/>
        <w:spacing w:before="0" w:after="0" w:line="320" w:lineRule="exact"/>
        <w:ind w:hanging="1080"/>
        <w:rPr>
          <w:rFonts w:ascii="Times New Roman" w:hAnsi="Times New Roman" w:cs="Times New Roman"/>
          <w:b/>
          <w:bCs/>
          <w:iCs/>
          <w:highlight w:val="yellow"/>
        </w:rPr>
      </w:pPr>
      <w:r w:rsidRPr="0056257C">
        <w:rPr>
          <w:rFonts w:ascii="Times New Roman" w:hAnsi="Times New Roman" w:cs="Times New Roman"/>
          <w:b/>
          <w:bCs/>
          <w:iCs/>
        </w:rPr>
        <w:t>Cán bộ, giảng viên, nhân viên của đơn vị thực hiện chương trình đào tạo</w:t>
      </w:r>
    </w:p>
    <w:p w14:paraId="42F51630" w14:textId="77777777" w:rsidR="0056257C" w:rsidRPr="006E67C5" w:rsidRDefault="0056257C" w:rsidP="0056257C">
      <w:pPr>
        <w:widowControl w:val="0"/>
        <w:numPr>
          <w:ilvl w:val="0"/>
          <w:numId w:val="19"/>
        </w:numPr>
        <w:tabs>
          <w:tab w:val="left" w:pos="426"/>
          <w:tab w:val="num" w:pos="585"/>
        </w:tabs>
        <w:autoSpaceDE/>
        <w:autoSpaceDN/>
        <w:spacing w:before="0" w:after="0" w:line="320" w:lineRule="exact"/>
        <w:ind w:left="0" w:firstLine="0"/>
        <w:rPr>
          <w:rFonts w:ascii="Times New Roman" w:hAnsi="Times New Roman" w:cs="Times New Roman"/>
          <w:spacing w:val="-4"/>
          <w:lang w:val="en-US"/>
        </w:rPr>
      </w:pPr>
      <w:r w:rsidRPr="006E67C5">
        <w:rPr>
          <w:rFonts w:ascii="Times New Roman" w:hAnsi="Times New Roman" w:cs="Times New Roman"/>
          <w:spacing w:val="-4"/>
          <w:lang w:val="en-US"/>
        </w:rPr>
        <w:t xml:space="preserve">Thống kê số lượng cán bộ, giảng viên và nhân viên của đơn vị thực hiện </w:t>
      </w:r>
      <w:r>
        <w:rPr>
          <w:rFonts w:ascii="Times New Roman" w:hAnsi="Times New Roman" w:cs="Times New Roman"/>
          <w:spacing w:val="-4"/>
          <w:lang w:val="en-US"/>
        </w:rPr>
        <w:t>CTĐT</w:t>
      </w:r>
    </w:p>
    <w:tbl>
      <w:tblPr>
        <w:tblW w:w="9198" w:type="dxa"/>
        <w:tblLook w:val="01E0" w:firstRow="1" w:lastRow="1" w:firstColumn="1" w:lastColumn="1" w:noHBand="0" w:noVBand="0"/>
      </w:tblPr>
      <w:tblGrid>
        <w:gridCol w:w="871"/>
        <w:gridCol w:w="5087"/>
        <w:gridCol w:w="990"/>
        <w:gridCol w:w="990"/>
        <w:gridCol w:w="1260"/>
      </w:tblGrid>
      <w:tr w:rsidR="0056257C" w:rsidRPr="006E67C5" w14:paraId="64BF7024" w14:textId="77777777" w:rsidTr="00225400">
        <w:tc>
          <w:tcPr>
            <w:tcW w:w="871" w:type="dxa"/>
            <w:tcBorders>
              <w:top w:val="single" w:sz="4" w:space="0" w:color="auto"/>
              <w:left w:val="single" w:sz="4" w:space="0" w:color="auto"/>
              <w:bottom w:val="single" w:sz="4" w:space="0" w:color="auto"/>
              <w:right w:val="single" w:sz="4" w:space="0" w:color="auto"/>
            </w:tcBorders>
          </w:tcPr>
          <w:p w14:paraId="4F60FDBD"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TT</w:t>
            </w:r>
          </w:p>
        </w:tc>
        <w:tc>
          <w:tcPr>
            <w:tcW w:w="5087" w:type="dxa"/>
            <w:tcBorders>
              <w:top w:val="single" w:sz="4" w:space="0" w:color="auto"/>
              <w:left w:val="single" w:sz="4" w:space="0" w:color="auto"/>
              <w:bottom w:val="single" w:sz="4" w:space="0" w:color="auto"/>
              <w:right w:val="single" w:sz="4" w:space="0" w:color="auto"/>
            </w:tcBorders>
          </w:tcPr>
          <w:p w14:paraId="56F30E61"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Phân loại</w:t>
            </w:r>
          </w:p>
        </w:tc>
        <w:tc>
          <w:tcPr>
            <w:tcW w:w="990" w:type="dxa"/>
            <w:tcBorders>
              <w:top w:val="single" w:sz="4" w:space="0" w:color="auto"/>
              <w:left w:val="single" w:sz="4" w:space="0" w:color="auto"/>
              <w:bottom w:val="single" w:sz="4" w:space="0" w:color="auto"/>
              <w:right w:val="single" w:sz="4" w:space="0" w:color="auto"/>
            </w:tcBorders>
          </w:tcPr>
          <w:p w14:paraId="457B8D75"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Nam</w:t>
            </w:r>
          </w:p>
        </w:tc>
        <w:tc>
          <w:tcPr>
            <w:tcW w:w="990" w:type="dxa"/>
            <w:tcBorders>
              <w:top w:val="single" w:sz="4" w:space="0" w:color="auto"/>
              <w:left w:val="single" w:sz="4" w:space="0" w:color="auto"/>
              <w:bottom w:val="single" w:sz="4" w:space="0" w:color="auto"/>
              <w:right w:val="single" w:sz="4" w:space="0" w:color="auto"/>
            </w:tcBorders>
          </w:tcPr>
          <w:p w14:paraId="2FEEA2C3"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Nữ</w:t>
            </w:r>
          </w:p>
        </w:tc>
        <w:tc>
          <w:tcPr>
            <w:tcW w:w="1260" w:type="dxa"/>
            <w:tcBorders>
              <w:top w:val="single" w:sz="4" w:space="0" w:color="auto"/>
              <w:left w:val="single" w:sz="4" w:space="0" w:color="auto"/>
              <w:bottom w:val="single" w:sz="4" w:space="0" w:color="auto"/>
              <w:right w:val="single" w:sz="4" w:space="0" w:color="auto"/>
            </w:tcBorders>
          </w:tcPr>
          <w:p w14:paraId="70E6E3D6"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Tổng số</w:t>
            </w:r>
          </w:p>
        </w:tc>
      </w:tr>
      <w:tr w:rsidR="0056257C" w:rsidRPr="006E67C5" w14:paraId="66A481B5" w14:textId="77777777" w:rsidTr="00225400">
        <w:tc>
          <w:tcPr>
            <w:tcW w:w="871" w:type="dxa"/>
            <w:tcBorders>
              <w:top w:val="single" w:sz="4" w:space="0" w:color="auto"/>
              <w:left w:val="single" w:sz="4" w:space="0" w:color="auto"/>
              <w:bottom w:val="single" w:sz="4" w:space="0" w:color="auto"/>
              <w:right w:val="single" w:sz="4" w:space="0" w:color="auto"/>
            </w:tcBorders>
            <w:vAlign w:val="center"/>
          </w:tcPr>
          <w:p w14:paraId="1F3E0865"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I</w:t>
            </w:r>
          </w:p>
        </w:tc>
        <w:tc>
          <w:tcPr>
            <w:tcW w:w="5087" w:type="dxa"/>
            <w:tcBorders>
              <w:top w:val="single" w:sz="4" w:space="0" w:color="auto"/>
              <w:left w:val="single" w:sz="4" w:space="0" w:color="auto"/>
              <w:bottom w:val="single" w:sz="4" w:space="0" w:color="auto"/>
              <w:right w:val="single" w:sz="4" w:space="0" w:color="auto"/>
            </w:tcBorders>
          </w:tcPr>
          <w:p w14:paraId="29D4D313"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b/>
                <w:bCs/>
                <w:sz w:val="26"/>
                <w:szCs w:val="26"/>
                <w:lang w:val="en-US"/>
              </w:rPr>
              <w:t>Cán bộ cơ hữu</w:t>
            </w:r>
            <w:r w:rsidRPr="006E67C5">
              <w:rPr>
                <w:rFonts w:ascii="Times New Roman" w:hAnsi="Times New Roman" w:cs="Times New Roman"/>
                <w:b/>
                <w:bCs/>
                <w:sz w:val="26"/>
                <w:szCs w:val="26"/>
                <w:vertAlign w:val="superscript"/>
                <w:lang w:val="en-US"/>
              </w:rPr>
              <w:footnoteReference w:id="1"/>
            </w:r>
          </w:p>
          <w:p w14:paraId="64B24536" w14:textId="77777777" w:rsidR="0056257C" w:rsidRPr="006E67C5" w:rsidRDefault="0056257C" w:rsidP="00225400">
            <w:pPr>
              <w:widowControl w:val="0"/>
              <w:autoSpaceDE/>
              <w:autoSpaceDN/>
              <w:spacing w:before="0" w:after="0" w:line="320" w:lineRule="exact"/>
              <w:rPr>
                <w:rFonts w:ascii="Times New Roman" w:hAnsi="Times New Roman" w:cs="Times New Roman"/>
                <w:i/>
                <w:iCs/>
                <w:sz w:val="26"/>
                <w:szCs w:val="26"/>
                <w:lang w:val="en-US"/>
              </w:rPr>
            </w:pPr>
            <w:r w:rsidRPr="006E67C5">
              <w:rPr>
                <w:rFonts w:ascii="Times New Roman" w:hAnsi="Times New Roman" w:cs="Times New Roman"/>
                <w:i/>
                <w:iCs/>
                <w:sz w:val="26"/>
                <w:szCs w:val="26"/>
                <w:lang w:val="en-US"/>
              </w:rPr>
              <w:t>Trong đó:</w:t>
            </w:r>
          </w:p>
        </w:tc>
        <w:tc>
          <w:tcPr>
            <w:tcW w:w="990" w:type="dxa"/>
            <w:tcBorders>
              <w:top w:val="single" w:sz="4" w:space="0" w:color="auto"/>
              <w:left w:val="single" w:sz="4" w:space="0" w:color="auto"/>
              <w:bottom w:val="single" w:sz="4" w:space="0" w:color="auto"/>
              <w:right w:val="single" w:sz="4" w:space="0" w:color="auto"/>
            </w:tcBorders>
          </w:tcPr>
          <w:p w14:paraId="26160322"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p>
        </w:tc>
        <w:tc>
          <w:tcPr>
            <w:tcW w:w="990" w:type="dxa"/>
            <w:tcBorders>
              <w:top w:val="single" w:sz="4" w:space="0" w:color="auto"/>
              <w:left w:val="single" w:sz="4" w:space="0" w:color="auto"/>
              <w:bottom w:val="single" w:sz="4" w:space="0" w:color="auto"/>
              <w:right w:val="single" w:sz="4" w:space="0" w:color="auto"/>
            </w:tcBorders>
          </w:tcPr>
          <w:p w14:paraId="3582F303"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14:paraId="7BB194C0"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p>
        </w:tc>
      </w:tr>
      <w:tr w:rsidR="0056257C" w:rsidRPr="006E67C5" w14:paraId="633A72FD" w14:textId="77777777" w:rsidTr="00225400">
        <w:tc>
          <w:tcPr>
            <w:tcW w:w="871" w:type="dxa"/>
            <w:tcBorders>
              <w:top w:val="single" w:sz="4" w:space="0" w:color="auto"/>
              <w:left w:val="single" w:sz="4" w:space="0" w:color="auto"/>
              <w:bottom w:val="single" w:sz="4" w:space="0" w:color="auto"/>
              <w:right w:val="single" w:sz="4" w:space="0" w:color="auto"/>
            </w:tcBorders>
            <w:vAlign w:val="center"/>
          </w:tcPr>
          <w:p w14:paraId="5010F59D"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I.1</w:t>
            </w:r>
          </w:p>
        </w:tc>
        <w:tc>
          <w:tcPr>
            <w:tcW w:w="5087" w:type="dxa"/>
            <w:tcBorders>
              <w:top w:val="single" w:sz="4" w:space="0" w:color="auto"/>
              <w:left w:val="single" w:sz="4" w:space="0" w:color="auto"/>
              <w:bottom w:val="single" w:sz="4" w:space="0" w:color="auto"/>
              <w:right w:val="single" w:sz="4" w:space="0" w:color="auto"/>
            </w:tcBorders>
          </w:tcPr>
          <w:p w14:paraId="35AB615A"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Cán bộ trong biên chế</w:t>
            </w:r>
          </w:p>
        </w:tc>
        <w:tc>
          <w:tcPr>
            <w:tcW w:w="990" w:type="dxa"/>
            <w:tcBorders>
              <w:top w:val="single" w:sz="4" w:space="0" w:color="auto"/>
              <w:left w:val="single" w:sz="4" w:space="0" w:color="auto"/>
              <w:bottom w:val="single" w:sz="4" w:space="0" w:color="auto"/>
              <w:right w:val="single" w:sz="4" w:space="0" w:color="auto"/>
            </w:tcBorders>
          </w:tcPr>
          <w:p w14:paraId="0AC280F5"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990" w:type="dxa"/>
            <w:tcBorders>
              <w:top w:val="single" w:sz="4" w:space="0" w:color="auto"/>
              <w:left w:val="single" w:sz="4" w:space="0" w:color="auto"/>
              <w:bottom w:val="single" w:sz="4" w:space="0" w:color="auto"/>
              <w:right w:val="single" w:sz="4" w:space="0" w:color="auto"/>
            </w:tcBorders>
          </w:tcPr>
          <w:p w14:paraId="62D9E083"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14:paraId="5B86F38E"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4</w:t>
            </w:r>
          </w:p>
        </w:tc>
      </w:tr>
      <w:tr w:rsidR="0056257C" w:rsidRPr="006E67C5" w14:paraId="386EA0AB" w14:textId="77777777" w:rsidTr="00225400">
        <w:tc>
          <w:tcPr>
            <w:tcW w:w="871" w:type="dxa"/>
            <w:tcBorders>
              <w:top w:val="single" w:sz="4" w:space="0" w:color="auto"/>
              <w:left w:val="single" w:sz="4" w:space="0" w:color="auto"/>
              <w:bottom w:val="single" w:sz="4" w:space="0" w:color="auto"/>
              <w:right w:val="single" w:sz="4" w:space="0" w:color="auto"/>
            </w:tcBorders>
            <w:vAlign w:val="center"/>
          </w:tcPr>
          <w:p w14:paraId="545A3D09"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I.2</w:t>
            </w:r>
          </w:p>
        </w:tc>
        <w:tc>
          <w:tcPr>
            <w:tcW w:w="5087" w:type="dxa"/>
            <w:tcBorders>
              <w:top w:val="single" w:sz="4" w:space="0" w:color="auto"/>
              <w:left w:val="single" w:sz="4" w:space="0" w:color="auto"/>
              <w:bottom w:val="single" w:sz="4" w:space="0" w:color="auto"/>
              <w:right w:val="single" w:sz="4" w:space="0" w:color="auto"/>
            </w:tcBorders>
          </w:tcPr>
          <w:p w14:paraId="24E4560B"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Cán bộ hợp đồng dài hạn (từ 1 năm trở lên) và hợp đồng không xác định thời hạn</w:t>
            </w:r>
          </w:p>
        </w:tc>
        <w:tc>
          <w:tcPr>
            <w:tcW w:w="990" w:type="dxa"/>
            <w:tcBorders>
              <w:top w:val="single" w:sz="4" w:space="0" w:color="auto"/>
              <w:left w:val="single" w:sz="4" w:space="0" w:color="auto"/>
              <w:bottom w:val="single" w:sz="4" w:space="0" w:color="auto"/>
              <w:right w:val="single" w:sz="4" w:space="0" w:color="auto"/>
            </w:tcBorders>
          </w:tcPr>
          <w:p w14:paraId="66C59A51"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990" w:type="dxa"/>
            <w:tcBorders>
              <w:top w:val="single" w:sz="4" w:space="0" w:color="auto"/>
              <w:left w:val="single" w:sz="4" w:space="0" w:color="auto"/>
              <w:bottom w:val="single" w:sz="4" w:space="0" w:color="auto"/>
              <w:right w:val="single" w:sz="4" w:space="0" w:color="auto"/>
            </w:tcBorders>
          </w:tcPr>
          <w:p w14:paraId="45BE09B7"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14:paraId="268787BA"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4</w:t>
            </w:r>
          </w:p>
        </w:tc>
      </w:tr>
      <w:tr w:rsidR="0056257C" w:rsidRPr="006E67C5" w14:paraId="52ED7CB3" w14:textId="77777777" w:rsidTr="00225400">
        <w:tc>
          <w:tcPr>
            <w:tcW w:w="871" w:type="dxa"/>
            <w:tcBorders>
              <w:top w:val="single" w:sz="4" w:space="0" w:color="auto"/>
              <w:left w:val="single" w:sz="4" w:space="0" w:color="auto"/>
              <w:bottom w:val="single" w:sz="4" w:space="0" w:color="auto"/>
              <w:right w:val="single" w:sz="4" w:space="0" w:color="auto"/>
            </w:tcBorders>
            <w:vAlign w:val="center"/>
          </w:tcPr>
          <w:p w14:paraId="07169F82"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II</w:t>
            </w:r>
          </w:p>
        </w:tc>
        <w:tc>
          <w:tcPr>
            <w:tcW w:w="5087" w:type="dxa"/>
            <w:tcBorders>
              <w:top w:val="single" w:sz="4" w:space="0" w:color="auto"/>
              <w:left w:val="single" w:sz="4" w:space="0" w:color="auto"/>
              <w:bottom w:val="single" w:sz="4" w:space="0" w:color="auto"/>
              <w:right w:val="single" w:sz="4" w:space="0" w:color="auto"/>
            </w:tcBorders>
          </w:tcPr>
          <w:p w14:paraId="09F1FA79" w14:textId="77777777" w:rsidR="0056257C" w:rsidRPr="006E67C5" w:rsidRDefault="0056257C" w:rsidP="00225400">
            <w:pPr>
              <w:widowControl w:val="0"/>
              <w:autoSpaceDE/>
              <w:autoSpaceDN/>
              <w:spacing w:before="0" w:after="0" w:line="320" w:lineRule="exact"/>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 xml:space="preserve">Các cán bộ khác </w:t>
            </w:r>
          </w:p>
          <w:p w14:paraId="2322A8EF"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Hợp đồng ngắn hạn (dưới 1 năm, bao gồm cả giảng viên thỉnh giảng</w:t>
            </w:r>
            <w:r w:rsidRPr="006E67C5">
              <w:rPr>
                <w:rFonts w:ascii="Times New Roman" w:hAnsi="Times New Roman" w:cs="Times New Roman"/>
                <w:sz w:val="26"/>
                <w:szCs w:val="26"/>
                <w:vertAlign w:val="superscript"/>
                <w:lang w:val="en-US"/>
              </w:rPr>
              <w:footnoteReference w:id="2"/>
            </w:r>
            <w:r w:rsidRPr="006E67C5">
              <w:rPr>
                <w:rFonts w:ascii="Times New Roman" w:hAnsi="Times New Roman" w:cs="Times New Roman"/>
                <w:sz w:val="26"/>
                <w:szCs w:val="26"/>
                <w:lang w:val="en-US"/>
              </w:rPr>
              <w:t>)</w:t>
            </w:r>
          </w:p>
        </w:tc>
        <w:tc>
          <w:tcPr>
            <w:tcW w:w="990" w:type="dxa"/>
            <w:tcBorders>
              <w:top w:val="single" w:sz="4" w:space="0" w:color="auto"/>
              <w:left w:val="single" w:sz="4" w:space="0" w:color="auto"/>
              <w:bottom w:val="single" w:sz="4" w:space="0" w:color="auto"/>
              <w:right w:val="single" w:sz="4" w:space="0" w:color="auto"/>
            </w:tcBorders>
          </w:tcPr>
          <w:p w14:paraId="03B79C6A"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0" w:type="dxa"/>
            <w:tcBorders>
              <w:top w:val="single" w:sz="4" w:space="0" w:color="auto"/>
              <w:left w:val="single" w:sz="4" w:space="0" w:color="auto"/>
              <w:bottom w:val="single" w:sz="4" w:space="0" w:color="auto"/>
              <w:right w:val="single" w:sz="4" w:space="0" w:color="auto"/>
            </w:tcBorders>
          </w:tcPr>
          <w:p w14:paraId="35F83BD7"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14:paraId="0F1C7CD4"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00FF98B2" w14:textId="77777777" w:rsidTr="00225400">
        <w:tc>
          <w:tcPr>
            <w:tcW w:w="871" w:type="dxa"/>
            <w:tcBorders>
              <w:top w:val="single" w:sz="4" w:space="0" w:color="auto"/>
              <w:left w:val="single" w:sz="4" w:space="0" w:color="auto"/>
              <w:bottom w:val="single" w:sz="4" w:space="0" w:color="auto"/>
              <w:right w:val="single" w:sz="4" w:space="0" w:color="auto"/>
            </w:tcBorders>
          </w:tcPr>
          <w:p w14:paraId="7BD5B4E4"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p>
        </w:tc>
        <w:tc>
          <w:tcPr>
            <w:tcW w:w="5087" w:type="dxa"/>
            <w:tcBorders>
              <w:top w:val="single" w:sz="4" w:space="0" w:color="auto"/>
              <w:left w:val="single" w:sz="4" w:space="0" w:color="auto"/>
              <w:bottom w:val="single" w:sz="4" w:space="0" w:color="auto"/>
              <w:right w:val="single" w:sz="4" w:space="0" w:color="auto"/>
            </w:tcBorders>
            <w:shd w:val="clear" w:color="auto" w:fill="E6E6E6"/>
          </w:tcPr>
          <w:p w14:paraId="5089952D" w14:textId="77777777" w:rsidR="0056257C" w:rsidRPr="006E67C5" w:rsidRDefault="0056257C" w:rsidP="00225400">
            <w:pPr>
              <w:widowControl w:val="0"/>
              <w:autoSpaceDE/>
              <w:autoSpaceDN/>
              <w:spacing w:before="0" w:after="0" w:line="320" w:lineRule="exact"/>
              <w:ind w:hanging="29"/>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Tổng số</w:t>
            </w:r>
          </w:p>
        </w:tc>
        <w:tc>
          <w:tcPr>
            <w:tcW w:w="990" w:type="dxa"/>
            <w:tcBorders>
              <w:top w:val="single" w:sz="4" w:space="0" w:color="auto"/>
              <w:left w:val="single" w:sz="4" w:space="0" w:color="auto"/>
              <w:bottom w:val="single" w:sz="4" w:space="0" w:color="auto"/>
              <w:right w:val="single" w:sz="4" w:space="0" w:color="auto"/>
            </w:tcBorders>
            <w:shd w:val="clear" w:color="auto" w:fill="E6E6E6"/>
          </w:tcPr>
          <w:p w14:paraId="492CAD0C"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990" w:type="dxa"/>
            <w:tcBorders>
              <w:top w:val="single" w:sz="4" w:space="0" w:color="auto"/>
              <w:left w:val="single" w:sz="4" w:space="0" w:color="auto"/>
              <w:bottom w:val="single" w:sz="4" w:space="0" w:color="auto"/>
              <w:right w:val="single" w:sz="4" w:space="0" w:color="auto"/>
            </w:tcBorders>
            <w:shd w:val="clear" w:color="auto" w:fill="E6E6E6"/>
          </w:tcPr>
          <w:p w14:paraId="51F78D0F"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14:paraId="20EB6147"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8</w:t>
            </w:r>
          </w:p>
        </w:tc>
      </w:tr>
    </w:tbl>
    <w:p w14:paraId="6891851B" w14:textId="77777777" w:rsidR="0056257C" w:rsidRPr="006E67C5" w:rsidRDefault="0056257C" w:rsidP="0056257C">
      <w:pPr>
        <w:widowControl w:val="0"/>
        <w:autoSpaceDE/>
        <w:autoSpaceDN/>
        <w:ind w:firstLine="420"/>
        <w:rPr>
          <w:rFonts w:ascii="Times New Roman" w:hAnsi="Times New Roman" w:cs="Times New Roman"/>
          <w:i/>
          <w:lang w:val="en-US"/>
        </w:rPr>
      </w:pPr>
      <w:r w:rsidRPr="006E67C5">
        <w:rPr>
          <w:rFonts w:ascii="Times New Roman" w:hAnsi="Times New Roman" w:cs="Times New Roman"/>
          <w:i/>
          <w:lang w:val="en-US"/>
        </w:rPr>
        <w:t xml:space="preserve">(Đơn vị thực hiện </w:t>
      </w:r>
      <w:r>
        <w:rPr>
          <w:rFonts w:ascii="Times New Roman" w:hAnsi="Times New Roman" w:cs="Times New Roman"/>
          <w:i/>
          <w:lang w:val="en-US"/>
        </w:rPr>
        <w:t>CTĐT</w:t>
      </w:r>
      <w:r w:rsidRPr="006E67C5">
        <w:rPr>
          <w:rFonts w:ascii="Times New Roman" w:hAnsi="Times New Roman" w:cs="Times New Roman"/>
          <w:i/>
          <w:lang w:val="en-US"/>
        </w:rPr>
        <w:t xml:space="preserve"> cần có cơ sở dữ liệu về cán bộ của đơn vị, bao gồm cả cơ hữu và hợp đồng ngắn hạn. </w:t>
      </w:r>
      <w:proofErr w:type="gramStart"/>
      <w:r w:rsidRPr="006E67C5">
        <w:rPr>
          <w:rFonts w:ascii="Times New Roman" w:hAnsi="Times New Roman" w:cs="Times New Roman"/>
          <w:i/>
          <w:lang w:val="en-US"/>
        </w:rPr>
        <w:t>Từ cơ sở dữ liệu lấy ra các thông tin trên).</w:t>
      </w:r>
      <w:proofErr w:type="gramEnd"/>
    </w:p>
    <w:p w14:paraId="31AC4F9A" w14:textId="77777777" w:rsidR="0056257C" w:rsidRPr="006E67C5" w:rsidRDefault="0056257C" w:rsidP="0056257C">
      <w:pPr>
        <w:widowControl w:val="0"/>
        <w:autoSpaceDE/>
        <w:autoSpaceDN/>
        <w:ind w:firstLine="420"/>
        <w:rPr>
          <w:rFonts w:ascii="Times New Roman" w:hAnsi="Times New Roman" w:cs="Times New Roman"/>
          <w:i/>
          <w:lang w:val="en-US"/>
        </w:rPr>
      </w:pPr>
    </w:p>
    <w:p w14:paraId="3A769060" w14:textId="77777777" w:rsidR="0056257C" w:rsidRPr="006E67C5" w:rsidRDefault="0056257C" w:rsidP="0056257C">
      <w:pPr>
        <w:widowControl w:val="0"/>
        <w:numPr>
          <w:ilvl w:val="0"/>
          <w:numId w:val="19"/>
        </w:numPr>
        <w:tabs>
          <w:tab w:val="left" w:pos="426"/>
          <w:tab w:val="num" w:pos="585"/>
        </w:tabs>
        <w:autoSpaceDE/>
        <w:autoSpaceDN/>
        <w:ind w:left="0" w:firstLine="0"/>
        <w:rPr>
          <w:rFonts w:ascii="Times New Roman" w:hAnsi="Times New Roman" w:cs="Times New Roman"/>
          <w:i/>
          <w:iCs/>
          <w:lang w:val="en-US"/>
        </w:rPr>
      </w:pPr>
      <w:r w:rsidRPr="006E67C5">
        <w:rPr>
          <w:rFonts w:ascii="Times New Roman" w:hAnsi="Times New Roman" w:cs="Times New Roman"/>
          <w:lang w:val="en-US"/>
        </w:rPr>
        <w:t xml:space="preserve"> Thống kê, phân loại giảng viên</w:t>
      </w:r>
      <w:r w:rsidRPr="006E67C5">
        <w:rPr>
          <w:rFonts w:ascii="Times New Roman" w:hAnsi="Times New Roman" w:cs="Times New Roman"/>
          <w:i/>
          <w:iCs/>
          <w:lang w:val="en-US"/>
        </w:rPr>
        <w:t xml:space="preserve"> </w:t>
      </w:r>
    </w:p>
    <w:tbl>
      <w:tblPr>
        <w:tblW w:w="9468" w:type="dxa"/>
        <w:tblLook w:val="01E0" w:firstRow="1" w:lastRow="1" w:firstColumn="1" w:lastColumn="1" w:noHBand="0" w:noVBand="0"/>
      </w:tblPr>
      <w:tblGrid>
        <w:gridCol w:w="643"/>
        <w:gridCol w:w="1953"/>
        <w:gridCol w:w="814"/>
        <w:gridCol w:w="1235"/>
        <w:gridCol w:w="1622"/>
        <w:gridCol w:w="1212"/>
        <w:gridCol w:w="959"/>
        <w:gridCol w:w="1030"/>
      </w:tblGrid>
      <w:tr w:rsidR="0056257C" w:rsidRPr="006E67C5" w14:paraId="206076BD" w14:textId="77777777" w:rsidTr="00225400">
        <w:trPr>
          <w:trHeight w:val="493"/>
          <w:tblHeader/>
        </w:trPr>
        <w:tc>
          <w:tcPr>
            <w:tcW w:w="643" w:type="dxa"/>
            <w:vMerge w:val="restart"/>
            <w:tcBorders>
              <w:top w:val="single" w:sz="4" w:space="0" w:color="auto"/>
              <w:left w:val="single" w:sz="4" w:space="0" w:color="auto"/>
              <w:bottom w:val="single" w:sz="4" w:space="0" w:color="auto"/>
              <w:right w:val="single" w:sz="4" w:space="0" w:color="auto"/>
            </w:tcBorders>
            <w:vAlign w:val="center"/>
          </w:tcPr>
          <w:p w14:paraId="718D8D03"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TT</w:t>
            </w:r>
          </w:p>
        </w:tc>
        <w:tc>
          <w:tcPr>
            <w:tcW w:w="1953" w:type="dxa"/>
            <w:vMerge w:val="restart"/>
            <w:tcBorders>
              <w:top w:val="single" w:sz="4" w:space="0" w:color="auto"/>
              <w:left w:val="single" w:sz="4" w:space="0" w:color="auto"/>
              <w:bottom w:val="single" w:sz="4" w:space="0" w:color="auto"/>
              <w:right w:val="single" w:sz="4" w:space="0" w:color="auto"/>
            </w:tcBorders>
            <w:vAlign w:val="center"/>
          </w:tcPr>
          <w:p w14:paraId="5E6799A2" w14:textId="77777777" w:rsidR="0056257C" w:rsidRPr="006E67C5" w:rsidRDefault="0056257C" w:rsidP="00225400">
            <w:pPr>
              <w:widowControl w:val="0"/>
              <w:autoSpaceDE/>
              <w:autoSpaceDN/>
              <w:spacing w:before="0" w:after="0" w:line="240" w:lineRule="auto"/>
              <w:ind w:left="27" w:hanging="27"/>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Trình độ, học vị, chức danh</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7DCB1F" w14:textId="77777777" w:rsidR="0056257C" w:rsidRPr="006E67C5" w:rsidRDefault="0056257C" w:rsidP="00225400">
            <w:pPr>
              <w:widowControl w:val="0"/>
              <w:autoSpaceDE/>
              <w:autoSpaceDN/>
              <w:spacing w:before="0" w:after="0" w:line="240" w:lineRule="auto"/>
              <w:ind w:left="-13" w:firstLine="13"/>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 GV</w:t>
            </w:r>
          </w:p>
        </w:tc>
        <w:tc>
          <w:tcPr>
            <w:tcW w:w="4069" w:type="dxa"/>
            <w:gridSpan w:val="3"/>
            <w:tcBorders>
              <w:top w:val="single" w:sz="4" w:space="0" w:color="auto"/>
              <w:left w:val="single" w:sz="4" w:space="0" w:color="auto"/>
              <w:bottom w:val="single" w:sz="4" w:space="0" w:color="auto"/>
              <w:right w:val="single" w:sz="4" w:space="0" w:color="auto"/>
            </w:tcBorders>
            <w:vAlign w:val="center"/>
          </w:tcPr>
          <w:p w14:paraId="3FE633FC"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cơ hữu</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14:paraId="7D652E93"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thỉnh giảng trong nước</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2DB8AA0D"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quốc tế</w:t>
            </w:r>
          </w:p>
        </w:tc>
      </w:tr>
      <w:tr w:rsidR="0056257C" w:rsidRPr="006E67C5" w14:paraId="631171CE" w14:textId="77777777" w:rsidTr="00225400">
        <w:trPr>
          <w:trHeight w:val="140"/>
          <w:tblHeader/>
        </w:trPr>
        <w:tc>
          <w:tcPr>
            <w:tcW w:w="643" w:type="dxa"/>
            <w:vMerge/>
            <w:tcBorders>
              <w:top w:val="single" w:sz="4" w:space="0" w:color="auto"/>
              <w:left w:val="single" w:sz="4" w:space="0" w:color="auto"/>
              <w:bottom w:val="single" w:sz="4" w:space="0" w:color="auto"/>
              <w:right w:val="single" w:sz="4" w:space="0" w:color="auto"/>
            </w:tcBorders>
          </w:tcPr>
          <w:p w14:paraId="2FB7E51C"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p>
        </w:tc>
        <w:tc>
          <w:tcPr>
            <w:tcW w:w="1953" w:type="dxa"/>
            <w:vMerge/>
            <w:tcBorders>
              <w:top w:val="single" w:sz="4" w:space="0" w:color="auto"/>
              <w:left w:val="single" w:sz="4" w:space="0" w:color="auto"/>
              <w:bottom w:val="single" w:sz="4" w:space="0" w:color="auto"/>
              <w:right w:val="single" w:sz="4" w:space="0" w:color="auto"/>
            </w:tcBorders>
          </w:tcPr>
          <w:p w14:paraId="3CDD42B5"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p>
        </w:tc>
        <w:tc>
          <w:tcPr>
            <w:tcW w:w="814" w:type="dxa"/>
            <w:vMerge/>
            <w:tcBorders>
              <w:top w:val="single" w:sz="4" w:space="0" w:color="auto"/>
              <w:left w:val="single" w:sz="4" w:space="0" w:color="auto"/>
              <w:bottom w:val="single" w:sz="4" w:space="0" w:color="auto"/>
              <w:right w:val="single" w:sz="4" w:space="0" w:color="auto"/>
            </w:tcBorders>
            <w:shd w:val="clear" w:color="auto" w:fill="FFFFFF"/>
          </w:tcPr>
          <w:p w14:paraId="0F54E3F0"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p>
        </w:tc>
        <w:tc>
          <w:tcPr>
            <w:tcW w:w="1235" w:type="dxa"/>
            <w:tcBorders>
              <w:top w:val="single" w:sz="4" w:space="0" w:color="auto"/>
              <w:left w:val="single" w:sz="4" w:space="0" w:color="auto"/>
              <w:bottom w:val="single" w:sz="4" w:space="0" w:color="auto"/>
              <w:right w:val="single" w:sz="4" w:space="0" w:color="auto"/>
            </w:tcBorders>
          </w:tcPr>
          <w:p w14:paraId="46B91AEB"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trong biên chế trực tiếp giảng dạy</w:t>
            </w:r>
          </w:p>
        </w:tc>
        <w:tc>
          <w:tcPr>
            <w:tcW w:w="1622" w:type="dxa"/>
            <w:tcBorders>
              <w:top w:val="single" w:sz="4" w:space="0" w:color="auto"/>
              <w:left w:val="single" w:sz="4" w:space="0" w:color="auto"/>
              <w:bottom w:val="single" w:sz="4" w:space="0" w:color="auto"/>
              <w:right w:val="single" w:sz="4" w:space="0" w:color="auto"/>
            </w:tcBorders>
          </w:tcPr>
          <w:p w14:paraId="464A9412"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hợp đồng dài hạn</w:t>
            </w:r>
            <w:r w:rsidRPr="006E67C5">
              <w:rPr>
                <w:rFonts w:ascii="Times New Roman" w:hAnsi="Times New Roman" w:cs="Times New Roman"/>
                <w:sz w:val="26"/>
                <w:szCs w:val="26"/>
                <w:vertAlign w:val="superscript"/>
                <w:lang w:val="en-US"/>
              </w:rPr>
              <w:footnoteReference w:id="3"/>
            </w:r>
            <w:r w:rsidRPr="006E67C5">
              <w:rPr>
                <w:rFonts w:ascii="Times New Roman" w:hAnsi="Times New Roman" w:cs="Times New Roman"/>
                <w:sz w:val="26"/>
                <w:szCs w:val="26"/>
                <w:lang w:val="en-US"/>
              </w:rPr>
              <w:t xml:space="preserve"> trực tiếp giảng dạy</w:t>
            </w:r>
          </w:p>
        </w:tc>
        <w:tc>
          <w:tcPr>
            <w:tcW w:w="1212" w:type="dxa"/>
            <w:tcBorders>
              <w:top w:val="single" w:sz="4" w:space="0" w:color="auto"/>
              <w:left w:val="single" w:sz="4" w:space="0" w:color="auto"/>
              <w:bottom w:val="single" w:sz="4" w:space="0" w:color="auto"/>
              <w:right w:val="single" w:sz="4" w:space="0" w:color="auto"/>
            </w:tcBorders>
          </w:tcPr>
          <w:p w14:paraId="361F4331"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kiêm nhiệm là cán bộ quản lý</w:t>
            </w:r>
          </w:p>
        </w:tc>
        <w:tc>
          <w:tcPr>
            <w:tcW w:w="959" w:type="dxa"/>
            <w:vMerge/>
            <w:tcBorders>
              <w:top w:val="single" w:sz="4" w:space="0" w:color="auto"/>
              <w:left w:val="single" w:sz="4" w:space="0" w:color="auto"/>
              <w:bottom w:val="single" w:sz="4" w:space="0" w:color="auto"/>
              <w:right w:val="single" w:sz="4" w:space="0" w:color="auto"/>
            </w:tcBorders>
          </w:tcPr>
          <w:p w14:paraId="686181AB"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p>
        </w:tc>
        <w:tc>
          <w:tcPr>
            <w:tcW w:w="1030" w:type="dxa"/>
            <w:vMerge/>
            <w:tcBorders>
              <w:top w:val="single" w:sz="4" w:space="0" w:color="auto"/>
              <w:left w:val="single" w:sz="4" w:space="0" w:color="auto"/>
              <w:bottom w:val="single" w:sz="4" w:space="0" w:color="auto"/>
              <w:right w:val="single" w:sz="4" w:space="0" w:color="auto"/>
            </w:tcBorders>
          </w:tcPr>
          <w:p w14:paraId="7FB87946"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p>
        </w:tc>
      </w:tr>
      <w:tr w:rsidR="0056257C" w:rsidRPr="006E67C5" w14:paraId="201DF775" w14:textId="77777777" w:rsidTr="00225400">
        <w:trPr>
          <w:trHeight w:val="262"/>
        </w:trPr>
        <w:tc>
          <w:tcPr>
            <w:tcW w:w="643" w:type="dxa"/>
            <w:tcBorders>
              <w:top w:val="single" w:sz="4" w:space="0" w:color="auto"/>
              <w:left w:val="single" w:sz="4" w:space="0" w:color="auto"/>
              <w:bottom w:val="single" w:sz="4" w:space="0" w:color="auto"/>
              <w:right w:val="single" w:sz="4" w:space="0" w:color="auto"/>
            </w:tcBorders>
          </w:tcPr>
          <w:p w14:paraId="2F47E3F3"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lastRenderedPageBreak/>
              <w:t>(1)</w:t>
            </w:r>
          </w:p>
        </w:tc>
        <w:tc>
          <w:tcPr>
            <w:tcW w:w="1953" w:type="dxa"/>
            <w:tcBorders>
              <w:top w:val="single" w:sz="4" w:space="0" w:color="auto"/>
              <w:left w:val="single" w:sz="4" w:space="0" w:color="auto"/>
              <w:bottom w:val="single" w:sz="4" w:space="0" w:color="auto"/>
              <w:right w:val="single" w:sz="4" w:space="0" w:color="auto"/>
            </w:tcBorders>
          </w:tcPr>
          <w:p w14:paraId="74009B45"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cPr>
          <w:p w14:paraId="56519688"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w:t>
            </w:r>
          </w:p>
        </w:tc>
        <w:tc>
          <w:tcPr>
            <w:tcW w:w="1235" w:type="dxa"/>
            <w:tcBorders>
              <w:top w:val="single" w:sz="4" w:space="0" w:color="auto"/>
              <w:left w:val="single" w:sz="4" w:space="0" w:color="auto"/>
              <w:bottom w:val="single" w:sz="4" w:space="0" w:color="auto"/>
              <w:right w:val="single" w:sz="4" w:space="0" w:color="auto"/>
            </w:tcBorders>
          </w:tcPr>
          <w:p w14:paraId="1308D1FA"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(4)</w:t>
            </w:r>
          </w:p>
        </w:tc>
        <w:tc>
          <w:tcPr>
            <w:tcW w:w="1622" w:type="dxa"/>
            <w:tcBorders>
              <w:top w:val="single" w:sz="4" w:space="0" w:color="auto"/>
              <w:left w:val="single" w:sz="4" w:space="0" w:color="auto"/>
              <w:bottom w:val="single" w:sz="4" w:space="0" w:color="auto"/>
              <w:right w:val="single" w:sz="4" w:space="0" w:color="auto"/>
            </w:tcBorders>
          </w:tcPr>
          <w:p w14:paraId="546C0CE1"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(5)</w:t>
            </w:r>
          </w:p>
        </w:tc>
        <w:tc>
          <w:tcPr>
            <w:tcW w:w="1212" w:type="dxa"/>
            <w:tcBorders>
              <w:top w:val="single" w:sz="4" w:space="0" w:color="auto"/>
              <w:left w:val="single" w:sz="4" w:space="0" w:color="auto"/>
              <w:bottom w:val="single" w:sz="4" w:space="0" w:color="auto"/>
              <w:right w:val="single" w:sz="4" w:space="0" w:color="auto"/>
            </w:tcBorders>
          </w:tcPr>
          <w:p w14:paraId="50370242"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(6)</w:t>
            </w:r>
          </w:p>
        </w:tc>
        <w:tc>
          <w:tcPr>
            <w:tcW w:w="959" w:type="dxa"/>
            <w:tcBorders>
              <w:top w:val="single" w:sz="4" w:space="0" w:color="auto"/>
              <w:left w:val="single" w:sz="4" w:space="0" w:color="auto"/>
              <w:bottom w:val="single" w:sz="4" w:space="0" w:color="auto"/>
              <w:right w:val="single" w:sz="4" w:space="0" w:color="auto"/>
            </w:tcBorders>
          </w:tcPr>
          <w:p w14:paraId="695E74BE"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(7)</w:t>
            </w:r>
          </w:p>
        </w:tc>
        <w:tc>
          <w:tcPr>
            <w:tcW w:w="1030" w:type="dxa"/>
            <w:tcBorders>
              <w:top w:val="single" w:sz="4" w:space="0" w:color="auto"/>
              <w:left w:val="single" w:sz="4" w:space="0" w:color="auto"/>
              <w:bottom w:val="single" w:sz="4" w:space="0" w:color="auto"/>
              <w:right w:val="single" w:sz="4" w:space="0" w:color="auto"/>
            </w:tcBorders>
          </w:tcPr>
          <w:p w14:paraId="67B183E6"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(8)</w:t>
            </w:r>
          </w:p>
        </w:tc>
      </w:tr>
      <w:tr w:rsidR="0056257C" w:rsidRPr="006E67C5" w14:paraId="0D171DC4" w14:textId="77777777" w:rsidTr="00225400">
        <w:trPr>
          <w:trHeight w:val="262"/>
        </w:trPr>
        <w:tc>
          <w:tcPr>
            <w:tcW w:w="643" w:type="dxa"/>
            <w:tcBorders>
              <w:top w:val="single" w:sz="4" w:space="0" w:color="auto"/>
              <w:left w:val="single" w:sz="4" w:space="0" w:color="auto"/>
              <w:bottom w:val="single" w:sz="4" w:space="0" w:color="auto"/>
              <w:right w:val="single" w:sz="4" w:space="0" w:color="auto"/>
            </w:tcBorders>
          </w:tcPr>
          <w:p w14:paraId="38AB025F"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1953" w:type="dxa"/>
            <w:tcBorders>
              <w:top w:val="single" w:sz="4" w:space="0" w:color="auto"/>
              <w:left w:val="single" w:sz="4" w:space="0" w:color="auto"/>
              <w:bottom w:val="single" w:sz="4" w:space="0" w:color="auto"/>
              <w:right w:val="single" w:sz="4" w:space="0" w:color="auto"/>
            </w:tcBorders>
          </w:tcPr>
          <w:p w14:paraId="1386B933" w14:textId="77777777" w:rsidR="0056257C" w:rsidRPr="006E67C5" w:rsidRDefault="0056257C" w:rsidP="00225400">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Giáo sư, Viện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14:paraId="327BA654"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14:paraId="4CA8C553"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14:paraId="01A6CEB5"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14:paraId="7754A927"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14:paraId="05EA2E3D"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14:paraId="03FC9CC7"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45F756EF" w14:textId="77777777" w:rsidTr="00225400">
        <w:trPr>
          <w:trHeight w:val="262"/>
        </w:trPr>
        <w:tc>
          <w:tcPr>
            <w:tcW w:w="643" w:type="dxa"/>
            <w:tcBorders>
              <w:top w:val="single" w:sz="4" w:space="0" w:color="auto"/>
              <w:left w:val="single" w:sz="4" w:space="0" w:color="auto"/>
              <w:bottom w:val="single" w:sz="4" w:space="0" w:color="auto"/>
              <w:right w:val="single" w:sz="4" w:space="0" w:color="auto"/>
            </w:tcBorders>
          </w:tcPr>
          <w:p w14:paraId="4ADDA6C5"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1953" w:type="dxa"/>
            <w:tcBorders>
              <w:top w:val="single" w:sz="4" w:space="0" w:color="auto"/>
              <w:left w:val="single" w:sz="4" w:space="0" w:color="auto"/>
              <w:bottom w:val="single" w:sz="4" w:space="0" w:color="auto"/>
              <w:right w:val="single" w:sz="4" w:space="0" w:color="auto"/>
            </w:tcBorders>
          </w:tcPr>
          <w:p w14:paraId="3453A0BE" w14:textId="77777777" w:rsidR="0056257C" w:rsidRPr="006E67C5" w:rsidRDefault="0056257C" w:rsidP="00225400">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Phó Giáo sư</w:t>
            </w:r>
          </w:p>
        </w:tc>
        <w:tc>
          <w:tcPr>
            <w:tcW w:w="814" w:type="dxa"/>
            <w:tcBorders>
              <w:top w:val="single" w:sz="4" w:space="0" w:color="auto"/>
              <w:left w:val="single" w:sz="4" w:space="0" w:color="auto"/>
              <w:bottom w:val="single" w:sz="4" w:space="0" w:color="auto"/>
              <w:right w:val="single" w:sz="4" w:space="0" w:color="auto"/>
            </w:tcBorders>
            <w:shd w:val="clear" w:color="auto" w:fill="FFFFFF"/>
          </w:tcPr>
          <w:p w14:paraId="074A7650"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14:paraId="4EA99402"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14:paraId="5A9FEC5D"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14:paraId="443B8B3E"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14:paraId="3B59B319"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14:paraId="7B389D4C"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0B21A138" w14:textId="77777777" w:rsidTr="00225400">
        <w:trPr>
          <w:trHeight w:val="277"/>
        </w:trPr>
        <w:tc>
          <w:tcPr>
            <w:tcW w:w="643" w:type="dxa"/>
            <w:tcBorders>
              <w:top w:val="single" w:sz="4" w:space="0" w:color="auto"/>
              <w:left w:val="single" w:sz="4" w:space="0" w:color="auto"/>
              <w:bottom w:val="single" w:sz="4" w:space="0" w:color="auto"/>
              <w:right w:val="single" w:sz="4" w:space="0" w:color="auto"/>
            </w:tcBorders>
          </w:tcPr>
          <w:p w14:paraId="3CCEDF13"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w:t>
            </w:r>
          </w:p>
        </w:tc>
        <w:tc>
          <w:tcPr>
            <w:tcW w:w="1953" w:type="dxa"/>
            <w:tcBorders>
              <w:top w:val="single" w:sz="4" w:space="0" w:color="auto"/>
              <w:left w:val="single" w:sz="4" w:space="0" w:color="auto"/>
              <w:bottom w:val="single" w:sz="4" w:space="0" w:color="auto"/>
              <w:right w:val="single" w:sz="4" w:space="0" w:color="auto"/>
            </w:tcBorders>
          </w:tcPr>
          <w:p w14:paraId="6750A3FB" w14:textId="77777777" w:rsidR="0056257C" w:rsidRPr="006E67C5" w:rsidRDefault="0056257C" w:rsidP="00225400">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Tiến sĩ khoa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14:paraId="1BAFCA59"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14:paraId="41F27CF7"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14:paraId="0EB0F842"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14:paraId="3630BE5D"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14:paraId="0703CD15"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14:paraId="37DF4332"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564968B0" w14:textId="77777777" w:rsidTr="00225400">
        <w:trPr>
          <w:trHeight w:val="262"/>
        </w:trPr>
        <w:tc>
          <w:tcPr>
            <w:tcW w:w="643" w:type="dxa"/>
            <w:tcBorders>
              <w:top w:val="single" w:sz="4" w:space="0" w:color="auto"/>
              <w:left w:val="single" w:sz="4" w:space="0" w:color="auto"/>
              <w:bottom w:val="single" w:sz="4" w:space="0" w:color="auto"/>
              <w:right w:val="single" w:sz="4" w:space="0" w:color="auto"/>
            </w:tcBorders>
          </w:tcPr>
          <w:p w14:paraId="2432A2D5"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4</w:t>
            </w:r>
          </w:p>
        </w:tc>
        <w:tc>
          <w:tcPr>
            <w:tcW w:w="1953" w:type="dxa"/>
            <w:tcBorders>
              <w:top w:val="single" w:sz="4" w:space="0" w:color="auto"/>
              <w:left w:val="single" w:sz="4" w:space="0" w:color="auto"/>
              <w:bottom w:val="single" w:sz="4" w:space="0" w:color="auto"/>
              <w:right w:val="single" w:sz="4" w:space="0" w:color="auto"/>
            </w:tcBorders>
          </w:tcPr>
          <w:p w14:paraId="459D95C7" w14:textId="77777777" w:rsidR="0056257C" w:rsidRPr="006E67C5" w:rsidRDefault="0056257C" w:rsidP="00225400">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Tiến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14:paraId="4987C94F"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235" w:type="dxa"/>
            <w:tcBorders>
              <w:top w:val="single" w:sz="4" w:space="0" w:color="auto"/>
              <w:left w:val="single" w:sz="4" w:space="0" w:color="auto"/>
              <w:bottom w:val="single" w:sz="4" w:space="0" w:color="auto"/>
              <w:right w:val="single" w:sz="4" w:space="0" w:color="auto"/>
            </w:tcBorders>
          </w:tcPr>
          <w:p w14:paraId="7942C99E"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622" w:type="dxa"/>
            <w:tcBorders>
              <w:top w:val="single" w:sz="4" w:space="0" w:color="auto"/>
              <w:left w:val="single" w:sz="4" w:space="0" w:color="auto"/>
              <w:bottom w:val="single" w:sz="4" w:space="0" w:color="auto"/>
              <w:right w:val="single" w:sz="4" w:space="0" w:color="auto"/>
            </w:tcBorders>
          </w:tcPr>
          <w:p w14:paraId="123D9E26"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212" w:type="dxa"/>
            <w:tcBorders>
              <w:top w:val="single" w:sz="4" w:space="0" w:color="auto"/>
              <w:left w:val="single" w:sz="4" w:space="0" w:color="auto"/>
              <w:bottom w:val="single" w:sz="4" w:space="0" w:color="auto"/>
              <w:right w:val="single" w:sz="4" w:space="0" w:color="auto"/>
            </w:tcBorders>
          </w:tcPr>
          <w:p w14:paraId="60E8D2EC"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14:paraId="5EF08DA3"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14:paraId="4D768141"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1B50AAAE" w14:textId="77777777" w:rsidTr="00225400">
        <w:trPr>
          <w:trHeight w:val="262"/>
        </w:trPr>
        <w:tc>
          <w:tcPr>
            <w:tcW w:w="643" w:type="dxa"/>
            <w:tcBorders>
              <w:top w:val="single" w:sz="4" w:space="0" w:color="auto"/>
              <w:left w:val="single" w:sz="4" w:space="0" w:color="auto"/>
              <w:bottom w:val="single" w:sz="4" w:space="0" w:color="auto"/>
              <w:right w:val="single" w:sz="4" w:space="0" w:color="auto"/>
            </w:tcBorders>
          </w:tcPr>
          <w:p w14:paraId="59420C1E"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5</w:t>
            </w:r>
          </w:p>
        </w:tc>
        <w:tc>
          <w:tcPr>
            <w:tcW w:w="1953" w:type="dxa"/>
            <w:tcBorders>
              <w:top w:val="single" w:sz="4" w:space="0" w:color="auto"/>
              <w:left w:val="single" w:sz="4" w:space="0" w:color="auto"/>
              <w:bottom w:val="single" w:sz="4" w:space="0" w:color="auto"/>
              <w:right w:val="single" w:sz="4" w:space="0" w:color="auto"/>
            </w:tcBorders>
          </w:tcPr>
          <w:p w14:paraId="55D7AF1E" w14:textId="77777777" w:rsidR="0056257C" w:rsidRPr="006E67C5" w:rsidRDefault="0056257C" w:rsidP="00225400">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Thạc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14:paraId="4E65F208"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235" w:type="dxa"/>
            <w:tcBorders>
              <w:top w:val="single" w:sz="4" w:space="0" w:color="auto"/>
              <w:left w:val="single" w:sz="4" w:space="0" w:color="auto"/>
              <w:bottom w:val="single" w:sz="4" w:space="0" w:color="auto"/>
              <w:right w:val="single" w:sz="4" w:space="0" w:color="auto"/>
            </w:tcBorders>
          </w:tcPr>
          <w:p w14:paraId="3802F878"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622" w:type="dxa"/>
            <w:tcBorders>
              <w:top w:val="single" w:sz="4" w:space="0" w:color="auto"/>
              <w:left w:val="single" w:sz="4" w:space="0" w:color="auto"/>
              <w:bottom w:val="single" w:sz="4" w:space="0" w:color="auto"/>
              <w:right w:val="single" w:sz="4" w:space="0" w:color="auto"/>
            </w:tcBorders>
          </w:tcPr>
          <w:p w14:paraId="6502EC15"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12" w:type="dxa"/>
            <w:tcBorders>
              <w:top w:val="single" w:sz="4" w:space="0" w:color="auto"/>
              <w:left w:val="single" w:sz="4" w:space="0" w:color="auto"/>
              <w:bottom w:val="single" w:sz="4" w:space="0" w:color="auto"/>
              <w:right w:val="single" w:sz="4" w:space="0" w:color="auto"/>
            </w:tcBorders>
          </w:tcPr>
          <w:p w14:paraId="3C27CF53"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14:paraId="5E4979FE"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14:paraId="43D9F31E"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032FB333" w14:textId="77777777" w:rsidTr="00225400">
        <w:trPr>
          <w:trHeight w:val="262"/>
        </w:trPr>
        <w:tc>
          <w:tcPr>
            <w:tcW w:w="643" w:type="dxa"/>
            <w:tcBorders>
              <w:top w:val="single" w:sz="4" w:space="0" w:color="auto"/>
              <w:left w:val="single" w:sz="4" w:space="0" w:color="auto"/>
              <w:bottom w:val="single" w:sz="4" w:space="0" w:color="auto"/>
              <w:right w:val="single" w:sz="4" w:space="0" w:color="auto"/>
            </w:tcBorders>
          </w:tcPr>
          <w:p w14:paraId="00B09474"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6</w:t>
            </w:r>
          </w:p>
        </w:tc>
        <w:tc>
          <w:tcPr>
            <w:tcW w:w="1953" w:type="dxa"/>
            <w:tcBorders>
              <w:top w:val="single" w:sz="4" w:space="0" w:color="auto"/>
              <w:left w:val="single" w:sz="4" w:space="0" w:color="auto"/>
              <w:bottom w:val="single" w:sz="4" w:space="0" w:color="auto"/>
              <w:right w:val="single" w:sz="4" w:space="0" w:color="auto"/>
            </w:tcBorders>
          </w:tcPr>
          <w:p w14:paraId="113BE54F" w14:textId="77777777" w:rsidR="0056257C" w:rsidRPr="006E67C5" w:rsidRDefault="0056257C" w:rsidP="00225400">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Đại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14:paraId="41D8BFE6"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14:paraId="3346A260"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14:paraId="37D00781"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14:paraId="42BCB668"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14:paraId="5CAE85C0"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14:paraId="2E4E0C04"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45EDFD70" w14:textId="77777777" w:rsidTr="00225400">
        <w:trPr>
          <w:trHeight w:val="262"/>
        </w:trPr>
        <w:tc>
          <w:tcPr>
            <w:tcW w:w="643" w:type="dxa"/>
            <w:tcBorders>
              <w:top w:val="single" w:sz="4" w:space="0" w:color="auto"/>
              <w:left w:val="single" w:sz="4" w:space="0" w:color="auto"/>
              <w:bottom w:val="single" w:sz="4" w:space="0" w:color="auto"/>
              <w:right w:val="single" w:sz="4" w:space="0" w:color="auto"/>
            </w:tcBorders>
          </w:tcPr>
          <w:p w14:paraId="57FA526A"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7</w:t>
            </w:r>
          </w:p>
        </w:tc>
        <w:tc>
          <w:tcPr>
            <w:tcW w:w="1953" w:type="dxa"/>
            <w:tcBorders>
              <w:top w:val="single" w:sz="4" w:space="0" w:color="auto"/>
              <w:left w:val="single" w:sz="4" w:space="0" w:color="auto"/>
              <w:bottom w:val="single" w:sz="4" w:space="0" w:color="auto"/>
              <w:right w:val="single" w:sz="4" w:space="0" w:color="auto"/>
            </w:tcBorders>
          </w:tcPr>
          <w:p w14:paraId="393890C4" w14:textId="77777777" w:rsidR="0056257C" w:rsidRPr="006E67C5" w:rsidRDefault="0056257C" w:rsidP="00225400">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Cao đẳng</w:t>
            </w:r>
          </w:p>
        </w:tc>
        <w:tc>
          <w:tcPr>
            <w:tcW w:w="814" w:type="dxa"/>
            <w:tcBorders>
              <w:top w:val="single" w:sz="4" w:space="0" w:color="auto"/>
              <w:left w:val="single" w:sz="4" w:space="0" w:color="auto"/>
              <w:bottom w:val="single" w:sz="4" w:space="0" w:color="auto"/>
              <w:right w:val="single" w:sz="4" w:space="0" w:color="auto"/>
            </w:tcBorders>
            <w:shd w:val="clear" w:color="auto" w:fill="FFFFFF"/>
          </w:tcPr>
          <w:p w14:paraId="4A167B08"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14:paraId="5B7AB4DA"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14:paraId="0D78EBF6"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14:paraId="7300EAE5"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14:paraId="05404BAE"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14:paraId="0EA408B0"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5FD87824" w14:textId="77777777" w:rsidTr="00225400">
        <w:trPr>
          <w:trHeight w:val="262"/>
        </w:trPr>
        <w:tc>
          <w:tcPr>
            <w:tcW w:w="643" w:type="dxa"/>
            <w:tcBorders>
              <w:top w:val="single" w:sz="4" w:space="0" w:color="auto"/>
              <w:left w:val="single" w:sz="4" w:space="0" w:color="auto"/>
              <w:bottom w:val="single" w:sz="4" w:space="0" w:color="auto"/>
              <w:right w:val="single" w:sz="4" w:space="0" w:color="auto"/>
            </w:tcBorders>
          </w:tcPr>
          <w:p w14:paraId="56207FB0"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8</w:t>
            </w:r>
          </w:p>
        </w:tc>
        <w:tc>
          <w:tcPr>
            <w:tcW w:w="1953" w:type="dxa"/>
            <w:tcBorders>
              <w:top w:val="single" w:sz="4" w:space="0" w:color="auto"/>
              <w:left w:val="single" w:sz="4" w:space="0" w:color="auto"/>
              <w:bottom w:val="single" w:sz="4" w:space="0" w:color="auto"/>
              <w:right w:val="single" w:sz="4" w:space="0" w:color="auto"/>
            </w:tcBorders>
          </w:tcPr>
          <w:p w14:paraId="37CF6026" w14:textId="77777777" w:rsidR="0056257C" w:rsidRPr="006E67C5" w:rsidRDefault="0056257C" w:rsidP="00225400">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Trình độ khác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14:paraId="29A86A26"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14:paraId="3CFCED33"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14:paraId="4E249C9C"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14:paraId="6D98F9C4"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14:paraId="20B2C007"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14:paraId="047D8EB5"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6DE9B117" w14:textId="77777777" w:rsidTr="00225400">
        <w:trPr>
          <w:trHeight w:val="277"/>
        </w:trPr>
        <w:tc>
          <w:tcPr>
            <w:tcW w:w="643" w:type="dxa"/>
            <w:tcBorders>
              <w:top w:val="single" w:sz="4" w:space="0" w:color="auto"/>
              <w:left w:val="single" w:sz="4" w:space="0" w:color="auto"/>
              <w:bottom w:val="single" w:sz="4" w:space="0" w:color="auto"/>
              <w:right w:val="single" w:sz="4" w:space="0" w:color="auto"/>
            </w:tcBorders>
          </w:tcPr>
          <w:p w14:paraId="0E85D45F"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p>
        </w:tc>
        <w:tc>
          <w:tcPr>
            <w:tcW w:w="1953" w:type="dxa"/>
            <w:tcBorders>
              <w:top w:val="single" w:sz="4" w:space="0" w:color="auto"/>
              <w:left w:val="single" w:sz="4" w:space="0" w:color="auto"/>
              <w:bottom w:val="single" w:sz="4" w:space="0" w:color="auto"/>
              <w:right w:val="single" w:sz="4" w:space="0" w:color="auto"/>
            </w:tcBorders>
            <w:shd w:val="clear" w:color="auto" w:fill="D9D9D9"/>
          </w:tcPr>
          <w:p w14:paraId="3F310B71" w14:textId="77777777" w:rsidR="0056257C" w:rsidRPr="006E67C5" w:rsidRDefault="0056257C" w:rsidP="00225400">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Tổng số</w:t>
            </w:r>
          </w:p>
        </w:tc>
        <w:tc>
          <w:tcPr>
            <w:tcW w:w="814" w:type="dxa"/>
            <w:tcBorders>
              <w:top w:val="single" w:sz="4" w:space="0" w:color="auto"/>
              <w:left w:val="single" w:sz="4" w:space="0" w:color="auto"/>
              <w:bottom w:val="single" w:sz="4" w:space="0" w:color="auto"/>
              <w:right w:val="single" w:sz="4" w:space="0" w:color="auto"/>
            </w:tcBorders>
            <w:shd w:val="clear" w:color="auto" w:fill="D9D9D9"/>
          </w:tcPr>
          <w:p w14:paraId="5790BA1A"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1235" w:type="dxa"/>
            <w:tcBorders>
              <w:top w:val="single" w:sz="4" w:space="0" w:color="auto"/>
              <w:left w:val="single" w:sz="4" w:space="0" w:color="auto"/>
              <w:bottom w:val="single" w:sz="4" w:space="0" w:color="auto"/>
              <w:right w:val="single" w:sz="4" w:space="0" w:color="auto"/>
            </w:tcBorders>
            <w:shd w:val="clear" w:color="auto" w:fill="D9D9D9"/>
          </w:tcPr>
          <w:p w14:paraId="66405F4B"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622" w:type="dxa"/>
            <w:tcBorders>
              <w:top w:val="single" w:sz="4" w:space="0" w:color="auto"/>
              <w:left w:val="single" w:sz="4" w:space="0" w:color="auto"/>
              <w:bottom w:val="single" w:sz="4" w:space="0" w:color="auto"/>
              <w:right w:val="single" w:sz="4" w:space="0" w:color="auto"/>
            </w:tcBorders>
            <w:shd w:val="clear" w:color="auto" w:fill="D9D9D9"/>
          </w:tcPr>
          <w:p w14:paraId="4E94B702"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212" w:type="dxa"/>
            <w:tcBorders>
              <w:top w:val="single" w:sz="4" w:space="0" w:color="auto"/>
              <w:left w:val="single" w:sz="4" w:space="0" w:color="auto"/>
              <w:bottom w:val="single" w:sz="4" w:space="0" w:color="auto"/>
              <w:right w:val="single" w:sz="4" w:space="0" w:color="auto"/>
            </w:tcBorders>
            <w:shd w:val="clear" w:color="auto" w:fill="D9D9D9"/>
          </w:tcPr>
          <w:p w14:paraId="3A3D9DBF"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shd w:val="clear" w:color="auto" w:fill="D9D9D9"/>
          </w:tcPr>
          <w:p w14:paraId="68D96FF1"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tcPr>
          <w:p w14:paraId="78A85C4B"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bl>
    <w:p w14:paraId="393BA555" w14:textId="77777777" w:rsidR="0056257C" w:rsidRPr="006E67C5" w:rsidRDefault="0056257C" w:rsidP="0056257C">
      <w:pPr>
        <w:widowControl w:val="0"/>
        <w:tabs>
          <w:tab w:val="num" w:pos="360"/>
        </w:tabs>
        <w:autoSpaceDE/>
        <w:autoSpaceDN/>
        <w:rPr>
          <w:rFonts w:ascii="Times New Roman" w:hAnsi="Times New Roman" w:cs="Times New Roman"/>
          <w:i/>
          <w:lang w:val="en-US"/>
        </w:rPr>
      </w:pPr>
      <w:r w:rsidRPr="006E67C5">
        <w:rPr>
          <w:rFonts w:ascii="Times New Roman" w:hAnsi="Times New Roman" w:cs="Times New Roman"/>
          <w:i/>
          <w:lang w:val="en-US"/>
        </w:rPr>
        <w:t>(Khi tính số lượng các TSKH, TS thì không bao gồm những giảng viên vừa có học vị vừa có chức danh khoa học vì đã tính ở 2 dòng trên)</w:t>
      </w:r>
    </w:p>
    <w:p w14:paraId="40428FF6" w14:textId="77777777" w:rsidR="0056257C" w:rsidRPr="006E67C5" w:rsidRDefault="0056257C" w:rsidP="0056257C">
      <w:pPr>
        <w:widowControl w:val="0"/>
        <w:tabs>
          <w:tab w:val="num" w:pos="360"/>
        </w:tabs>
        <w:autoSpaceDE/>
        <w:autoSpaceDN/>
        <w:rPr>
          <w:rFonts w:ascii="Times New Roman" w:hAnsi="Times New Roman" w:cs="Times New Roman"/>
          <w:lang w:val="en-US"/>
        </w:rPr>
      </w:pPr>
      <w:r w:rsidRPr="006E67C5">
        <w:rPr>
          <w:rFonts w:ascii="Times New Roman" w:hAnsi="Times New Roman" w:cs="Times New Roman"/>
          <w:lang w:val="en-US"/>
        </w:rPr>
        <w:t>Tổng số giảng viên cơ hữu = Cột</w:t>
      </w:r>
      <w:r>
        <w:rPr>
          <w:rFonts w:ascii="Times New Roman" w:hAnsi="Times New Roman" w:cs="Times New Roman"/>
          <w:lang w:val="en-US"/>
        </w:rPr>
        <w:t xml:space="preserve"> (3) - cột (7) - cột (8) = 8</w:t>
      </w:r>
      <w:r w:rsidRPr="006E67C5">
        <w:rPr>
          <w:rFonts w:ascii="Times New Roman" w:hAnsi="Times New Roman" w:cs="Times New Roman"/>
          <w:lang w:val="en-US"/>
        </w:rPr>
        <w:t xml:space="preserve"> người</w:t>
      </w:r>
    </w:p>
    <w:p w14:paraId="5499A14A" w14:textId="77777777" w:rsidR="0056257C" w:rsidRPr="006E67C5" w:rsidRDefault="0056257C" w:rsidP="0056257C">
      <w:pPr>
        <w:widowControl w:val="0"/>
        <w:tabs>
          <w:tab w:val="num" w:pos="360"/>
        </w:tabs>
        <w:autoSpaceDE/>
        <w:autoSpaceDN/>
        <w:rPr>
          <w:rFonts w:ascii="Times New Roman" w:hAnsi="Times New Roman" w:cs="Times New Roman"/>
          <w:lang w:val="en-US"/>
        </w:rPr>
      </w:pPr>
      <w:r w:rsidRPr="006E67C5">
        <w:rPr>
          <w:rFonts w:ascii="Times New Roman" w:hAnsi="Times New Roman" w:cs="Times New Roman"/>
          <w:lang w:val="en-US"/>
        </w:rPr>
        <w:t>Tỷ lệ giảng viên cơ hữu trên tổng số cán bộ cơ hữu</w:t>
      </w:r>
      <w:proofErr w:type="gramStart"/>
      <w:r w:rsidRPr="006E67C5">
        <w:rPr>
          <w:rFonts w:ascii="Times New Roman" w:hAnsi="Times New Roman" w:cs="Times New Roman"/>
          <w:lang w:val="en-US"/>
        </w:rPr>
        <w:t>:</w:t>
      </w:r>
      <w:r>
        <w:rPr>
          <w:rFonts w:ascii="Times New Roman" w:hAnsi="Times New Roman" w:cs="Times New Roman"/>
          <w:lang w:val="en-US"/>
        </w:rPr>
        <w:t>100</w:t>
      </w:r>
      <w:proofErr w:type="gramEnd"/>
      <w:r>
        <w:rPr>
          <w:rFonts w:ascii="Times New Roman" w:hAnsi="Times New Roman" w:cs="Times New Roman"/>
          <w:lang w:val="en-US"/>
        </w:rPr>
        <w:t>%</w:t>
      </w:r>
    </w:p>
    <w:p w14:paraId="24CD7451" w14:textId="77777777" w:rsidR="0056257C" w:rsidRPr="006E67C5" w:rsidRDefault="0056257C" w:rsidP="0056257C">
      <w:pPr>
        <w:widowControl w:val="0"/>
        <w:numPr>
          <w:ilvl w:val="0"/>
          <w:numId w:val="19"/>
        </w:numPr>
        <w:tabs>
          <w:tab w:val="num" w:pos="585"/>
        </w:tabs>
        <w:autoSpaceDE/>
        <w:autoSpaceDN/>
        <w:ind w:left="0" w:firstLine="0"/>
        <w:rPr>
          <w:rFonts w:ascii="Times New Roman" w:hAnsi="Times New Roman" w:cs="Times New Roman"/>
          <w:lang w:val="en-US"/>
        </w:rPr>
      </w:pPr>
      <w:r w:rsidRPr="006E67C5">
        <w:rPr>
          <w:rFonts w:ascii="Times New Roman" w:hAnsi="Times New Roman" w:cs="Times New Roman"/>
          <w:lang w:val="en-US"/>
        </w:rPr>
        <w:t xml:space="preserve">Quy đổi số lượng giảng viên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theo quy định tại khoản 3, Điều 3 Thông tư số 32/2015/TT-BGDĐT ngày 16/12/2015 của Bộ trưởng Bộ Giáo dục và Đào tạo (nếu đơn vị có giảng viên có trình độ TSKH nhưng không có học hàm thì tính ngang với Phó Giáo sư theo thứ tự như cột 3 trong bảng 32). </w:t>
      </w:r>
    </w:p>
    <w:p w14:paraId="78F4187F" w14:textId="77777777" w:rsidR="0056257C" w:rsidRPr="006E67C5" w:rsidRDefault="0056257C" w:rsidP="0056257C">
      <w:pPr>
        <w:autoSpaceDE/>
        <w:autoSpaceDN/>
        <w:rPr>
          <w:rFonts w:ascii="Times New Roman" w:hAnsi="Times New Roman" w:cs="Times New Roman"/>
          <w:lang w:val="en-US"/>
        </w:rPr>
      </w:pPr>
      <w:r w:rsidRPr="006E67C5">
        <w:rPr>
          <w:rFonts w:ascii="Times New Roman" w:hAnsi="Times New Roman" w:cs="Times New Roman"/>
          <w:lang w:val="en-US"/>
        </w:rPr>
        <w:br w:type="page"/>
      </w:r>
      <w:proofErr w:type="gramStart"/>
      <w:r w:rsidRPr="006E67C5">
        <w:rPr>
          <w:rFonts w:ascii="Times New Roman" w:hAnsi="Times New Roman" w:cs="Times New Roman"/>
          <w:lang w:val="en-US"/>
        </w:rPr>
        <w:lastRenderedPageBreak/>
        <w:t>Số liệu bảng 32 được lấy từ bảng 31 nhân với hệ số quy đổi (</w:t>
      </w:r>
      <w:r w:rsidRPr="006E67C5">
        <w:rPr>
          <w:rFonts w:ascii="Times New Roman" w:hAnsi="Times New Roman" w:cs="Times New Roman"/>
          <w:i/>
          <w:lang w:val="en-US"/>
        </w:rPr>
        <w:t>Ví dụ đối với trường đại học, học viện)</w:t>
      </w:r>
      <w:r w:rsidRPr="006E67C5">
        <w:rPr>
          <w:rFonts w:ascii="Times New Roman" w:hAnsi="Times New Roman" w:cs="Times New Roman"/>
          <w:lang w:val="en-US"/>
        </w:rPr>
        <w:t>.</w:t>
      </w:r>
      <w:proofErr w:type="gramEnd"/>
    </w:p>
    <w:tbl>
      <w:tblPr>
        <w:tblW w:w="9977" w:type="dxa"/>
        <w:jc w:val="center"/>
        <w:tblInd w:w="621" w:type="dxa"/>
        <w:tblLayout w:type="fixed"/>
        <w:tblLook w:val="01E0" w:firstRow="1" w:lastRow="1" w:firstColumn="1" w:lastColumn="1" w:noHBand="0" w:noVBand="0"/>
      </w:tblPr>
      <w:tblGrid>
        <w:gridCol w:w="568"/>
        <w:gridCol w:w="1721"/>
        <w:gridCol w:w="708"/>
        <w:gridCol w:w="898"/>
        <w:gridCol w:w="1134"/>
        <w:gridCol w:w="1240"/>
        <w:gridCol w:w="1117"/>
        <w:gridCol w:w="926"/>
        <w:gridCol w:w="793"/>
        <w:gridCol w:w="872"/>
      </w:tblGrid>
      <w:tr w:rsidR="0056257C" w:rsidRPr="006E67C5" w14:paraId="0BE09613" w14:textId="77777777" w:rsidTr="00225400">
        <w:trPr>
          <w:trHeight w:val="294"/>
          <w:tblHeade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75CAE82" w14:textId="77777777" w:rsidR="0056257C" w:rsidRPr="006E67C5" w:rsidRDefault="0056257C" w:rsidP="00225400">
            <w:pPr>
              <w:widowControl w:val="0"/>
              <w:autoSpaceDE/>
              <w:autoSpaceDN/>
              <w:spacing w:before="0" w:after="0" w:line="320" w:lineRule="exact"/>
              <w:ind w:left="-67" w:firstLine="67"/>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TT</w:t>
            </w:r>
          </w:p>
        </w:tc>
        <w:tc>
          <w:tcPr>
            <w:tcW w:w="1721" w:type="dxa"/>
            <w:vMerge w:val="restart"/>
            <w:tcBorders>
              <w:top w:val="single" w:sz="4" w:space="0" w:color="auto"/>
              <w:left w:val="single" w:sz="4" w:space="0" w:color="auto"/>
              <w:bottom w:val="single" w:sz="4" w:space="0" w:color="auto"/>
              <w:right w:val="single" w:sz="4" w:space="0" w:color="auto"/>
            </w:tcBorders>
            <w:vAlign w:val="center"/>
          </w:tcPr>
          <w:p w14:paraId="499F7A22"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Trình độ, học vị, chức danh</w:t>
            </w:r>
          </w:p>
        </w:tc>
        <w:tc>
          <w:tcPr>
            <w:tcW w:w="708" w:type="dxa"/>
            <w:vMerge w:val="restart"/>
            <w:tcBorders>
              <w:top w:val="single" w:sz="4" w:space="0" w:color="auto"/>
              <w:left w:val="single" w:sz="4" w:space="0" w:color="auto"/>
              <w:right w:val="single" w:sz="4" w:space="0" w:color="auto"/>
            </w:tcBorders>
            <w:vAlign w:val="center"/>
          </w:tcPr>
          <w:p w14:paraId="061D3A14"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Hệ số quy đổi</w:t>
            </w:r>
          </w:p>
        </w:tc>
        <w:tc>
          <w:tcPr>
            <w:tcW w:w="898" w:type="dxa"/>
            <w:vMerge w:val="restart"/>
            <w:tcBorders>
              <w:top w:val="single" w:sz="4" w:space="0" w:color="auto"/>
              <w:left w:val="single" w:sz="4" w:space="0" w:color="auto"/>
              <w:right w:val="single" w:sz="4" w:space="0" w:color="auto"/>
            </w:tcBorders>
            <w:vAlign w:val="center"/>
          </w:tcPr>
          <w:p w14:paraId="2A49CEEF"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 GV</w:t>
            </w:r>
          </w:p>
        </w:tc>
        <w:tc>
          <w:tcPr>
            <w:tcW w:w="3491" w:type="dxa"/>
            <w:gridSpan w:val="3"/>
            <w:tcBorders>
              <w:top w:val="single" w:sz="4" w:space="0" w:color="auto"/>
              <w:left w:val="single" w:sz="4" w:space="0" w:color="auto"/>
              <w:bottom w:val="single" w:sz="4" w:space="0" w:color="auto"/>
              <w:right w:val="single" w:sz="4" w:space="0" w:color="auto"/>
            </w:tcBorders>
          </w:tcPr>
          <w:p w14:paraId="6C946D1B"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cơ hữu</w:t>
            </w:r>
          </w:p>
        </w:tc>
        <w:tc>
          <w:tcPr>
            <w:tcW w:w="926" w:type="dxa"/>
            <w:vMerge w:val="restart"/>
            <w:tcBorders>
              <w:top w:val="single" w:sz="4" w:space="0" w:color="auto"/>
              <w:left w:val="single" w:sz="4" w:space="0" w:color="auto"/>
              <w:bottom w:val="single" w:sz="4" w:space="0" w:color="auto"/>
              <w:right w:val="single" w:sz="4" w:space="0" w:color="auto"/>
            </w:tcBorders>
            <w:vAlign w:val="center"/>
          </w:tcPr>
          <w:p w14:paraId="152A8D30"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thỉnh giảng</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14:paraId="1C771EF7"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quốc tế</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14:paraId="20EBA9DF"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quy đổi</w:t>
            </w:r>
          </w:p>
        </w:tc>
      </w:tr>
      <w:tr w:rsidR="0056257C" w:rsidRPr="006E67C5" w14:paraId="10A7E979" w14:textId="77777777" w:rsidTr="00225400">
        <w:trPr>
          <w:trHeight w:val="156"/>
          <w:tblHeader/>
          <w:jc w:val="center"/>
        </w:trPr>
        <w:tc>
          <w:tcPr>
            <w:tcW w:w="568" w:type="dxa"/>
            <w:vMerge/>
            <w:tcBorders>
              <w:top w:val="single" w:sz="4" w:space="0" w:color="auto"/>
              <w:left w:val="single" w:sz="4" w:space="0" w:color="auto"/>
              <w:bottom w:val="single" w:sz="4" w:space="0" w:color="auto"/>
              <w:right w:val="single" w:sz="4" w:space="0" w:color="auto"/>
            </w:tcBorders>
          </w:tcPr>
          <w:p w14:paraId="41EA0402"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p>
        </w:tc>
        <w:tc>
          <w:tcPr>
            <w:tcW w:w="1721" w:type="dxa"/>
            <w:vMerge/>
            <w:tcBorders>
              <w:top w:val="single" w:sz="4" w:space="0" w:color="auto"/>
              <w:left w:val="single" w:sz="4" w:space="0" w:color="auto"/>
              <w:bottom w:val="single" w:sz="4" w:space="0" w:color="auto"/>
              <w:right w:val="single" w:sz="4" w:space="0" w:color="auto"/>
            </w:tcBorders>
          </w:tcPr>
          <w:p w14:paraId="49A8A7E7"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p>
        </w:tc>
        <w:tc>
          <w:tcPr>
            <w:tcW w:w="708" w:type="dxa"/>
            <w:vMerge/>
            <w:tcBorders>
              <w:left w:val="single" w:sz="4" w:space="0" w:color="auto"/>
              <w:bottom w:val="single" w:sz="4" w:space="0" w:color="auto"/>
              <w:right w:val="single" w:sz="4" w:space="0" w:color="auto"/>
            </w:tcBorders>
          </w:tcPr>
          <w:p w14:paraId="663E2753"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p>
        </w:tc>
        <w:tc>
          <w:tcPr>
            <w:tcW w:w="898" w:type="dxa"/>
            <w:vMerge/>
            <w:tcBorders>
              <w:left w:val="single" w:sz="4" w:space="0" w:color="auto"/>
              <w:bottom w:val="single" w:sz="4" w:space="0" w:color="auto"/>
              <w:right w:val="single" w:sz="4" w:space="0" w:color="auto"/>
            </w:tcBorders>
          </w:tcPr>
          <w:p w14:paraId="79779642"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14:paraId="7BCC4C85"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trong biên chế trực tiếp giảng dạy</w:t>
            </w:r>
          </w:p>
        </w:tc>
        <w:tc>
          <w:tcPr>
            <w:tcW w:w="1240" w:type="dxa"/>
            <w:tcBorders>
              <w:top w:val="single" w:sz="4" w:space="0" w:color="auto"/>
              <w:left w:val="single" w:sz="4" w:space="0" w:color="auto"/>
              <w:bottom w:val="single" w:sz="4" w:space="0" w:color="auto"/>
              <w:right w:val="single" w:sz="4" w:space="0" w:color="auto"/>
            </w:tcBorders>
          </w:tcPr>
          <w:p w14:paraId="67A095C2"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hợp đồng dài hạn trực tiếp giảng dạy</w:t>
            </w:r>
          </w:p>
        </w:tc>
        <w:tc>
          <w:tcPr>
            <w:tcW w:w="1117" w:type="dxa"/>
            <w:tcBorders>
              <w:top w:val="single" w:sz="4" w:space="0" w:color="auto"/>
              <w:left w:val="single" w:sz="4" w:space="0" w:color="auto"/>
              <w:bottom w:val="single" w:sz="4" w:space="0" w:color="auto"/>
              <w:right w:val="single" w:sz="4" w:space="0" w:color="auto"/>
            </w:tcBorders>
          </w:tcPr>
          <w:p w14:paraId="169E0EAB"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kiêm nhiệm là cán bộ quản lý</w:t>
            </w:r>
          </w:p>
        </w:tc>
        <w:tc>
          <w:tcPr>
            <w:tcW w:w="926" w:type="dxa"/>
            <w:vMerge/>
            <w:tcBorders>
              <w:top w:val="single" w:sz="4" w:space="0" w:color="auto"/>
              <w:left w:val="single" w:sz="4" w:space="0" w:color="auto"/>
              <w:bottom w:val="single" w:sz="4" w:space="0" w:color="auto"/>
              <w:right w:val="single" w:sz="4" w:space="0" w:color="auto"/>
            </w:tcBorders>
          </w:tcPr>
          <w:p w14:paraId="48A56BC5"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p>
        </w:tc>
        <w:tc>
          <w:tcPr>
            <w:tcW w:w="793" w:type="dxa"/>
            <w:vMerge/>
            <w:tcBorders>
              <w:top w:val="single" w:sz="4" w:space="0" w:color="auto"/>
              <w:left w:val="single" w:sz="4" w:space="0" w:color="auto"/>
              <w:bottom w:val="single" w:sz="4" w:space="0" w:color="auto"/>
              <w:right w:val="single" w:sz="4" w:space="0" w:color="auto"/>
            </w:tcBorders>
          </w:tcPr>
          <w:p w14:paraId="0D244082"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p>
        </w:tc>
        <w:tc>
          <w:tcPr>
            <w:tcW w:w="872" w:type="dxa"/>
            <w:vMerge/>
            <w:tcBorders>
              <w:top w:val="single" w:sz="4" w:space="0" w:color="auto"/>
              <w:left w:val="single" w:sz="4" w:space="0" w:color="auto"/>
              <w:bottom w:val="single" w:sz="4" w:space="0" w:color="auto"/>
              <w:right w:val="single" w:sz="4" w:space="0" w:color="auto"/>
            </w:tcBorders>
          </w:tcPr>
          <w:p w14:paraId="42CB69D5" w14:textId="77777777" w:rsidR="0056257C" w:rsidRPr="006E67C5" w:rsidRDefault="0056257C" w:rsidP="00225400">
            <w:pPr>
              <w:widowControl w:val="0"/>
              <w:autoSpaceDE/>
              <w:autoSpaceDN/>
              <w:spacing w:before="0" w:after="0" w:line="320" w:lineRule="exact"/>
              <w:ind w:left="-6" w:firstLine="6"/>
              <w:jc w:val="center"/>
              <w:rPr>
                <w:rFonts w:ascii="Times New Roman" w:hAnsi="Times New Roman" w:cs="Times New Roman"/>
                <w:sz w:val="26"/>
                <w:szCs w:val="26"/>
                <w:lang w:val="en-US"/>
              </w:rPr>
            </w:pPr>
          </w:p>
        </w:tc>
      </w:tr>
      <w:tr w:rsidR="0056257C" w:rsidRPr="006E67C5" w14:paraId="69C6A845" w14:textId="77777777" w:rsidTr="00225400">
        <w:trPr>
          <w:trHeight w:val="294"/>
          <w:tblHeader/>
          <w:jc w:val="center"/>
        </w:trPr>
        <w:tc>
          <w:tcPr>
            <w:tcW w:w="568" w:type="dxa"/>
            <w:tcBorders>
              <w:top w:val="single" w:sz="4" w:space="0" w:color="auto"/>
              <w:left w:val="single" w:sz="4" w:space="0" w:color="auto"/>
              <w:bottom w:val="single" w:sz="4" w:space="0" w:color="auto"/>
              <w:right w:val="single" w:sz="4" w:space="0" w:color="auto"/>
            </w:tcBorders>
          </w:tcPr>
          <w:p w14:paraId="14B47950"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1721" w:type="dxa"/>
            <w:tcBorders>
              <w:top w:val="single" w:sz="4" w:space="0" w:color="auto"/>
              <w:left w:val="single" w:sz="4" w:space="0" w:color="auto"/>
              <w:bottom w:val="single" w:sz="4" w:space="0" w:color="auto"/>
              <w:right w:val="single" w:sz="4" w:space="0" w:color="auto"/>
            </w:tcBorders>
          </w:tcPr>
          <w:p w14:paraId="6A9EA7EF"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708" w:type="dxa"/>
            <w:tcBorders>
              <w:top w:val="single" w:sz="4" w:space="0" w:color="auto"/>
              <w:left w:val="single" w:sz="4" w:space="0" w:color="auto"/>
              <w:bottom w:val="single" w:sz="4" w:space="0" w:color="auto"/>
              <w:right w:val="single" w:sz="4" w:space="0" w:color="auto"/>
            </w:tcBorders>
          </w:tcPr>
          <w:p w14:paraId="639D6CAA"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w:t>
            </w:r>
          </w:p>
        </w:tc>
        <w:tc>
          <w:tcPr>
            <w:tcW w:w="898" w:type="dxa"/>
            <w:tcBorders>
              <w:top w:val="single" w:sz="4" w:space="0" w:color="auto"/>
              <w:left w:val="single" w:sz="4" w:space="0" w:color="auto"/>
              <w:bottom w:val="single" w:sz="4" w:space="0" w:color="auto"/>
              <w:right w:val="single" w:sz="4" w:space="0" w:color="auto"/>
            </w:tcBorders>
          </w:tcPr>
          <w:p w14:paraId="295EA4BA"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(4)</w:t>
            </w:r>
          </w:p>
        </w:tc>
        <w:tc>
          <w:tcPr>
            <w:tcW w:w="1134" w:type="dxa"/>
            <w:tcBorders>
              <w:top w:val="single" w:sz="4" w:space="0" w:color="auto"/>
              <w:left w:val="single" w:sz="4" w:space="0" w:color="auto"/>
              <w:bottom w:val="single" w:sz="4" w:space="0" w:color="auto"/>
              <w:right w:val="single" w:sz="4" w:space="0" w:color="auto"/>
            </w:tcBorders>
          </w:tcPr>
          <w:p w14:paraId="2EE24DC9"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(5)</w:t>
            </w:r>
          </w:p>
        </w:tc>
        <w:tc>
          <w:tcPr>
            <w:tcW w:w="1240" w:type="dxa"/>
            <w:tcBorders>
              <w:top w:val="single" w:sz="4" w:space="0" w:color="auto"/>
              <w:left w:val="single" w:sz="4" w:space="0" w:color="auto"/>
              <w:bottom w:val="single" w:sz="4" w:space="0" w:color="auto"/>
              <w:right w:val="single" w:sz="4" w:space="0" w:color="auto"/>
            </w:tcBorders>
          </w:tcPr>
          <w:p w14:paraId="3ACEE62C"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(6)</w:t>
            </w:r>
          </w:p>
        </w:tc>
        <w:tc>
          <w:tcPr>
            <w:tcW w:w="1117" w:type="dxa"/>
            <w:tcBorders>
              <w:top w:val="single" w:sz="4" w:space="0" w:color="auto"/>
              <w:left w:val="single" w:sz="4" w:space="0" w:color="auto"/>
              <w:bottom w:val="single" w:sz="4" w:space="0" w:color="auto"/>
              <w:right w:val="single" w:sz="4" w:space="0" w:color="auto"/>
            </w:tcBorders>
          </w:tcPr>
          <w:p w14:paraId="2E60EAC5"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(7)</w:t>
            </w:r>
          </w:p>
        </w:tc>
        <w:tc>
          <w:tcPr>
            <w:tcW w:w="926" w:type="dxa"/>
            <w:tcBorders>
              <w:top w:val="single" w:sz="4" w:space="0" w:color="auto"/>
              <w:left w:val="single" w:sz="4" w:space="0" w:color="auto"/>
              <w:bottom w:val="single" w:sz="4" w:space="0" w:color="auto"/>
              <w:right w:val="single" w:sz="4" w:space="0" w:color="auto"/>
            </w:tcBorders>
          </w:tcPr>
          <w:p w14:paraId="571B57AA"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(8)</w:t>
            </w:r>
          </w:p>
        </w:tc>
        <w:tc>
          <w:tcPr>
            <w:tcW w:w="793" w:type="dxa"/>
            <w:tcBorders>
              <w:top w:val="single" w:sz="4" w:space="0" w:color="auto"/>
              <w:left w:val="single" w:sz="4" w:space="0" w:color="auto"/>
              <w:bottom w:val="single" w:sz="4" w:space="0" w:color="auto"/>
              <w:right w:val="single" w:sz="4" w:space="0" w:color="auto"/>
            </w:tcBorders>
          </w:tcPr>
          <w:p w14:paraId="4EFEF544"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(9)</w:t>
            </w:r>
          </w:p>
        </w:tc>
        <w:tc>
          <w:tcPr>
            <w:tcW w:w="872" w:type="dxa"/>
            <w:tcBorders>
              <w:top w:val="single" w:sz="4" w:space="0" w:color="auto"/>
              <w:left w:val="single" w:sz="4" w:space="0" w:color="auto"/>
              <w:bottom w:val="single" w:sz="4" w:space="0" w:color="auto"/>
              <w:right w:val="single" w:sz="4" w:space="0" w:color="auto"/>
            </w:tcBorders>
          </w:tcPr>
          <w:p w14:paraId="261409BF"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(10)</w:t>
            </w:r>
          </w:p>
        </w:tc>
      </w:tr>
      <w:tr w:rsidR="0056257C" w:rsidRPr="006E67C5" w14:paraId="7F3B5AB2" w14:textId="77777777" w:rsidTr="00225400">
        <w:trPr>
          <w:trHeight w:val="294"/>
          <w:tblHeader/>
          <w:jc w:val="center"/>
        </w:trPr>
        <w:tc>
          <w:tcPr>
            <w:tcW w:w="568" w:type="dxa"/>
            <w:tcBorders>
              <w:top w:val="single" w:sz="4" w:space="0" w:color="auto"/>
              <w:left w:val="single" w:sz="4" w:space="0" w:color="auto"/>
              <w:bottom w:val="single" w:sz="4" w:space="0" w:color="auto"/>
              <w:right w:val="single" w:sz="4" w:space="0" w:color="auto"/>
            </w:tcBorders>
          </w:tcPr>
          <w:p w14:paraId="05324EA3"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p>
        </w:tc>
        <w:tc>
          <w:tcPr>
            <w:tcW w:w="1721" w:type="dxa"/>
            <w:tcBorders>
              <w:top w:val="single" w:sz="4" w:space="0" w:color="auto"/>
              <w:left w:val="single" w:sz="4" w:space="0" w:color="auto"/>
              <w:bottom w:val="single" w:sz="4" w:space="0" w:color="auto"/>
              <w:right w:val="single" w:sz="4" w:space="0" w:color="auto"/>
            </w:tcBorders>
          </w:tcPr>
          <w:p w14:paraId="75FF8872"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Hệ số quy đổi</w:t>
            </w:r>
          </w:p>
        </w:tc>
        <w:tc>
          <w:tcPr>
            <w:tcW w:w="708" w:type="dxa"/>
            <w:tcBorders>
              <w:top w:val="single" w:sz="4" w:space="0" w:color="auto"/>
              <w:left w:val="single" w:sz="4" w:space="0" w:color="auto"/>
              <w:bottom w:val="single" w:sz="4" w:space="0" w:color="auto"/>
              <w:right w:val="single" w:sz="4" w:space="0" w:color="auto"/>
            </w:tcBorders>
          </w:tcPr>
          <w:p w14:paraId="67227752"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en-US"/>
              </w:rPr>
            </w:pPr>
          </w:p>
        </w:tc>
        <w:tc>
          <w:tcPr>
            <w:tcW w:w="898" w:type="dxa"/>
            <w:tcBorders>
              <w:top w:val="single" w:sz="4" w:space="0" w:color="auto"/>
              <w:left w:val="single" w:sz="4" w:space="0" w:color="auto"/>
              <w:bottom w:val="single" w:sz="4" w:space="0" w:color="auto"/>
              <w:right w:val="single" w:sz="4" w:space="0" w:color="auto"/>
            </w:tcBorders>
          </w:tcPr>
          <w:p w14:paraId="30487303"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14:paraId="6670F4FB"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1,0</w:t>
            </w:r>
          </w:p>
        </w:tc>
        <w:tc>
          <w:tcPr>
            <w:tcW w:w="1240" w:type="dxa"/>
            <w:tcBorders>
              <w:top w:val="single" w:sz="4" w:space="0" w:color="auto"/>
              <w:left w:val="single" w:sz="4" w:space="0" w:color="auto"/>
              <w:bottom w:val="single" w:sz="4" w:space="0" w:color="auto"/>
              <w:right w:val="single" w:sz="4" w:space="0" w:color="auto"/>
            </w:tcBorders>
          </w:tcPr>
          <w:p w14:paraId="1673388C"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1,0</w:t>
            </w:r>
          </w:p>
        </w:tc>
        <w:tc>
          <w:tcPr>
            <w:tcW w:w="1117" w:type="dxa"/>
            <w:tcBorders>
              <w:top w:val="single" w:sz="4" w:space="0" w:color="auto"/>
              <w:left w:val="single" w:sz="4" w:space="0" w:color="auto"/>
              <w:bottom w:val="single" w:sz="4" w:space="0" w:color="auto"/>
              <w:right w:val="single" w:sz="4" w:space="0" w:color="auto"/>
            </w:tcBorders>
          </w:tcPr>
          <w:p w14:paraId="5D4D13E5"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0,3</w:t>
            </w:r>
          </w:p>
        </w:tc>
        <w:tc>
          <w:tcPr>
            <w:tcW w:w="926" w:type="dxa"/>
            <w:tcBorders>
              <w:top w:val="single" w:sz="4" w:space="0" w:color="auto"/>
              <w:left w:val="single" w:sz="4" w:space="0" w:color="auto"/>
              <w:bottom w:val="single" w:sz="4" w:space="0" w:color="auto"/>
              <w:right w:val="single" w:sz="4" w:space="0" w:color="auto"/>
            </w:tcBorders>
          </w:tcPr>
          <w:p w14:paraId="71012B81"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0,2</w:t>
            </w:r>
          </w:p>
        </w:tc>
        <w:tc>
          <w:tcPr>
            <w:tcW w:w="793" w:type="dxa"/>
            <w:tcBorders>
              <w:top w:val="single" w:sz="4" w:space="0" w:color="auto"/>
              <w:left w:val="single" w:sz="4" w:space="0" w:color="auto"/>
              <w:bottom w:val="single" w:sz="4" w:space="0" w:color="auto"/>
              <w:right w:val="single" w:sz="4" w:space="0" w:color="auto"/>
            </w:tcBorders>
          </w:tcPr>
          <w:p w14:paraId="54EEE29B"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0,2</w:t>
            </w:r>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6B783FFA"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p>
        </w:tc>
      </w:tr>
      <w:tr w:rsidR="0056257C" w:rsidRPr="006E67C5" w14:paraId="6D72FECC" w14:textId="77777777" w:rsidTr="0022540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14:paraId="231348B1"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1721" w:type="dxa"/>
            <w:tcBorders>
              <w:top w:val="single" w:sz="4" w:space="0" w:color="auto"/>
              <w:left w:val="single" w:sz="4" w:space="0" w:color="auto"/>
              <w:bottom w:val="single" w:sz="4" w:space="0" w:color="auto"/>
              <w:right w:val="single" w:sz="4" w:space="0" w:color="auto"/>
            </w:tcBorders>
            <w:vAlign w:val="center"/>
          </w:tcPr>
          <w:p w14:paraId="35D862AD"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Giáo sư, Viện sĩ</w:t>
            </w:r>
          </w:p>
        </w:tc>
        <w:tc>
          <w:tcPr>
            <w:tcW w:w="708" w:type="dxa"/>
            <w:tcBorders>
              <w:top w:val="single" w:sz="4" w:space="0" w:color="auto"/>
              <w:left w:val="single" w:sz="4" w:space="0" w:color="auto"/>
              <w:bottom w:val="single" w:sz="4" w:space="0" w:color="auto"/>
              <w:right w:val="single" w:sz="4" w:space="0" w:color="auto"/>
            </w:tcBorders>
            <w:vAlign w:val="center"/>
          </w:tcPr>
          <w:p w14:paraId="494E5F6A"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5,0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5EAF33CE"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635EED"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40" w:type="dxa"/>
            <w:tcBorders>
              <w:top w:val="single" w:sz="4" w:space="0" w:color="auto"/>
              <w:left w:val="single" w:sz="4" w:space="0" w:color="auto"/>
              <w:bottom w:val="single" w:sz="4" w:space="0" w:color="auto"/>
              <w:right w:val="single" w:sz="4" w:space="0" w:color="auto"/>
            </w:tcBorders>
            <w:vAlign w:val="center"/>
          </w:tcPr>
          <w:p w14:paraId="393D4B97"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17" w:type="dxa"/>
            <w:tcBorders>
              <w:top w:val="single" w:sz="4" w:space="0" w:color="auto"/>
              <w:left w:val="single" w:sz="4" w:space="0" w:color="auto"/>
              <w:bottom w:val="single" w:sz="4" w:space="0" w:color="auto"/>
              <w:right w:val="single" w:sz="4" w:space="0" w:color="auto"/>
            </w:tcBorders>
            <w:vAlign w:val="center"/>
          </w:tcPr>
          <w:p w14:paraId="7F89C11C"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14:paraId="62C25D89"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14:paraId="558B2F1A"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14:paraId="579AEC95"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193D4032" w14:textId="77777777" w:rsidTr="0022540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14:paraId="6FA5BCCF"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1721" w:type="dxa"/>
            <w:tcBorders>
              <w:top w:val="single" w:sz="4" w:space="0" w:color="auto"/>
              <w:left w:val="single" w:sz="4" w:space="0" w:color="auto"/>
              <w:bottom w:val="single" w:sz="4" w:space="0" w:color="auto"/>
              <w:right w:val="single" w:sz="4" w:space="0" w:color="auto"/>
            </w:tcBorders>
            <w:vAlign w:val="center"/>
          </w:tcPr>
          <w:p w14:paraId="44495632"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Phó Giáo sư</w:t>
            </w:r>
          </w:p>
        </w:tc>
        <w:tc>
          <w:tcPr>
            <w:tcW w:w="708" w:type="dxa"/>
            <w:tcBorders>
              <w:top w:val="single" w:sz="4" w:space="0" w:color="auto"/>
              <w:left w:val="single" w:sz="4" w:space="0" w:color="auto"/>
              <w:bottom w:val="single" w:sz="4" w:space="0" w:color="auto"/>
              <w:right w:val="single" w:sz="4" w:space="0" w:color="auto"/>
            </w:tcBorders>
            <w:vAlign w:val="center"/>
          </w:tcPr>
          <w:p w14:paraId="4C7CA5E3"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64F4DA9E"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73C17B"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40" w:type="dxa"/>
            <w:tcBorders>
              <w:top w:val="single" w:sz="4" w:space="0" w:color="auto"/>
              <w:left w:val="single" w:sz="4" w:space="0" w:color="auto"/>
              <w:bottom w:val="single" w:sz="4" w:space="0" w:color="auto"/>
              <w:right w:val="single" w:sz="4" w:space="0" w:color="auto"/>
            </w:tcBorders>
            <w:vAlign w:val="center"/>
          </w:tcPr>
          <w:p w14:paraId="13D25C9C"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17" w:type="dxa"/>
            <w:tcBorders>
              <w:top w:val="single" w:sz="4" w:space="0" w:color="auto"/>
              <w:left w:val="single" w:sz="4" w:space="0" w:color="auto"/>
              <w:bottom w:val="single" w:sz="4" w:space="0" w:color="auto"/>
              <w:right w:val="single" w:sz="4" w:space="0" w:color="auto"/>
            </w:tcBorders>
            <w:vAlign w:val="center"/>
          </w:tcPr>
          <w:p w14:paraId="083786BF"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14:paraId="5538F818"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14:paraId="05929F18"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14:paraId="64EDFE2F"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770D3775" w14:textId="77777777" w:rsidTr="0022540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14:paraId="5DD47FF3"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3</w:t>
            </w:r>
          </w:p>
        </w:tc>
        <w:tc>
          <w:tcPr>
            <w:tcW w:w="1721" w:type="dxa"/>
            <w:tcBorders>
              <w:top w:val="single" w:sz="4" w:space="0" w:color="auto"/>
              <w:left w:val="single" w:sz="4" w:space="0" w:color="auto"/>
              <w:bottom w:val="single" w:sz="4" w:space="0" w:color="auto"/>
              <w:right w:val="single" w:sz="4" w:space="0" w:color="auto"/>
            </w:tcBorders>
            <w:vAlign w:val="center"/>
          </w:tcPr>
          <w:p w14:paraId="3C3D798D"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Tiến sĩ khoa học</w:t>
            </w:r>
          </w:p>
        </w:tc>
        <w:tc>
          <w:tcPr>
            <w:tcW w:w="708" w:type="dxa"/>
            <w:tcBorders>
              <w:top w:val="single" w:sz="4" w:space="0" w:color="auto"/>
              <w:left w:val="single" w:sz="4" w:space="0" w:color="auto"/>
              <w:bottom w:val="single" w:sz="4" w:space="0" w:color="auto"/>
              <w:right w:val="single" w:sz="4" w:space="0" w:color="auto"/>
            </w:tcBorders>
            <w:vAlign w:val="center"/>
          </w:tcPr>
          <w:p w14:paraId="1D6CDBC2"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74376A87"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CFEC112"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40" w:type="dxa"/>
            <w:tcBorders>
              <w:top w:val="single" w:sz="4" w:space="0" w:color="auto"/>
              <w:left w:val="single" w:sz="4" w:space="0" w:color="auto"/>
              <w:bottom w:val="single" w:sz="4" w:space="0" w:color="auto"/>
              <w:right w:val="single" w:sz="4" w:space="0" w:color="auto"/>
            </w:tcBorders>
            <w:vAlign w:val="center"/>
          </w:tcPr>
          <w:p w14:paraId="244184F7"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17" w:type="dxa"/>
            <w:tcBorders>
              <w:top w:val="single" w:sz="4" w:space="0" w:color="auto"/>
              <w:left w:val="single" w:sz="4" w:space="0" w:color="auto"/>
              <w:bottom w:val="single" w:sz="4" w:space="0" w:color="auto"/>
              <w:right w:val="single" w:sz="4" w:space="0" w:color="auto"/>
            </w:tcBorders>
            <w:vAlign w:val="center"/>
          </w:tcPr>
          <w:p w14:paraId="0096BEC4"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14:paraId="3221202C"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14:paraId="3BDC0FF4"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14:paraId="045CCC10"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118B89E8" w14:textId="77777777" w:rsidTr="0022540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14:paraId="511585CE"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4</w:t>
            </w:r>
          </w:p>
        </w:tc>
        <w:tc>
          <w:tcPr>
            <w:tcW w:w="1721" w:type="dxa"/>
            <w:tcBorders>
              <w:top w:val="single" w:sz="4" w:space="0" w:color="auto"/>
              <w:left w:val="single" w:sz="4" w:space="0" w:color="auto"/>
              <w:bottom w:val="single" w:sz="4" w:space="0" w:color="auto"/>
              <w:right w:val="single" w:sz="4" w:space="0" w:color="auto"/>
            </w:tcBorders>
            <w:vAlign w:val="center"/>
          </w:tcPr>
          <w:p w14:paraId="41BB04E1"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Tiến sĩ</w:t>
            </w:r>
          </w:p>
        </w:tc>
        <w:tc>
          <w:tcPr>
            <w:tcW w:w="708" w:type="dxa"/>
            <w:tcBorders>
              <w:top w:val="single" w:sz="4" w:space="0" w:color="auto"/>
              <w:left w:val="single" w:sz="4" w:space="0" w:color="auto"/>
              <w:bottom w:val="single" w:sz="4" w:space="0" w:color="auto"/>
              <w:right w:val="single" w:sz="4" w:space="0" w:color="auto"/>
            </w:tcBorders>
            <w:vAlign w:val="center"/>
          </w:tcPr>
          <w:p w14:paraId="3EB70BCC"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0F4C65B5"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00E68702"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240" w:type="dxa"/>
            <w:tcBorders>
              <w:top w:val="single" w:sz="4" w:space="0" w:color="auto"/>
              <w:left w:val="single" w:sz="4" w:space="0" w:color="auto"/>
              <w:bottom w:val="single" w:sz="4" w:space="0" w:color="auto"/>
              <w:right w:val="single" w:sz="4" w:space="0" w:color="auto"/>
            </w:tcBorders>
            <w:vAlign w:val="center"/>
          </w:tcPr>
          <w:p w14:paraId="26D5F852"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17" w:type="dxa"/>
            <w:tcBorders>
              <w:top w:val="single" w:sz="4" w:space="0" w:color="auto"/>
              <w:left w:val="single" w:sz="4" w:space="0" w:color="auto"/>
              <w:bottom w:val="single" w:sz="4" w:space="0" w:color="auto"/>
              <w:right w:val="single" w:sz="4" w:space="0" w:color="auto"/>
            </w:tcBorders>
            <w:vAlign w:val="center"/>
          </w:tcPr>
          <w:p w14:paraId="79A43C27"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14:paraId="2CA48BC2"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14:paraId="3F925CA1"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14:paraId="6CF86D71"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4</w:t>
            </w:r>
          </w:p>
        </w:tc>
      </w:tr>
      <w:tr w:rsidR="0056257C" w:rsidRPr="006E67C5" w14:paraId="3FB53802" w14:textId="77777777" w:rsidTr="0022540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14:paraId="31363484"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5</w:t>
            </w:r>
          </w:p>
        </w:tc>
        <w:tc>
          <w:tcPr>
            <w:tcW w:w="1721" w:type="dxa"/>
            <w:tcBorders>
              <w:top w:val="single" w:sz="4" w:space="0" w:color="auto"/>
              <w:left w:val="single" w:sz="4" w:space="0" w:color="auto"/>
              <w:bottom w:val="single" w:sz="4" w:space="0" w:color="auto"/>
              <w:right w:val="single" w:sz="4" w:space="0" w:color="auto"/>
            </w:tcBorders>
            <w:vAlign w:val="center"/>
          </w:tcPr>
          <w:p w14:paraId="07897E61"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Thạc sĩ</w:t>
            </w:r>
          </w:p>
        </w:tc>
        <w:tc>
          <w:tcPr>
            <w:tcW w:w="708" w:type="dxa"/>
            <w:tcBorders>
              <w:top w:val="single" w:sz="4" w:space="0" w:color="auto"/>
              <w:left w:val="single" w:sz="4" w:space="0" w:color="auto"/>
              <w:bottom w:val="single" w:sz="4" w:space="0" w:color="auto"/>
              <w:right w:val="single" w:sz="4" w:space="0" w:color="auto"/>
            </w:tcBorders>
            <w:vAlign w:val="center"/>
          </w:tcPr>
          <w:p w14:paraId="40C1FB39"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6CCF8515"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134" w:type="dxa"/>
            <w:tcBorders>
              <w:top w:val="single" w:sz="4" w:space="0" w:color="auto"/>
              <w:left w:val="single" w:sz="4" w:space="0" w:color="auto"/>
              <w:bottom w:val="single" w:sz="4" w:space="0" w:color="auto"/>
              <w:right w:val="single" w:sz="4" w:space="0" w:color="auto"/>
            </w:tcBorders>
            <w:vAlign w:val="center"/>
          </w:tcPr>
          <w:p w14:paraId="70316C7D"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40" w:type="dxa"/>
            <w:tcBorders>
              <w:top w:val="single" w:sz="4" w:space="0" w:color="auto"/>
              <w:left w:val="single" w:sz="4" w:space="0" w:color="auto"/>
              <w:bottom w:val="single" w:sz="4" w:space="0" w:color="auto"/>
              <w:right w:val="single" w:sz="4" w:space="0" w:color="auto"/>
            </w:tcBorders>
            <w:vAlign w:val="center"/>
          </w:tcPr>
          <w:p w14:paraId="331BECF9"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117" w:type="dxa"/>
            <w:tcBorders>
              <w:top w:val="single" w:sz="4" w:space="0" w:color="auto"/>
              <w:left w:val="single" w:sz="4" w:space="0" w:color="auto"/>
              <w:bottom w:val="single" w:sz="4" w:space="0" w:color="auto"/>
              <w:right w:val="single" w:sz="4" w:space="0" w:color="auto"/>
            </w:tcBorders>
            <w:vAlign w:val="center"/>
          </w:tcPr>
          <w:p w14:paraId="515EE625"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14:paraId="40B0038A"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14:paraId="3B84A6C4"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14:paraId="6AFE7AAD"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6</w:t>
            </w:r>
          </w:p>
        </w:tc>
      </w:tr>
      <w:tr w:rsidR="0056257C" w:rsidRPr="006E67C5" w14:paraId="2D70817E" w14:textId="77777777" w:rsidTr="0022540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14:paraId="263273A1"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6</w:t>
            </w:r>
          </w:p>
        </w:tc>
        <w:tc>
          <w:tcPr>
            <w:tcW w:w="1721" w:type="dxa"/>
            <w:tcBorders>
              <w:top w:val="single" w:sz="4" w:space="0" w:color="auto"/>
              <w:left w:val="single" w:sz="4" w:space="0" w:color="auto"/>
              <w:bottom w:val="single" w:sz="4" w:space="0" w:color="auto"/>
              <w:right w:val="single" w:sz="4" w:space="0" w:color="auto"/>
            </w:tcBorders>
            <w:vAlign w:val="center"/>
          </w:tcPr>
          <w:p w14:paraId="788AA53A"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Đại học</w:t>
            </w:r>
          </w:p>
        </w:tc>
        <w:tc>
          <w:tcPr>
            <w:tcW w:w="708" w:type="dxa"/>
            <w:tcBorders>
              <w:top w:val="single" w:sz="4" w:space="0" w:color="auto"/>
              <w:left w:val="single" w:sz="4" w:space="0" w:color="auto"/>
              <w:bottom w:val="single" w:sz="4" w:space="0" w:color="auto"/>
              <w:right w:val="single" w:sz="4" w:space="0" w:color="auto"/>
            </w:tcBorders>
            <w:vAlign w:val="center"/>
          </w:tcPr>
          <w:p w14:paraId="79F195AE"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0,5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44083EE7"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B620627"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40" w:type="dxa"/>
            <w:tcBorders>
              <w:top w:val="single" w:sz="4" w:space="0" w:color="auto"/>
              <w:left w:val="single" w:sz="4" w:space="0" w:color="auto"/>
              <w:bottom w:val="single" w:sz="4" w:space="0" w:color="auto"/>
              <w:right w:val="single" w:sz="4" w:space="0" w:color="auto"/>
            </w:tcBorders>
            <w:vAlign w:val="center"/>
          </w:tcPr>
          <w:p w14:paraId="4A92BEAA"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17" w:type="dxa"/>
            <w:tcBorders>
              <w:top w:val="single" w:sz="4" w:space="0" w:color="auto"/>
              <w:left w:val="single" w:sz="4" w:space="0" w:color="auto"/>
              <w:bottom w:val="single" w:sz="4" w:space="0" w:color="auto"/>
              <w:right w:val="single" w:sz="4" w:space="0" w:color="auto"/>
            </w:tcBorders>
            <w:vAlign w:val="center"/>
          </w:tcPr>
          <w:p w14:paraId="7AA957F2"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14:paraId="4D9FD719"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14:paraId="080BC169"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14:paraId="46079F21"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6257C" w:rsidRPr="006E67C5" w14:paraId="060B5369" w14:textId="77777777" w:rsidTr="00225400">
        <w:trPr>
          <w:trHeight w:val="311"/>
          <w:jc w:val="center"/>
        </w:trPr>
        <w:tc>
          <w:tcPr>
            <w:tcW w:w="568" w:type="dxa"/>
            <w:tcBorders>
              <w:top w:val="single" w:sz="4" w:space="0" w:color="auto"/>
              <w:left w:val="single" w:sz="4" w:space="0" w:color="auto"/>
              <w:bottom w:val="single" w:sz="4" w:space="0" w:color="auto"/>
              <w:right w:val="single" w:sz="4" w:space="0" w:color="auto"/>
            </w:tcBorders>
            <w:vAlign w:val="center"/>
          </w:tcPr>
          <w:p w14:paraId="502483B5"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p>
        </w:tc>
        <w:tc>
          <w:tcPr>
            <w:tcW w:w="1721" w:type="dxa"/>
            <w:tcBorders>
              <w:top w:val="single" w:sz="4" w:space="0" w:color="auto"/>
              <w:left w:val="single" w:sz="4" w:space="0" w:color="auto"/>
              <w:bottom w:val="single" w:sz="4" w:space="0" w:color="auto"/>
              <w:right w:val="single" w:sz="4" w:space="0" w:color="auto"/>
            </w:tcBorders>
            <w:vAlign w:val="center"/>
          </w:tcPr>
          <w:p w14:paraId="23DD94CA"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Tổng</w:t>
            </w:r>
          </w:p>
        </w:tc>
        <w:tc>
          <w:tcPr>
            <w:tcW w:w="708" w:type="dxa"/>
            <w:tcBorders>
              <w:top w:val="single" w:sz="4" w:space="0" w:color="auto"/>
              <w:left w:val="single" w:sz="4" w:space="0" w:color="auto"/>
              <w:bottom w:val="single" w:sz="4" w:space="0" w:color="auto"/>
              <w:right w:val="single" w:sz="4" w:space="0" w:color="auto"/>
            </w:tcBorders>
            <w:vAlign w:val="center"/>
          </w:tcPr>
          <w:p w14:paraId="06A1E1A7"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14:paraId="0B5A7619"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287159ED"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14:paraId="1F939F75"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tcPr>
          <w:p w14:paraId="7D59147B"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D9D9D9"/>
            <w:vAlign w:val="center"/>
          </w:tcPr>
          <w:p w14:paraId="5D73AFBD"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14:paraId="3A29C5A5"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14:paraId="6F901891" w14:textId="77777777" w:rsidR="0056257C" w:rsidRPr="006E67C5" w:rsidRDefault="0056257C" w:rsidP="00225400">
            <w:pPr>
              <w:widowControl w:val="0"/>
              <w:autoSpaceDE/>
              <w:autoSpaceDN/>
              <w:spacing w:before="0" w:after="0" w:line="320" w:lineRule="exact"/>
              <w:jc w:val="left"/>
              <w:rPr>
                <w:rFonts w:ascii="Times New Roman" w:hAnsi="Times New Roman" w:cs="Times New Roman"/>
                <w:sz w:val="26"/>
                <w:szCs w:val="26"/>
                <w:lang w:val="en-US"/>
              </w:rPr>
            </w:pPr>
          </w:p>
        </w:tc>
      </w:tr>
    </w:tbl>
    <w:p w14:paraId="7B8BA9CC" w14:textId="77777777" w:rsidR="0056257C" w:rsidRPr="006E67C5" w:rsidRDefault="0056257C" w:rsidP="0056257C">
      <w:pPr>
        <w:widowControl w:val="0"/>
        <w:autoSpaceDE/>
        <w:autoSpaceDN/>
        <w:spacing w:before="0" w:after="0"/>
        <w:ind w:firstLine="720"/>
        <w:rPr>
          <w:rFonts w:ascii="Times New Roman" w:hAnsi="Times New Roman" w:cs="Times New Roman"/>
          <w:spacing w:val="-4"/>
          <w:lang w:val="en-US"/>
        </w:rPr>
      </w:pPr>
      <w:r w:rsidRPr="006E67C5">
        <w:rPr>
          <w:rFonts w:ascii="Times New Roman" w:hAnsi="Times New Roman" w:cs="Times New Roman"/>
          <w:spacing w:val="-4"/>
          <w:lang w:val="en-US"/>
        </w:rPr>
        <w:t>Cách tính: Cột 10 = cột 3*(cột 5 + cột 6 + 0</w:t>
      </w:r>
      <w:proofErr w:type="gramStart"/>
      <w:r w:rsidRPr="006E67C5">
        <w:rPr>
          <w:rFonts w:ascii="Times New Roman" w:hAnsi="Times New Roman" w:cs="Times New Roman"/>
          <w:spacing w:val="-4"/>
          <w:lang w:val="en-US"/>
        </w:rPr>
        <w:t>,3</w:t>
      </w:r>
      <w:proofErr w:type="gramEnd"/>
      <w:r w:rsidRPr="006E67C5">
        <w:rPr>
          <w:rFonts w:ascii="Times New Roman" w:hAnsi="Times New Roman" w:cs="Times New Roman"/>
          <w:spacing w:val="-4"/>
          <w:lang w:val="en-US"/>
        </w:rPr>
        <w:t>*cột 7 + 0,2*cột 8 + 0,2*cột 9)</w:t>
      </w:r>
    </w:p>
    <w:p w14:paraId="37FE0254" w14:textId="77777777" w:rsidR="0056257C" w:rsidRPr="006E67C5" w:rsidRDefault="0056257C" w:rsidP="0056257C">
      <w:pPr>
        <w:widowControl w:val="0"/>
        <w:numPr>
          <w:ilvl w:val="0"/>
          <w:numId w:val="19"/>
        </w:numPr>
        <w:tabs>
          <w:tab w:val="num" w:pos="585"/>
        </w:tabs>
        <w:autoSpaceDE/>
        <w:autoSpaceDN/>
        <w:ind w:left="0" w:firstLine="0"/>
        <w:rPr>
          <w:rFonts w:ascii="Times New Roman" w:hAnsi="Times New Roman" w:cs="Times New Roman"/>
          <w:lang w:val="en-US"/>
        </w:rPr>
      </w:pPr>
      <w:r w:rsidRPr="006E67C5">
        <w:rPr>
          <w:rFonts w:ascii="Times New Roman" w:hAnsi="Times New Roman" w:cs="Times New Roman"/>
          <w:lang w:val="en-US"/>
        </w:rPr>
        <w:t>Thống kê, phân loại giảng viên cơ hữu theo trình độ, giới tính và độ tuổi (số người):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2065"/>
        <w:gridCol w:w="992"/>
        <w:gridCol w:w="709"/>
        <w:gridCol w:w="851"/>
        <w:gridCol w:w="567"/>
        <w:gridCol w:w="708"/>
        <w:gridCol w:w="851"/>
        <w:gridCol w:w="850"/>
        <w:gridCol w:w="851"/>
        <w:gridCol w:w="709"/>
      </w:tblGrid>
      <w:tr w:rsidR="0056257C" w:rsidRPr="00225400" w14:paraId="539E009F" w14:textId="77777777" w:rsidTr="00225400">
        <w:trPr>
          <w:trHeight w:val="307"/>
          <w:tblHeader/>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26AC16BA"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TT</w:t>
            </w:r>
          </w:p>
        </w:tc>
        <w:tc>
          <w:tcPr>
            <w:tcW w:w="2065" w:type="dxa"/>
            <w:vMerge w:val="restart"/>
            <w:tcBorders>
              <w:top w:val="single" w:sz="4" w:space="0" w:color="auto"/>
              <w:left w:val="single" w:sz="4" w:space="0" w:color="auto"/>
              <w:bottom w:val="single" w:sz="4" w:space="0" w:color="auto"/>
              <w:right w:val="single" w:sz="4" w:space="0" w:color="auto"/>
            </w:tcBorders>
            <w:vAlign w:val="center"/>
          </w:tcPr>
          <w:p w14:paraId="32F0989D"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Trình độ / học vị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31B9DF8"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w:t>
            </w:r>
          </w:p>
          <w:p w14:paraId="65881240"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người</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30311551"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en-US"/>
              </w:rPr>
              <w:t xml:space="preserve">Tỷ </w:t>
            </w:r>
            <w:r w:rsidRPr="006E67C5">
              <w:rPr>
                <w:rFonts w:ascii="Times New Roman" w:hAnsi="Times New Roman" w:cs="Times New Roman"/>
                <w:sz w:val="26"/>
                <w:szCs w:val="26"/>
                <w:lang w:val="pt-BR"/>
              </w:rPr>
              <w:t>lệ</w:t>
            </w:r>
          </w:p>
          <w:p w14:paraId="660B85C3"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31772AA" w14:textId="77777777" w:rsidR="0056257C" w:rsidRPr="006E67C5" w:rsidRDefault="0056257C" w:rsidP="00225400">
            <w:pPr>
              <w:widowControl w:val="0"/>
              <w:autoSpaceDE/>
              <w:autoSpaceDN/>
              <w:spacing w:before="0" w:after="0" w:line="320" w:lineRule="exact"/>
              <w:ind w:right="-69" w:hanging="69"/>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theo giới tính (ng)</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596C205"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theo tuổi (người)</w:t>
            </w:r>
          </w:p>
        </w:tc>
      </w:tr>
      <w:tr w:rsidR="0056257C" w:rsidRPr="006E67C5" w14:paraId="032F8ECD" w14:textId="77777777" w:rsidTr="00225400">
        <w:trPr>
          <w:trHeight w:val="140"/>
          <w:tblHeader/>
        </w:trPr>
        <w:tc>
          <w:tcPr>
            <w:tcW w:w="629" w:type="dxa"/>
            <w:vMerge/>
            <w:tcBorders>
              <w:top w:val="single" w:sz="4" w:space="0" w:color="auto"/>
              <w:left w:val="single" w:sz="4" w:space="0" w:color="auto"/>
              <w:bottom w:val="single" w:sz="4" w:space="0" w:color="auto"/>
              <w:right w:val="single" w:sz="4" w:space="0" w:color="auto"/>
            </w:tcBorders>
          </w:tcPr>
          <w:p w14:paraId="6F8AC68D"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p>
        </w:tc>
        <w:tc>
          <w:tcPr>
            <w:tcW w:w="2065" w:type="dxa"/>
            <w:vMerge/>
            <w:tcBorders>
              <w:top w:val="single" w:sz="4" w:space="0" w:color="auto"/>
              <w:left w:val="single" w:sz="4" w:space="0" w:color="auto"/>
              <w:bottom w:val="single" w:sz="4" w:space="0" w:color="auto"/>
              <w:right w:val="single" w:sz="4" w:space="0" w:color="auto"/>
            </w:tcBorders>
          </w:tcPr>
          <w:p w14:paraId="39EFF38D"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p>
        </w:tc>
        <w:tc>
          <w:tcPr>
            <w:tcW w:w="992" w:type="dxa"/>
            <w:vMerge/>
            <w:tcBorders>
              <w:top w:val="single" w:sz="4" w:space="0" w:color="auto"/>
              <w:left w:val="single" w:sz="4" w:space="0" w:color="auto"/>
              <w:bottom w:val="single" w:sz="4" w:space="0" w:color="auto"/>
              <w:right w:val="single" w:sz="4" w:space="0" w:color="auto"/>
            </w:tcBorders>
          </w:tcPr>
          <w:p w14:paraId="455F4A74"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3B822FF"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14:paraId="7A238F30"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Nam</w:t>
            </w:r>
          </w:p>
        </w:tc>
        <w:tc>
          <w:tcPr>
            <w:tcW w:w="567" w:type="dxa"/>
            <w:tcBorders>
              <w:top w:val="single" w:sz="4" w:space="0" w:color="auto"/>
              <w:left w:val="single" w:sz="4" w:space="0" w:color="auto"/>
              <w:bottom w:val="single" w:sz="4" w:space="0" w:color="auto"/>
              <w:right w:val="single" w:sz="4" w:space="0" w:color="auto"/>
            </w:tcBorders>
            <w:vAlign w:val="center"/>
          </w:tcPr>
          <w:p w14:paraId="41391CB3"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Nữ</w:t>
            </w:r>
          </w:p>
        </w:tc>
        <w:tc>
          <w:tcPr>
            <w:tcW w:w="708" w:type="dxa"/>
            <w:tcBorders>
              <w:top w:val="single" w:sz="4" w:space="0" w:color="auto"/>
              <w:left w:val="single" w:sz="4" w:space="0" w:color="auto"/>
              <w:bottom w:val="single" w:sz="4" w:space="0" w:color="auto"/>
              <w:right w:val="single" w:sz="4" w:space="0" w:color="auto"/>
            </w:tcBorders>
            <w:vAlign w:val="center"/>
          </w:tcPr>
          <w:p w14:paraId="470EC709"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&lt; 30</w:t>
            </w:r>
          </w:p>
        </w:tc>
        <w:tc>
          <w:tcPr>
            <w:tcW w:w="851" w:type="dxa"/>
            <w:tcBorders>
              <w:top w:val="single" w:sz="4" w:space="0" w:color="auto"/>
              <w:left w:val="single" w:sz="4" w:space="0" w:color="auto"/>
              <w:bottom w:val="single" w:sz="4" w:space="0" w:color="auto"/>
              <w:right w:val="single" w:sz="4" w:space="0" w:color="auto"/>
            </w:tcBorders>
            <w:vAlign w:val="center"/>
          </w:tcPr>
          <w:p w14:paraId="1CF66D1A"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30-40</w:t>
            </w:r>
          </w:p>
        </w:tc>
        <w:tc>
          <w:tcPr>
            <w:tcW w:w="850" w:type="dxa"/>
            <w:tcBorders>
              <w:top w:val="single" w:sz="4" w:space="0" w:color="auto"/>
              <w:left w:val="single" w:sz="4" w:space="0" w:color="auto"/>
              <w:bottom w:val="single" w:sz="4" w:space="0" w:color="auto"/>
              <w:right w:val="single" w:sz="4" w:space="0" w:color="auto"/>
            </w:tcBorders>
            <w:vAlign w:val="center"/>
          </w:tcPr>
          <w:p w14:paraId="34C44734"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41-50</w:t>
            </w:r>
          </w:p>
        </w:tc>
        <w:tc>
          <w:tcPr>
            <w:tcW w:w="851" w:type="dxa"/>
            <w:tcBorders>
              <w:top w:val="single" w:sz="4" w:space="0" w:color="auto"/>
              <w:left w:val="single" w:sz="4" w:space="0" w:color="auto"/>
              <w:bottom w:val="single" w:sz="4" w:space="0" w:color="auto"/>
              <w:right w:val="single" w:sz="4" w:space="0" w:color="auto"/>
            </w:tcBorders>
            <w:vAlign w:val="center"/>
          </w:tcPr>
          <w:p w14:paraId="68EC57AD"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51-60</w:t>
            </w:r>
          </w:p>
        </w:tc>
        <w:tc>
          <w:tcPr>
            <w:tcW w:w="709" w:type="dxa"/>
            <w:tcBorders>
              <w:top w:val="single" w:sz="4" w:space="0" w:color="auto"/>
              <w:left w:val="single" w:sz="4" w:space="0" w:color="auto"/>
              <w:bottom w:val="single" w:sz="4" w:space="0" w:color="auto"/>
              <w:right w:val="single" w:sz="4" w:space="0" w:color="auto"/>
            </w:tcBorders>
            <w:vAlign w:val="center"/>
          </w:tcPr>
          <w:p w14:paraId="4DEC741E"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&gt; 60</w:t>
            </w:r>
          </w:p>
        </w:tc>
      </w:tr>
      <w:tr w:rsidR="0056257C" w:rsidRPr="006E67C5" w14:paraId="6DFE7BA6" w14:textId="77777777" w:rsidTr="00225400">
        <w:trPr>
          <w:trHeight w:val="208"/>
        </w:trPr>
        <w:tc>
          <w:tcPr>
            <w:tcW w:w="629" w:type="dxa"/>
            <w:tcBorders>
              <w:top w:val="single" w:sz="4" w:space="0" w:color="auto"/>
              <w:left w:val="single" w:sz="4" w:space="0" w:color="auto"/>
              <w:bottom w:val="single" w:sz="4" w:space="0" w:color="auto"/>
              <w:right w:val="single" w:sz="4" w:space="0" w:color="auto"/>
            </w:tcBorders>
          </w:tcPr>
          <w:p w14:paraId="5285F12A"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2065" w:type="dxa"/>
            <w:tcBorders>
              <w:top w:val="single" w:sz="4" w:space="0" w:color="auto"/>
              <w:left w:val="single" w:sz="4" w:space="0" w:color="auto"/>
              <w:bottom w:val="single" w:sz="4" w:space="0" w:color="auto"/>
              <w:right w:val="single" w:sz="4" w:space="0" w:color="auto"/>
            </w:tcBorders>
          </w:tcPr>
          <w:p w14:paraId="7781B5EB"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Giáo sư, Viện sĩ</w:t>
            </w:r>
          </w:p>
        </w:tc>
        <w:tc>
          <w:tcPr>
            <w:tcW w:w="992" w:type="dxa"/>
            <w:tcBorders>
              <w:top w:val="single" w:sz="4" w:space="0" w:color="auto"/>
              <w:left w:val="single" w:sz="4" w:space="0" w:color="auto"/>
              <w:bottom w:val="single" w:sz="4" w:space="0" w:color="auto"/>
              <w:right w:val="single" w:sz="4" w:space="0" w:color="auto"/>
            </w:tcBorders>
          </w:tcPr>
          <w:p w14:paraId="462CEB29"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44466839"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5C1934DD"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14:paraId="4E0DDA2D"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14:paraId="0477CCAA"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02F340D8"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0" w:type="dxa"/>
            <w:tcBorders>
              <w:top w:val="single" w:sz="4" w:space="0" w:color="auto"/>
              <w:left w:val="single" w:sz="4" w:space="0" w:color="auto"/>
              <w:bottom w:val="single" w:sz="4" w:space="0" w:color="auto"/>
              <w:right w:val="single" w:sz="4" w:space="0" w:color="auto"/>
            </w:tcBorders>
          </w:tcPr>
          <w:p w14:paraId="490B62F4"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54E0053B"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14:paraId="31358A11"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6257C" w:rsidRPr="006E67C5" w14:paraId="4E62EC07" w14:textId="77777777" w:rsidTr="00225400">
        <w:trPr>
          <w:trHeight w:val="307"/>
        </w:trPr>
        <w:tc>
          <w:tcPr>
            <w:tcW w:w="629" w:type="dxa"/>
            <w:tcBorders>
              <w:top w:val="single" w:sz="4" w:space="0" w:color="auto"/>
              <w:left w:val="single" w:sz="4" w:space="0" w:color="auto"/>
              <w:bottom w:val="single" w:sz="4" w:space="0" w:color="auto"/>
              <w:right w:val="single" w:sz="4" w:space="0" w:color="auto"/>
            </w:tcBorders>
          </w:tcPr>
          <w:p w14:paraId="56DA8876"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2065" w:type="dxa"/>
            <w:tcBorders>
              <w:top w:val="single" w:sz="4" w:space="0" w:color="auto"/>
              <w:left w:val="single" w:sz="4" w:space="0" w:color="auto"/>
              <w:bottom w:val="single" w:sz="4" w:space="0" w:color="auto"/>
              <w:right w:val="single" w:sz="4" w:space="0" w:color="auto"/>
            </w:tcBorders>
          </w:tcPr>
          <w:p w14:paraId="18B20C22"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Phó Giáo sư</w:t>
            </w:r>
          </w:p>
        </w:tc>
        <w:tc>
          <w:tcPr>
            <w:tcW w:w="992" w:type="dxa"/>
            <w:tcBorders>
              <w:top w:val="single" w:sz="4" w:space="0" w:color="auto"/>
              <w:left w:val="single" w:sz="4" w:space="0" w:color="auto"/>
              <w:bottom w:val="single" w:sz="4" w:space="0" w:color="auto"/>
              <w:right w:val="single" w:sz="4" w:space="0" w:color="auto"/>
            </w:tcBorders>
          </w:tcPr>
          <w:p w14:paraId="01883219"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60F68FF8"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6DFE0159"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14:paraId="448699FC"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14:paraId="7ACE2C8A"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528F9BB9"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0" w:type="dxa"/>
            <w:tcBorders>
              <w:top w:val="single" w:sz="4" w:space="0" w:color="auto"/>
              <w:left w:val="single" w:sz="4" w:space="0" w:color="auto"/>
              <w:bottom w:val="single" w:sz="4" w:space="0" w:color="auto"/>
              <w:right w:val="single" w:sz="4" w:space="0" w:color="auto"/>
            </w:tcBorders>
          </w:tcPr>
          <w:p w14:paraId="6A55F021"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7DEA1FB7"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14:paraId="19CFA7BE"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6257C" w:rsidRPr="006E67C5" w14:paraId="04677BD9" w14:textId="77777777" w:rsidTr="00225400">
        <w:trPr>
          <w:trHeight w:val="350"/>
        </w:trPr>
        <w:tc>
          <w:tcPr>
            <w:tcW w:w="629" w:type="dxa"/>
            <w:tcBorders>
              <w:top w:val="single" w:sz="4" w:space="0" w:color="auto"/>
              <w:left w:val="single" w:sz="4" w:space="0" w:color="auto"/>
              <w:bottom w:val="single" w:sz="4" w:space="0" w:color="auto"/>
              <w:right w:val="single" w:sz="4" w:space="0" w:color="auto"/>
            </w:tcBorders>
          </w:tcPr>
          <w:p w14:paraId="4405B7BD"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w:t>
            </w:r>
          </w:p>
        </w:tc>
        <w:tc>
          <w:tcPr>
            <w:tcW w:w="2065" w:type="dxa"/>
            <w:tcBorders>
              <w:top w:val="single" w:sz="4" w:space="0" w:color="auto"/>
              <w:left w:val="single" w:sz="4" w:space="0" w:color="auto"/>
              <w:bottom w:val="single" w:sz="4" w:space="0" w:color="auto"/>
              <w:right w:val="single" w:sz="4" w:space="0" w:color="auto"/>
            </w:tcBorders>
          </w:tcPr>
          <w:p w14:paraId="2A66966B"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Tiến sĩ khoa học</w:t>
            </w:r>
          </w:p>
        </w:tc>
        <w:tc>
          <w:tcPr>
            <w:tcW w:w="992" w:type="dxa"/>
            <w:tcBorders>
              <w:top w:val="single" w:sz="4" w:space="0" w:color="auto"/>
              <w:left w:val="single" w:sz="4" w:space="0" w:color="auto"/>
              <w:bottom w:val="single" w:sz="4" w:space="0" w:color="auto"/>
              <w:right w:val="single" w:sz="4" w:space="0" w:color="auto"/>
            </w:tcBorders>
          </w:tcPr>
          <w:p w14:paraId="3CA548A9"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2BE1414E"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7B9312DE"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14:paraId="5447BE11"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14:paraId="5F536FE9"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1EF92067"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0" w:type="dxa"/>
            <w:tcBorders>
              <w:top w:val="single" w:sz="4" w:space="0" w:color="auto"/>
              <w:left w:val="single" w:sz="4" w:space="0" w:color="auto"/>
              <w:bottom w:val="single" w:sz="4" w:space="0" w:color="auto"/>
              <w:right w:val="single" w:sz="4" w:space="0" w:color="auto"/>
            </w:tcBorders>
          </w:tcPr>
          <w:p w14:paraId="565CD254"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41FDC239"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14:paraId="3F10D927"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6257C" w:rsidRPr="006E67C5" w14:paraId="563793B7" w14:textId="77777777" w:rsidTr="00225400">
        <w:trPr>
          <w:trHeight w:val="307"/>
        </w:trPr>
        <w:tc>
          <w:tcPr>
            <w:tcW w:w="629" w:type="dxa"/>
            <w:tcBorders>
              <w:top w:val="single" w:sz="4" w:space="0" w:color="auto"/>
              <w:left w:val="single" w:sz="4" w:space="0" w:color="auto"/>
              <w:bottom w:val="single" w:sz="4" w:space="0" w:color="auto"/>
              <w:right w:val="single" w:sz="4" w:space="0" w:color="auto"/>
            </w:tcBorders>
          </w:tcPr>
          <w:p w14:paraId="1106DCAC"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4</w:t>
            </w:r>
          </w:p>
        </w:tc>
        <w:tc>
          <w:tcPr>
            <w:tcW w:w="2065" w:type="dxa"/>
            <w:tcBorders>
              <w:top w:val="single" w:sz="4" w:space="0" w:color="auto"/>
              <w:left w:val="single" w:sz="4" w:space="0" w:color="auto"/>
              <w:bottom w:val="single" w:sz="4" w:space="0" w:color="auto"/>
              <w:right w:val="single" w:sz="4" w:space="0" w:color="auto"/>
            </w:tcBorders>
          </w:tcPr>
          <w:p w14:paraId="4F4C65BC"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Tiến sĩ</w:t>
            </w:r>
          </w:p>
        </w:tc>
        <w:tc>
          <w:tcPr>
            <w:tcW w:w="992" w:type="dxa"/>
            <w:tcBorders>
              <w:top w:val="single" w:sz="4" w:space="0" w:color="auto"/>
              <w:left w:val="single" w:sz="4" w:space="0" w:color="auto"/>
              <w:bottom w:val="single" w:sz="4" w:space="0" w:color="auto"/>
              <w:right w:val="single" w:sz="4" w:space="0" w:color="auto"/>
            </w:tcBorders>
          </w:tcPr>
          <w:p w14:paraId="40E7C06D"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15CDFB5A"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25%</w:t>
            </w:r>
          </w:p>
        </w:tc>
        <w:tc>
          <w:tcPr>
            <w:tcW w:w="851" w:type="dxa"/>
            <w:tcBorders>
              <w:top w:val="single" w:sz="4" w:space="0" w:color="auto"/>
              <w:left w:val="single" w:sz="4" w:space="0" w:color="auto"/>
              <w:bottom w:val="single" w:sz="4" w:space="0" w:color="auto"/>
              <w:right w:val="single" w:sz="4" w:space="0" w:color="auto"/>
            </w:tcBorders>
          </w:tcPr>
          <w:p w14:paraId="1A3078CD"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567" w:type="dxa"/>
            <w:tcBorders>
              <w:top w:val="single" w:sz="4" w:space="0" w:color="auto"/>
              <w:left w:val="single" w:sz="4" w:space="0" w:color="auto"/>
              <w:bottom w:val="single" w:sz="4" w:space="0" w:color="auto"/>
              <w:right w:val="single" w:sz="4" w:space="0" w:color="auto"/>
            </w:tcBorders>
          </w:tcPr>
          <w:p w14:paraId="5097006D"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14:paraId="4BF83907"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0CB09CCF"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850" w:type="dxa"/>
            <w:tcBorders>
              <w:top w:val="single" w:sz="4" w:space="0" w:color="auto"/>
              <w:left w:val="single" w:sz="4" w:space="0" w:color="auto"/>
              <w:bottom w:val="single" w:sz="4" w:space="0" w:color="auto"/>
              <w:right w:val="single" w:sz="4" w:space="0" w:color="auto"/>
            </w:tcBorders>
          </w:tcPr>
          <w:p w14:paraId="6E7C6DD0"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851" w:type="dxa"/>
            <w:tcBorders>
              <w:top w:val="single" w:sz="4" w:space="0" w:color="auto"/>
              <w:left w:val="single" w:sz="4" w:space="0" w:color="auto"/>
              <w:bottom w:val="single" w:sz="4" w:space="0" w:color="auto"/>
              <w:right w:val="single" w:sz="4" w:space="0" w:color="auto"/>
            </w:tcBorders>
          </w:tcPr>
          <w:p w14:paraId="368DC2BE"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14:paraId="7774C85D"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6257C" w:rsidRPr="006E67C5" w14:paraId="4476B201" w14:textId="77777777" w:rsidTr="00225400">
        <w:trPr>
          <w:trHeight w:val="307"/>
        </w:trPr>
        <w:tc>
          <w:tcPr>
            <w:tcW w:w="629" w:type="dxa"/>
            <w:tcBorders>
              <w:top w:val="single" w:sz="4" w:space="0" w:color="auto"/>
              <w:left w:val="single" w:sz="4" w:space="0" w:color="auto"/>
              <w:bottom w:val="single" w:sz="4" w:space="0" w:color="auto"/>
              <w:right w:val="single" w:sz="4" w:space="0" w:color="auto"/>
            </w:tcBorders>
          </w:tcPr>
          <w:p w14:paraId="2D2ABDF4"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5</w:t>
            </w:r>
          </w:p>
        </w:tc>
        <w:tc>
          <w:tcPr>
            <w:tcW w:w="2065" w:type="dxa"/>
            <w:tcBorders>
              <w:top w:val="single" w:sz="4" w:space="0" w:color="auto"/>
              <w:left w:val="single" w:sz="4" w:space="0" w:color="auto"/>
              <w:bottom w:val="single" w:sz="4" w:space="0" w:color="auto"/>
              <w:right w:val="single" w:sz="4" w:space="0" w:color="auto"/>
            </w:tcBorders>
          </w:tcPr>
          <w:p w14:paraId="5BC617C0"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Thạc sĩ</w:t>
            </w:r>
          </w:p>
        </w:tc>
        <w:tc>
          <w:tcPr>
            <w:tcW w:w="992" w:type="dxa"/>
            <w:tcBorders>
              <w:top w:val="single" w:sz="4" w:space="0" w:color="auto"/>
              <w:left w:val="single" w:sz="4" w:space="0" w:color="auto"/>
              <w:bottom w:val="single" w:sz="4" w:space="0" w:color="auto"/>
              <w:right w:val="single" w:sz="4" w:space="0" w:color="auto"/>
            </w:tcBorders>
          </w:tcPr>
          <w:p w14:paraId="5989FFFC"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6</w:t>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1E2E3B38"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75%</w:t>
            </w:r>
          </w:p>
        </w:tc>
        <w:tc>
          <w:tcPr>
            <w:tcW w:w="851" w:type="dxa"/>
            <w:tcBorders>
              <w:top w:val="single" w:sz="4" w:space="0" w:color="auto"/>
              <w:left w:val="single" w:sz="4" w:space="0" w:color="auto"/>
              <w:bottom w:val="single" w:sz="4" w:space="0" w:color="auto"/>
              <w:right w:val="single" w:sz="4" w:space="0" w:color="auto"/>
            </w:tcBorders>
          </w:tcPr>
          <w:p w14:paraId="6EA2908F"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567" w:type="dxa"/>
            <w:tcBorders>
              <w:top w:val="single" w:sz="4" w:space="0" w:color="auto"/>
              <w:left w:val="single" w:sz="4" w:space="0" w:color="auto"/>
              <w:bottom w:val="single" w:sz="4" w:space="0" w:color="auto"/>
              <w:right w:val="single" w:sz="4" w:space="0" w:color="auto"/>
            </w:tcBorders>
          </w:tcPr>
          <w:p w14:paraId="6D90A725"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4</w:t>
            </w:r>
          </w:p>
        </w:tc>
        <w:tc>
          <w:tcPr>
            <w:tcW w:w="708" w:type="dxa"/>
            <w:tcBorders>
              <w:top w:val="single" w:sz="4" w:space="0" w:color="auto"/>
              <w:left w:val="single" w:sz="4" w:space="0" w:color="auto"/>
              <w:bottom w:val="single" w:sz="4" w:space="0" w:color="auto"/>
              <w:right w:val="single" w:sz="4" w:space="0" w:color="auto"/>
            </w:tcBorders>
          </w:tcPr>
          <w:p w14:paraId="6169378B"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1C84A824"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6</w:t>
            </w:r>
          </w:p>
        </w:tc>
        <w:tc>
          <w:tcPr>
            <w:tcW w:w="850" w:type="dxa"/>
            <w:tcBorders>
              <w:top w:val="single" w:sz="4" w:space="0" w:color="auto"/>
              <w:left w:val="single" w:sz="4" w:space="0" w:color="auto"/>
              <w:bottom w:val="single" w:sz="4" w:space="0" w:color="auto"/>
              <w:right w:val="single" w:sz="4" w:space="0" w:color="auto"/>
            </w:tcBorders>
          </w:tcPr>
          <w:p w14:paraId="28331BFC"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4BC56125"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14:paraId="6E2CB708"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6257C" w:rsidRPr="006E67C5" w14:paraId="6C6926F0" w14:textId="77777777" w:rsidTr="00225400">
        <w:trPr>
          <w:trHeight w:val="322"/>
        </w:trPr>
        <w:tc>
          <w:tcPr>
            <w:tcW w:w="629" w:type="dxa"/>
            <w:tcBorders>
              <w:top w:val="single" w:sz="4" w:space="0" w:color="auto"/>
              <w:left w:val="single" w:sz="4" w:space="0" w:color="auto"/>
              <w:bottom w:val="single" w:sz="4" w:space="0" w:color="auto"/>
              <w:right w:val="single" w:sz="4" w:space="0" w:color="auto"/>
            </w:tcBorders>
          </w:tcPr>
          <w:p w14:paraId="1897B332"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6</w:t>
            </w:r>
          </w:p>
        </w:tc>
        <w:tc>
          <w:tcPr>
            <w:tcW w:w="2065" w:type="dxa"/>
            <w:tcBorders>
              <w:top w:val="single" w:sz="4" w:space="0" w:color="auto"/>
              <w:left w:val="single" w:sz="4" w:space="0" w:color="auto"/>
              <w:bottom w:val="single" w:sz="4" w:space="0" w:color="auto"/>
              <w:right w:val="single" w:sz="4" w:space="0" w:color="auto"/>
            </w:tcBorders>
          </w:tcPr>
          <w:p w14:paraId="0EC24F0C" w14:textId="77777777" w:rsidR="0056257C" w:rsidRPr="006E67C5" w:rsidRDefault="0056257C" w:rsidP="00225400">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Đại học</w:t>
            </w:r>
          </w:p>
        </w:tc>
        <w:tc>
          <w:tcPr>
            <w:tcW w:w="992" w:type="dxa"/>
            <w:tcBorders>
              <w:top w:val="single" w:sz="4" w:space="0" w:color="auto"/>
              <w:left w:val="single" w:sz="4" w:space="0" w:color="auto"/>
              <w:bottom w:val="single" w:sz="4" w:space="0" w:color="auto"/>
              <w:right w:val="single" w:sz="4" w:space="0" w:color="auto"/>
            </w:tcBorders>
          </w:tcPr>
          <w:p w14:paraId="4F5F3695"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12BDC6F3"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1586236F"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14:paraId="560A13EB"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14:paraId="5BAAF9DB"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49403E72"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0" w:type="dxa"/>
            <w:tcBorders>
              <w:top w:val="single" w:sz="4" w:space="0" w:color="auto"/>
              <w:left w:val="single" w:sz="4" w:space="0" w:color="auto"/>
              <w:bottom w:val="single" w:sz="4" w:space="0" w:color="auto"/>
              <w:right w:val="single" w:sz="4" w:space="0" w:color="auto"/>
            </w:tcBorders>
          </w:tcPr>
          <w:p w14:paraId="40A866DE"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14:paraId="177F291E"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14:paraId="04592EE8" w14:textId="77777777" w:rsidR="0056257C" w:rsidRPr="006E67C5" w:rsidRDefault="0056257C" w:rsidP="00225400">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6257C" w:rsidRPr="006E67C5" w14:paraId="1AC22B40" w14:textId="77777777" w:rsidTr="00225400">
        <w:trPr>
          <w:trHeight w:val="322"/>
        </w:trPr>
        <w:tc>
          <w:tcPr>
            <w:tcW w:w="629" w:type="dxa"/>
            <w:tcBorders>
              <w:top w:val="single" w:sz="4" w:space="0" w:color="auto"/>
              <w:left w:val="single" w:sz="4" w:space="0" w:color="auto"/>
              <w:bottom w:val="single" w:sz="4" w:space="0" w:color="auto"/>
              <w:right w:val="single" w:sz="4" w:space="0" w:color="auto"/>
            </w:tcBorders>
          </w:tcPr>
          <w:p w14:paraId="1907A8EB" w14:textId="77777777" w:rsidR="0056257C" w:rsidRPr="006E67C5" w:rsidRDefault="0056257C" w:rsidP="00225400">
            <w:pPr>
              <w:keepNext/>
              <w:widowControl w:val="0"/>
              <w:autoSpaceDE/>
              <w:autoSpaceDN/>
              <w:spacing w:before="0" w:after="0" w:line="320" w:lineRule="exact"/>
              <w:jc w:val="right"/>
              <w:outlineLvl w:val="2"/>
              <w:rPr>
                <w:rFonts w:ascii="Times New Roman" w:hAnsi="Times New Roman" w:cs="Times New Roman"/>
                <w:sz w:val="26"/>
                <w:szCs w:val="26"/>
                <w:lang w:val="pt-BR"/>
              </w:rPr>
            </w:pPr>
          </w:p>
        </w:tc>
        <w:tc>
          <w:tcPr>
            <w:tcW w:w="2065" w:type="dxa"/>
            <w:tcBorders>
              <w:top w:val="single" w:sz="4" w:space="0" w:color="auto"/>
              <w:left w:val="single" w:sz="4" w:space="0" w:color="auto"/>
              <w:bottom w:val="single" w:sz="4" w:space="0" w:color="auto"/>
              <w:right w:val="single" w:sz="4" w:space="0" w:color="auto"/>
            </w:tcBorders>
          </w:tcPr>
          <w:p w14:paraId="55E81038" w14:textId="77777777" w:rsidR="0056257C" w:rsidRPr="006E67C5" w:rsidRDefault="0056257C" w:rsidP="00225400">
            <w:pPr>
              <w:widowControl w:val="0"/>
              <w:autoSpaceDE/>
              <w:autoSpaceDN/>
              <w:spacing w:before="0" w:after="0" w:line="320" w:lineRule="exact"/>
              <w:ind w:right="480"/>
              <w:jc w:val="center"/>
              <w:rPr>
                <w:rFonts w:ascii="Times New Roman" w:hAnsi="Times New Roman" w:cs="Times New Roman"/>
                <w:b/>
                <w:sz w:val="26"/>
                <w:szCs w:val="26"/>
                <w:lang w:val="pt-BR"/>
              </w:rPr>
            </w:pPr>
            <w:r w:rsidRPr="006E67C5">
              <w:rPr>
                <w:rFonts w:ascii="Times New Roman" w:hAnsi="Times New Roman" w:cs="Times New Roman"/>
                <w:b/>
                <w:sz w:val="26"/>
                <w:szCs w:val="26"/>
                <w:lang w:val="pt-BR"/>
              </w:rPr>
              <w:t>Tổng</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42C30DCF"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8</w:t>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4FF59364"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100%</w:t>
            </w: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1B245153"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4</w:t>
            </w:r>
          </w:p>
        </w:tc>
        <w:tc>
          <w:tcPr>
            <w:tcW w:w="567" w:type="dxa"/>
            <w:tcBorders>
              <w:top w:val="single" w:sz="4" w:space="0" w:color="auto"/>
              <w:left w:val="single" w:sz="4" w:space="0" w:color="auto"/>
              <w:bottom w:val="single" w:sz="4" w:space="0" w:color="auto"/>
              <w:right w:val="single" w:sz="4" w:space="0" w:color="auto"/>
            </w:tcBorders>
            <w:shd w:val="clear" w:color="auto" w:fill="E6E6E6"/>
          </w:tcPr>
          <w:p w14:paraId="5B50A981"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4</w:t>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0839739"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134D4BFD"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7</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1768DA11"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2C8277A6"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2434DAFF" w14:textId="77777777" w:rsidR="0056257C" w:rsidRPr="006E67C5" w:rsidRDefault="0056257C" w:rsidP="00225400">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0</w:t>
            </w:r>
          </w:p>
        </w:tc>
      </w:tr>
    </w:tbl>
    <w:p w14:paraId="2601FC16" w14:textId="77777777" w:rsidR="0056257C" w:rsidRPr="006E67C5" w:rsidRDefault="0056257C" w:rsidP="0056257C">
      <w:pPr>
        <w:pStyle w:val="ListParagraph"/>
        <w:widowControl w:val="0"/>
        <w:numPr>
          <w:ilvl w:val="0"/>
          <w:numId w:val="20"/>
        </w:numPr>
        <w:tabs>
          <w:tab w:val="left" w:pos="567"/>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Tuổi trung bình của giảng</w:t>
      </w:r>
      <w:r>
        <w:rPr>
          <w:rFonts w:ascii="Times New Roman" w:hAnsi="Times New Roman" w:cs="Times New Roman"/>
          <w:lang w:val="pt-BR"/>
        </w:rPr>
        <w:t xml:space="preserve"> viên cơ hữu: 30 – 40 </w:t>
      </w:r>
      <w:r w:rsidRPr="006E67C5">
        <w:rPr>
          <w:rFonts w:ascii="Times New Roman" w:hAnsi="Times New Roman" w:cs="Times New Roman"/>
          <w:lang w:val="pt-BR"/>
        </w:rPr>
        <w:t>tuổi</w:t>
      </w:r>
    </w:p>
    <w:p w14:paraId="3530968F" w14:textId="77777777" w:rsidR="0056257C" w:rsidRPr="006E67C5" w:rsidRDefault="0056257C" w:rsidP="0056257C">
      <w:pPr>
        <w:pStyle w:val="ListParagraph"/>
        <w:widowControl w:val="0"/>
        <w:numPr>
          <w:ilvl w:val="0"/>
          <w:numId w:val="20"/>
        </w:numPr>
        <w:tabs>
          <w:tab w:val="left" w:pos="567"/>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Tỷ lệ giảng viên cơ hữu có trình độ tiến sĩ trở lên trên tổng số giảng viên cơ </w:t>
      </w:r>
      <w:r w:rsidRPr="006E67C5">
        <w:rPr>
          <w:rFonts w:ascii="Times New Roman" w:hAnsi="Times New Roman" w:cs="Times New Roman"/>
          <w:lang w:val="pt-BR"/>
        </w:rPr>
        <w:lastRenderedPageBreak/>
        <w:t xml:space="preserve">hữu của đơn vị thực hiện </w:t>
      </w:r>
      <w:r>
        <w:rPr>
          <w:rFonts w:ascii="Times New Roman" w:hAnsi="Times New Roman" w:cs="Times New Roman"/>
          <w:lang w:val="pt-BR"/>
        </w:rPr>
        <w:t>CTĐT: 25%</w:t>
      </w:r>
    </w:p>
    <w:p w14:paraId="240CB921" w14:textId="77777777" w:rsidR="0056257C" w:rsidRPr="006E67C5" w:rsidRDefault="0056257C" w:rsidP="0056257C">
      <w:pPr>
        <w:pStyle w:val="ListParagraph"/>
        <w:widowControl w:val="0"/>
        <w:numPr>
          <w:ilvl w:val="0"/>
          <w:numId w:val="20"/>
        </w:numPr>
        <w:tabs>
          <w:tab w:val="left" w:pos="567"/>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Tỷ lệ giảng viên cơ hữu có trình độ thạc sĩ trên tổng số giảng viên cơ hữu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w:t>
      </w:r>
      <w:r>
        <w:rPr>
          <w:rFonts w:ascii="Times New Roman" w:hAnsi="Times New Roman" w:cs="Times New Roman"/>
          <w:lang w:val="pt-BR"/>
        </w:rPr>
        <w:t>75%</w:t>
      </w:r>
    </w:p>
    <w:p w14:paraId="1726DDEA" w14:textId="77777777" w:rsidR="0056257C" w:rsidRPr="006E67C5" w:rsidRDefault="0056257C" w:rsidP="0056257C">
      <w:pPr>
        <w:widowControl w:val="0"/>
        <w:numPr>
          <w:ilvl w:val="0"/>
          <w:numId w:val="19"/>
        </w:numPr>
        <w:tabs>
          <w:tab w:val="num" w:pos="585"/>
        </w:tabs>
        <w:autoSpaceDE/>
        <w:autoSpaceDN/>
        <w:ind w:left="0" w:firstLine="0"/>
        <w:rPr>
          <w:rFonts w:ascii="Times New Roman" w:hAnsi="Times New Roman" w:cs="Times New Roman"/>
          <w:lang w:val="pt-BR"/>
        </w:rPr>
      </w:pPr>
      <w:r w:rsidRPr="006E67C5">
        <w:rPr>
          <w:rFonts w:ascii="Times New Roman" w:hAnsi="Times New Roman" w:cs="Times New Roman"/>
          <w:lang w:val="pt-BR"/>
        </w:rPr>
        <w:t>Thống kê, phân loại giảng viên cơ hữu theo mức độ thường xuyên sử dụng ngoại ngữ và tin học cho công tác giảng dạy và nghiên cứu</w:t>
      </w:r>
    </w:p>
    <w:tbl>
      <w:tblPr>
        <w:tblW w:w="9599" w:type="dxa"/>
        <w:tblLook w:val="01E0" w:firstRow="1" w:lastRow="1" w:firstColumn="1" w:lastColumn="1" w:noHBand="0" w:noVBand="0"/>
      </w:tblPr>
      <w:tblGrid>
        <w:gridCol w:w="648"/>
        <w:gridCol w:w="5981"/>
        <w:gridCol w:w="1530"/>
        <w:gridCol w:w="1440"/>
      </w:tblGrid>
      <w:tr w:rsidR="0056257C" w:rsidRPr="00225400" w14:paraId="0C393DD4" w14:textId="77777777" w:rsidTr="00225400">
        <w:tc>
          <w:tcPr>
            <w:tcW w:w="648" w:type="dxa"/>
            <w:vMerge w:val="restart"/>
            <w:tcBorders>
              <w:top w:val="single" w:sz="4" w:space="0" w:color="auto"/>
              <w:left w:val="single" w:sz="4" w:space="0" w:color="auto"/>
              <w:bottom w:val="single" w:sz="4" w:space="0" w:color="auto"/>
              <w:right w:val="single" w:sz="4" w:space="0" w:color="auto"/>
            </w:tcBorders>
            <w:vAlign w:val="center"/>
          </w:tcPr>
          <w:p w14:paraId="491C12F4"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5981" w:type="dxa"/>
            <w:vMerge w:val="restart"/>
            <w:tcBorders>
              <w:top w:val="single" w:sz="4" w:space="0" w:color="auto"/>
              <w:left w:val="single" w:sz="4" w:space="0" w:color="auto"/>
              <w:bottom w:val="single" w:sz="4" w:space="0" w:color="auto"/>
              <w:right w:val="single" w:sz="4" w:space="0" w:color="auto"/>
            </w:tcBorders>
            <w:vAlign w:val="center"/>
          </w:tcPr>
          <w:p w14:paraId="550FF647"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Tần suất sử dụng</w:t>
            </w:r>
          </w:p>
        </w:tc>
        <w:tc>
          <w:tcPr>
            <w:tcW w:w="2970" w:type="dxa"/>
            <w:gridSpan w:val="2"/>
            <w:tcBorders>
              <w:top w:val="single" w:sz="4" w:space="0" w:color="auto"/>
              <w:left w:val="single" w:sz="4" w:space="0" w:color="auto"/>
              <w:bottom w:val="single" w:sz="4" w:space="0" w:color="auto"/>
              <w:right w:val="single" w:sz="4" w:space="0" w:color="auto"/>
            </w:tcBorders>
          </w:tcPr>
          <w:p w14:paraId="6067E140"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Tỷ lệ (%) GV cơ hữu sử dụng ngoại ngữ và tin học</w:t>
            </w:r>
          </w:p>
        </w:tc>
      </w:tr>
      <w:tr w:rsidR="0056257C" w:rsidRPr="006E67C5" w14:paraId="3AA966A7" w14:textId="77777777" w:rsidTr="00225400">
        <w:tc>
          <w:tcPr>
            <w:tcW w:w="648" w:type="dxa"/>
            <w:vMerge/>
            <w:tcBorders>
              <w:top w:val="single" w:sz="4" w:space="0" w:color="auto"/>
              <w:left w:val="single" w:sz="4" w:space="0" w:color="auto"/>
              <w:bottom w:val="single" w:sz="4" w:space="0" w:color="auto"/>
              <w:right w:val="single" w:sz="4" w:space="0" w:color="auto"/>
            </w:tcBorders>
          </w:tcPr>
          <w:p w14:paraId="0B059EDF"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p>
        </w:tc>
        <w:tc>
          <w:tcPr>
            <w:tcW w:w="5981" w:type="dxa"/>
            <w:vMerge/>
            <w:tcBorders>
              <w:top w:val="single" w:sz="4" w:space="0" w:color="auto"/>
              <w:left w:val="single" w:sz="4" w:space="0" w:color="auto"/>
              <w:bottom w:val="single" w:sz="4" w:space="0" w:color="auto"/>
              <w:right w:val="single" w:sz="4" w:space="0" w:color="auto"/>
            </w:tcBorders>
          </w:tcPr>
          <w:p w14:paraId="71AC94F8"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1530" w:type="dxa"/>
            <w:tcBorders>
              <w:top w:val="single" w:sz="4" w:space="0" w:color="auto"/>
              <w:left w:val="single" w:sz="4" w:space="0" w:color="auto"/>
              <w:bottom w:val="single" w:sz="4" w:space="0" w:color="auto"/>
              <w:right w:val="single" w:sz="4" w:space="0" w:color="auto"/>
            </w:tcBorders>
          </w:tcPr>
          <w:p w14:paraId="04DBE4A2"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Ngoại ngữ</w:t>
            </w:r>
          </w:p>
        </w:tc>
        <w:tc>
          <w:tcPr>
            <w:tcW w:w="1440" w:type="dxa"/>
            <w:tcBorders>
              <w:top w:val="single" w:sz="4" w:space="0" w:color="auto"/>
              <w:left w:val="single" w:sz="4" w:space="0" w:color="auto"/>
              <w:bottom w:val="single" w:sz="4" w:space="0" w:color="auto"/>
              <w:right w:val="single" w:sz="4" w:space="0" w:color="auto"/>
            </w:tcBorders>
          </w:tcPr>
          <w:p w14:paraId="02DEDBF8"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Tin học</w:t>
            </w:r>
          </w:p>
        </w:tc>
      </w:tr>
      <w:tr w:rsidR="0056257C" w:rsidRPr="00225400" w14:paraId="122238D0" w14:textId="77777777" w:rsidTr="00225400">
        <w:tc>
          <w:tcPr>
            <w:tcW w:w="648" w:type="dxa"/>
            <w:tcBorders>
              <w:top w:val="single" w:sz="4" w:space="0" w:color="auto"/>
              <w:left w:val="single" w:sz="4" w:space="0" w:color="auto"/>
              <w:bottom w:val="single" w:sz="4" w:space="0" w:color="auto"/>
              <w:right w:val="single" w:sz="4" w:space="0" w:color="auto"/>
            </w:tcBorders>
          </w:tcPr>
          <w:p w14:paraId="0FD3D8EF"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5981" w:type="dxa"/>
            <w:tcBorders>
              <w:top w:val="single" w:sz="4" w:space="0" w:color="auto"/>
              <w:left w:val="single" w:sz="4" w:space="0" w:color="auto"/>
              <w:bottom w:val="single" w:sz="4" w:space="0" w:color="auto"/>
              <w:right w:val="single" w:sz="4" w:space="0" w:color="auto"/>
            </w:tcBorders>
          </w:tcPr>
          <w:p w14:paraId="4D35FF26" w14:textId="77777777" w:rsidR="0056257C" w:rsidRPr="006E67C5" w:rsidRDefault="0056257C" w:rsidP="00225400">
            <w:pPr>
              <w:widowControl w:val="0"/>
              <w:tabs>
                <w:tab w:val="num" w:pos="266"/>
              </w:tabs>
              <w:autoSpaceDE/>
              <w:autoSpaceDN/>
              <w:spacing w:before="0" w:after="0"/>
              <w:ind w:left="-14" w:firstLine="14"/>
              <w:rPr>
                <w:rFonts w:ascii="Times New Roman" w:hAnsi="Times New Roman" w:cs="Times New Roman"/>
                <w:sz w:val="26"/>
                <w:szCs w:val="26"/>
                <w:lang w:val="pt-BR"/>
              </w:rPr>
            </w:pPr>
            <w:r w:rsidRPr="006E67C5">
              <w:rPr>
                <w:rFonts w:ascii="Times New Roman" w:hAnsi="Times New Roman" w:cs="Times New Roman"/>
                <w:sz w:val="26"/>
                <w:szCs w:val="26"/>
                <w:lang w:val="pt-BR"/>
              </w:rPr>
              <w:t>Luôn sử dụng (trên 80% thời gian của công việc)</w:t>
            </w:r>
          </w:p>
        </w:tc>
        <w:tc>
          <w:tcPr>
            <w:tcW w:w="1530" w:type="dxa"/>
            <w:tcBorders>
              <w:top w:val="single" w:sz="4" w:space="0" w:color="auto"/>
              <w:left w:val="single" w:sz="4" w:space="0" w:color="auto"/>
              <w:bottom w:val="single" w:sz="4" w:space="0" w:color="auto"/>
              <w:right w:val="single" w:sz="4" w:space="0" w:color="auto"/>
            </w:tcBorders>
          </w:tcPr>
          <w:p w14:paraId="2B8A22BB"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14:paraId="6D63362C"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r>
      <w:tr w:rsidR="0056257C" w:rsidRPr="00DD3A23" w14:paraId="316E852B" w14:textId="77777777" w:rsidTr="00225400">
        <w:tc>
          <w:tcPr>
            <w:tcW w:w="648" w:type="dxa"/>
            <w:tcBorders>
              <w:top w:val="single" w:sz="4" w:space="0" w:color="auto"/>
              <w:left w:val="single" w:sz="4" w:space="0" w:color="auto"/>
              <w:bottom w:val="single" w:sz="4" w:space="0" w:color="auto"/>
              <w:right w:val="single" w:sz="4" w:space="0" w:color="auto"/>
            </w:tcBorders>
          </w:tcPr>
          <w:p w14:paraId="45EA3C95"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5981" w:type="dxa"/>
            <w:tcBorders>
              <w:top w:val="single" w:sz="4" w:space="0" w:color="auto"/>
              <w:left w:val="single" w:sz="4" w:space="0" w:color="auto"/>
              <w:bottom w:val="single" w:sz="4" w:space="0" w:color="auto"/>
              <w:right w:val="single" w:sz="4" w:space="0" w:color="auto"/>
            </w:tcBorders>
          </w:tcPr>
          <w:p w14:paraId="462302BC" w14:textId="77777777" w:rsidR="0056257C" w:rsidRPr="006E67C5" w:rsidRDefault="0056257C" w:rsidP="00225400">
            <w:pPr>
              <w:widowControl w:val="0"/>
              <w:tabs>
                <w:tab w:val="num" w:pos="266"/>
              </w:tabs>
              <w:autoSpaceDE/>
              <w:autoSpaceDN/>
              <w:spacing w:before="0" w:after="0"/>
              <w:ind w:left="-14" w:firstLine="14"/>
              <w:rPr>
                <w:rFonts w:ascii="Times New Roman" w:hAnsi="Times New Roman" w:cs="Times New Roman"/>
                <w:sz w:val="26"/>
                <w:szCs w:val="26"/>
                <w:lang w:val="pt-BR"/>
              </w:rPr>
            </w:pPr>
            <w:r w:rsidRPr="006E67C5">
              <w:rPr>
                <w:rFonts w:ascii="Times New Roman" w:hAnsi="Times New Roman" w:cs="Times New Roman"/>
                <w:sz w:val="26"/>
                <w:szCs w:val="26"/>
                <w:lang w:val="pt-BR"/>
              </w:rPr>
              <w:t>Thường sử dụng (trên 60-80% thời gian của công việc)</w:t>
            </w:r>
          </w:p>
        </w:tc>
        <w:tc>
          <w:tcPr>
            <w:tcW w:w="1530" w:type="dxa"/>
            <w:tcBorders>
              <w:top w:val="single" w:sz="4" w:space="0" w:color="auto"/>
              <w:left w:val="single" w:sz="4" w:space="0" w:color="auto"/>
              <w:bottom w:val="single" w:sz="4" w:space="0" w:color="auto"/>
              <w:right w:val="single" w:sz="4" w:space="0" w:color="auto"/>
            </w:tcBorders>
          </w:tcPr>
          <w:p w14:paraId="482CC1A2"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r>
              <w:rPr>
                <w:rFonts w:ascii="Times New Roman" w:hAnsi="Times New Roman" w:cs="Times New Roman"/>
                <w:sz w:val="26"/>
                <w:szCs w:val="26"/>
                <w:lang w:val="pt-BR"/>
              </w:rPr>
              <w:t>100%</w:t>
            </w:r>
          </w:p>
        </w:tc>
        <w:tc>
          <w:tcPr>
            <w:tcW w:w="1440" w:type="dxa"/>
            <w:tcBorders>
              <w:top w:val="single" w:sz="4" w:space="0" w:color="auto"/>
              <w:left w:val="single" w:sz="4" w:space="0" w:color="auto"/>
              <w:bottom w:val="single" w:sz="4" w:space="0" w:color="auto"/>
              <w:right w:val="single" w:sz="4" w:space="0" w:color="auto"/>
            </w:tcBorders>
          </w:tcPr>
          <w:p w14:paraId="780D4DCC"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r>
              <w:rPr>
                <w:rFonts w:ascii="Times New Roman" w:hAnsi="Times New Roman" w:cs="Times New Roman"/>
                <w:sz w:val="26"/>
                <w:szCs w:val="26"/>
                <w:lang w:val="pt-BR"/>
              </w:rPr>
              <w:t>100%</w:t>
            </w:r>
          </w:p>
        </w:tc>
      </w:tr>
      <w:tr w:rsidR="0056257C" w:rsidRPr="00225400" w14:paraId="2543F6FB" w14:textId="77777777" w:rsidTr="00225400">
        <w:tc>
          <w:tcPr>
            <w:tcW w:w="648" w:type="dxa"/>
            <w:tcBorders>
              <w:top w:val="single" w:sz="4" w:space="0" w:color="auto"/>
              <w:left w:val="single" w:sz="4" w:space="0" w:color="auto"/>
              <w:bottom w:val="single" w:sz="4" w:space="0" w:color="auto"/>
              <w:right w:val="single" w:sz="4" w:space="0" w:color="auto"/>
            </w:tcBorders>
          </w:tcPr>
          <w:p w14:paraId="77F79869"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w:t>
            </w:r>
          </w:p>
        </w:tc>
        <w:tc>
          <w:tcPr>
            <w:tcW w:w="5981" w:type="dxa"/>
            <w:tcBorders>
              <w:top w:val="single" w:sz="4" w:space="0" w:color="auto"/>
              <w:left w:val="single" w:sz="4" w:space="0" w:color="auto"/>
              <w:bottom w:val="single" w:sz="4" w:space="0" w:color="auto"/>
              <w:right w:val="single" w:sz="4" w:space="0" w:color="auto"/>
            </w:tcBorders>
          </w:tcPr>
          <w:p w14:paraId="709EF385" w14:textId="77777777" w:rsidR="0056257C" w:rsidRPr="006E67C5" w:rsidRDefault="0056257C" w:rsidP="00225400">
            <w:pPr>
              <w:widowControl w:val="0"/>
              <w:tabs>
                <w:tab w:val="num" w:pos="266"/>
              </w:tabs>
              <w:autoSpaceDE/>
              <w:autoSpaceDN/>
              <w:spacing w:before="0" w:after="0"/>
              <w:ind w:left="-14" w:firstLine="14"/>
              <w:rPr>
                <w:rFonts w:ascii="Times New Roman" w:hAnsi="Times New Roman" w:cs="Times New Roman"/>
                <w:sz w:val="26"/>
                <w:szCs w:val="26"/>
                <w:lang w:val="pt-BR"/>
              </w:rPr>
            </w:pPr>
            <w:r w:rsidRPr="006E67C5">
              <w:rPr>
                <w:rFonts w:ascii="Times New Roman" w:hAnsi="Times New Roman" w:cs="Times New Roman"/>
                <w:sz w:val="26"/>
                <w:szCs w:val="26"/>
                <w:lang w:val="pt-BR"/>
              </w:rPr>
              <w:t>Đôi khi sử dụng (trên 40-60% thời gian của công việc)</w:t>
            </w:r>
          </w:p>
        </w:tc>
        <w:tc>
          <w:tcPr>
            <w:tcW w:w="1530" w:type="dxa"/>
            <w:tcBorders>
              <w:top w:val="single" w:sz="4" w:space="0" w:color="auto"/>
              <w:left w:val="single" w:sz="4" w:space="0" w:color="auto"/>
              <w:bottom w:val="single" w:sz="4" w:space="0" w:color="auto"/>
              <w:right w:val="single" w:sz="4" w:space="0" w:color="auto"/>
            </w:tcBorders>
          </w:tcPr>
          <w:p w14:paraId="1CF12D6E"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14:paraId="6B688F07"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r>
      <w:tr w:rsidR="0056257C" w:rsidRPr="00225400" w14:paraId="093848B9" w14:textId="77777777" w:rsidTr="00225400">
        <w:tc>
          <w:tcPr>
            <w:tcW w:w="648" w:type="dxa"/>
            <w:tcBorders>
              <w:top w:val="single" w:sz="4" w:space="0" w:color="auto"/>
              <w:left w:val="single" w:sz="4" w:space="0" w:color="auto"/>
              <w:bottom w:val="single" w:sz="4" w:space="0" w:color="auto"/>
              <w:right w:val="single" w:sz="4" w:space="0" w:color="auto"/>
            </w:tcBorders>
          </w:tcPr>
          <w:p w14:paraId="3B66C331"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5981" w:type="dxa"/>
            <w:tcBorders>
              <w:top w:val="single" w:sz="4" w:space="0" w:color="auto"/>
              <w:left w:val="single" w:sz="4" w:space="0" w:color="auto"/>
              <w:bottom w:val="single" w:sz="4" w:space="0" w:color="auto"/>
              <w:right w:val="single" w:sz="4" w:space="0" w:color="auto"/>
            </w:tcBorders>
          </w:tcPr>
          <w:p w14:paraId="705AF7A1" w14:textId="77777777" w:rsidR="0056257C" w:rsidRPr="006E67C5" w:rsidRDefault="0056257C" w:rsidP="00225400">
            <w:pPr>
              <w:widowControl w:val="0"/>
              <w:tabs>
                <w:tab w:val="num" w:pos="266"/>
              </w:tabs>
              <w:autoSpaceDE/>
              <w:autoSpaceDN/>
              <w:spacing w:before="0" w:after="0"/>
              <w:ind w:left="-14" w:firstLine="14"/>
              <w:rPr>
                <w:rFonts w:ascii="Times New Roman" w:hAnsi="Times New Roman" w:cs="Times New Roman"/>
                <w:sz w:val="26"/>
                <w:szCs w:val="26"/>
                <w:lang w:val="pt-BR"/>
              </w:rPr>
            </w:pPr>
            <w:r w:rsidRPr="006E67C5">
              <w:rPr>
                <w:rFonts w:ascii="Times New Roman" w:hAnsi="Times New Roman" w:cs="Times New Roman"/>
                <w:sz w:val="26"/>
                <w:szCs w:val="26"/>
                <w:lang w:val="pt-BR"/>
              </w:rPr>
              <w:t>Ít khi sử dụng (trên 20-40% thời gian của công việc)</w:t>
            </w:r>
          </w:p>
        </w:tc>
        <w:tc>
          <w:tcPr>
            <w:tcW w:w="1530" w:type="dxa"/>
            <w:tcBorders>
              <w:top w:val="single" w:sz="4" w:space="0" w:color="auto"/>
              <w:left w:val="single" w:sz="4" w:space="0" w:color="auto"/>
              <w:bottom w:val="single" w:sz="4" w:space="0" w:color="auto"/>
              <w:right w:val="single" w:sz="4" w:space="0" w:color="auto"/>
            </w:tcBorders>
          </w:tcPr>
          <w:p w14:paraId="6CDACA9B"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14:paraId="209B8489"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r>
      <w:tr w:rsidR="0056257C" w:rsidRPr="00225400" w14:paraId="6CB4D284" w14:textId="77777777" w:rsidTr="00225400">
        <w:tc>
          <w:tcPr>
            <w:tcW w:w="648" w:type="dxa"/>
            <w:tcBorders>
              <w:top w:val="single" w:sz="4" w:space="0" w:color="auto"/>
              <w:left w:val="single" w:sz="4" w:space="0" w:color="auto"/>
              <w:bottom w:val="single" w:sz="4" w:space="0" w:color="auto"/>
              <w:right w:val="single" w:sz="4" w:space="0" w:color="auto"/>
            </w:tcBorders>
          </w:tcPr>
          <w:p w14:paraId="4F4AA996"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5</w:t>
            </w:r>
          </w:p>
        </w:tc>
        <w:tc>
          <w:tcPr>
            <w:tcW w:w="5981" w:type="dxa"/>
            <w:tcBorders>
              <w:top w:val="single" w:sz="4" w:space="0" w:color="auto"/>
              <w:left w:val="single" w:sz="4" w:space="0" w:color="auto"/>
              <w:bottom w:val="single" w:sz="4" w:space="0" w:color="auto"/>
              <w:right w:val="single" w:sz="4" w:space="0" w:color="auto"/>
            </w:tcBorders>
          </w:tcPr>
          <w:p w14:paraId="7E58CB29" w14:textId="77777777" w:rsidR="0056257C" w:rsidRPr="006E67C5" w:rsidRDefault="0056257C" w:rsidP="00225400">
            <w:pPr>
              <w:widowControl w:val="0"/>
              <w:tabs>
                <w:tab w:val="num" w:pos="266"/>
              </w:tabs>
              <w:autoSpaceDE/>
              <w:autoSpaceDN/>
              <w:spacing w:before="0" w:after="0"/>
              <w:ind w:left="-14" w:firstLine="14"/>
              <w:rPr>
                <w:rFonts w:ascii="Times New Roman" w:hAnsi="Times New Roman" w:cs="Times New Roman"/>
                <w:sz w:val="26"/>
                <w:szCs w:val="26"/>
                <w:lang w:val="pt-BR"/>
              </w:rPr>
            </w:pPr>
            <w:r w:rsidRPr="006E67C5">
              <w:rPr>
                <w:rFonts w:ascii="Times New Roman" w:hAnsi="Times New Roman" w:cs="Times New Roman"/>
                <w:sz w:val="26"/>
                <w:szCs w:val="26"/>
                <w:lang w:val="pt-BR"/>
              </w:rPr>
              <w:t>Hiếm khi sử dụng hoặc không sử dụng (0-20% thời gian của công việc)</w:t>
            </w:r>
          </w:p>
        </w:tc>
        <w:tc>
          <w:tcPr>
            <w:tcW w:w="1530" w:type="dxa"/>
            <w:tcBorders>
              <w:top w:val="single" w:sz="4" w:space="0" w:color="auto"/>
              <w:left w:val="single" w:sz="4" w:space="0" w:color="auto"/>
              <w:bottom w:val="single" w:sz="4" w:space="0" w:color="auto"/>
              <w:right w:val="single" w:sz="4" w:space="0" w:color="auto"/>
            </w:tcBorders>
          </w:tcPr>
          <w:p w14:paraId="2F76E4C6"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14:paraId="7F334396"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r>
      <w:tr w:rsidR="0056257C" w:rsidRPr="006E67C5" w14:paraId="11B468DC" w14:textId="77777777" w:rsidTr="00225400">
        <w:tc>
          <w:tcPr>
            <w:tcW w:w="648" w:type="dxa"/>
            <w:tcBorders>
              <w:top w:val="single" w:sz="4" w:space="0" w:color="auto"/>
              <w:left w:val="single" w:sz="4" w:space="0" w:color="auto"/>
              <w:bottom w:val="single" w:sz="4" w:space="0" w:color="auto"/>
              <w:right w:val="single" w:sz="4" w:space="0" w:color="auto"/>
            </w:tcBorders>
          </w:tcPr>
          <w:p w14:paraId="6FFD09E9"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p>
        </w:tc>
        <w:tc>
          <w:tcPr>
            <w:tcW w:w="5981" w:type="dxa"/>
            <w:tcBorders>
              <w:top w:val="single" w:sz="4" w:space="0" w:color="auto"/>
              <w:left w:val="single" w:sz="4" w:space="0" w:color="auto"/>
              <w:bottom w:val="single" w:sz="4" w:space="0" w:color="auto"/>
              <w:right w:val="single" w:sz="4" w:space="0" w:color="auto"/>
            </w:tcBorders>
            <w:shd w:val="clear" w:color="auto" w:fill="E6E6E6"/>
          </w:tcPr>
          <w:p w14:paraId="59722881" w14:textId="77777777" w:rsidR="0056257C" w:rsidRPr="006E67C5" w:rsidRDefault="0056257C" w:rsidP="00225400">
            <w:pPr>
              <w:widowControl w:val="0"/>
              <w:tabs>
                <w:tab w:val="num" w:pos="360"/>
              </w:tabs>
              <w:autoSpaceDE/>
              <w:autoSpaceDN/>
              <w:spacing w:before="0" w:after="0"/>
              <w:rPr>
                <w:rFonts w:ascii="Times New Roman" w:hAnsi="Times New Roman" w:cs="Times New Roman"/>
                <w:b/>
                <w:sz w:val="26"/>
                <w:szCs w:val="26"/>
                <w:lang w:val="pt-BR"/>
              </w:rPr>
            </w:pPr>
            <w:r w:rsidRPr="006E67C5">
              <w:rPr>
                <w:rFonts w:ascii="Times New Roman" w:hAnsi="Times New Roman" w:cs="Times New Roman"/>
                <w:b/>
                <w:sz w:val="26"/>
                <w:szCs w:val="26"/>
                <w:lang w:val="pt-BR"/>
              </w:rPr>
              <w:t>Tổng</w:t>
            </w:r>
          </w:p>
        </w:tc>
        <w:tc>
          <w:tcPr>
            <w:tcW w:w="1530" w:type="dxa"/>
            <w:tcBorders>
              <w:top w:val="single" w:sz="4" w:space="0" w:color="auto"/>
              <w:left w:val="single" w:sz="4" w:space="0" w:color="auto"/>
              <w:bottom w:val="single" w:sz="4" w:space="0" w:color="auto"/>
              <w:right w:val="single" w:sz="4" w:space="0" w:color="auto"/>
            </w:tcBorders>
            <w:shd w:val="clear" w:color="auto" w:fill="E6E6E6"/>
          </w:tcPr>
          <w:p w14:paraId="0B88B642"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16C4A9D7"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r>
    </w:tbl>
    <w:p w14:paraId="0BBE96F6" w14:textId="77777777" w:rsidR="001006F1" w:rsidRPr="006E67C5" w:rsidRDefault="001006F1" w:rsidP="001006F1">
      <w:pPr>
        <w:pStyle w:val="ListParagraph"/>
        <w:numPr>
          <w:ilvl w:val="0"/>
          <w:numId w:val="17"/>
        </w:numPr>
        <w:tabs>
          <w:tab w:val="left" w:pos="426"/>
        </w:tabs>
        <w:autoSpaceDE/>
        <w:autoSpaceDN/>
        <w:ind w:hanging="1080"/>
        <w:rPr>
          <w:rFonts w:ascii="Times New Roman" w:hAnsi="Times New Roman" w:cs="Times New Roman"/>
          <w:b/>
          <w:bCs/>
          <w:iCs/>
        </w:rPr>
      </w:pPr>
      <w:r w:rsidRPr="006E67C5">
        <w:rPr>
          <w:rFonts w:ascii="Times New Roman" w:hAnsi="Times New Roman" w:cs="Times New Roman"/>
          <w:b/>
          <w:bCs/>
          <w:iCs/>
        </w:rPr>
        <w:t>Người học (chỉ tính số lượng người học của chương trình đào tạo)</w:t>
      </w:r>
    </w:p>
    <w:p w14:paraId="29B21823" w14:textId="77777777" w:rsidR="001006F1" w:rsidRPr="006E67C5" w:rsidRDefault="001006F1" w:rsidP="001006F1">
      <w:pPr>
        <w:widowControl w:val="0"/>
        <w:numPr>
          <w:ilvl w:val="0"/>
          <w:numId w:val="19"/>
        </w:numPr>
        <w:tabs>
          <w:tab w:val="num" w:pos="585"/>
        </w:tabs>
        <w:autoSpaceDE/>
        <w:autoSpaceDN/>
        <w:spacing w:before="0" w:after="0"/>
        <w:ind w:left="0" w:firstLine="0"/>
        <w:rPr>
          <w:rFonts w:ascii="Times New Roman" w:hAnsi="Times New Roman" w:cs="Times New Roman"/>
          <w:bCs/>
          <w:lang w:val="pt-BR"/>
        </w:rPr>
      </w:pPr>
      <w:r w:rsidRPr="006E67C5">
        <w:rPr>
          <w:rFonts w:ascii="Times New Roman" w:hAnsi="Times New Roman" w:cs="Times New Roman"/>
          <w:bCs/>
          <w:lang w:val="pt-BR"/>
        </w:rPr>
        <w:t>Người học bao gồm học sinh, sinh viên, học viên cao học và nghiên cứu sinh.</w:t>
      </w:r>
    </w:p>
    <w:p w14:paraId="3054B61B" w14:textId="77777777" w:rsidR="001006F1" w:rsidRPr="006E67C5" w:rsidRDefault="001006F1" w:rsidP="001006F1">
      <w:pPr>
        <w:widowControl w:val="0"/>
        <w:tabs>
          <w:tab w:val="num" w:pos="360"/>
        </w:tabs>
        <w:autoSpaceDE/>
        <w:autoSpaceDN/>
        <w:spacing w:before="0" w:after="0"/>
        <w:rPr>
          <w:rFonts w:ascii="Times New Roman" w:hAnsi="Times New Roman" w:cs="Times New Roman"/>
          <w:lang w:val="pt-BR"/>
        </w:rPr>
      </w:pPr>
      <w:r w:rsidRPr="006E67C5">
        <w:rPr>
          <w:rFonts w:ascii="Times New Roman" w:hAnsi="Times New Roman" w:cs="Times New Roman"/>
          <w:lang w:val="pt-BR"/>
        </w:rPr>
        <w:t xml:space="preserve">Tổng số người đăng ký dự tuyển vào </w:t>
      </w:r>
      <w:r>
        <w:rPr>
          <w:rFonts w:ascii="Times New Roman" w:hAnsi="Times New Roman" w:cs="Times New Roman"/>
          <w:lang w:val="pt-BR"/>
        </w:rPr>
        <w:t>CTĐT</w:t>
      </w:r>
      <w:r w:rsidRPr="006E67C5">
        <w:rPr>
          <w:rFonts w:ascii="Times New Roman" w:hAnsi="Times New Roman" w:cs="Times New Roman"/>
          <w:lang w:val="pt-BR"/>
        </w:rPr>
        <w:t>, số người học trúng tuyển và nhập học trong 5 năm gần đây (hệ chính quy):</w:t>
      </w:r>
    </w:p>
    <w:tbl>
      <w:tblPr>
        <w:tblW w:w="93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061"/>
        <w:gridCol w:w="1061"/>
        <w:gridCol w:w="904"/>
        <w:gridCol w:w="1061"/>
        <w:gridCol w:w="1159"/>
        <w:gridCol w:w="1351"/>
        <w:gridCol w:w="1341"/>
      </w:tblGrid>
      <w:tr w:rsidR="001006F1" w:rsidRPr="00225400" w14:paraId="2318E99D" w14:textId="77777777" w:rsidTr="00937D8D">
        <w:tc>
          <w:tcPr>
            <w:tcW w:w="1382" w:type="dxa"/>
            <w:tcBorders>
              <w:top w:val="single" w:sz="4" w:space="0" w:color="auto"/>
              <w:left w:val="single" w:sz="4" w:space="0" w:color="auto"/>
              <w:bottom w:val="single" w:sz="4" w:space="0" w:color="auto"/>
              <w:right w:val="single" w:sz="4" w:space="0" w:color="auto"/>
            </w:tcBorders>
            <w:vAlign w:val="center"/>
          </w:tcPr>
          <w:p w14:paraId="3CDAF6E9"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Năm học</w:t>
            </w:r>
          </w:p>
        </w:tc>
        <w:tc>
          <w:tcPr>
            <w:tcW w:w="1061" w:type="dxa"/>
            <w:tcBorders>
              <w:top w:val="single" w:sz="4" w:space="0" w:color="auto"/>
              <w:left w:val="single" w:sz="4" w:space="0" w:color="auto"/>
              <w:bottom w:val="single" w:sz="4" w:space="0" w:color="auto"/>
              <w:right w:val="single" w:sz="4" w:space="0" w:color="auto"/>
            </w:tcBorders>
            <w:vAlign w:val="center"/>
          </w:tcPr>
          <w:p w14:paraId="373F1EF6"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thí sinh đăng ký vào CTĐT</w:t>
            </w:r>
          </w:p>
          <w:p w14:paraId="0B93A6CD"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14:paraId="3A72BB5F"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 xml:space="preserve">Số </w:t>
            </w:r>
            <w:r w:rsidRPr="006E67C5">
              <w:rPr>
                <w:rFonts w:ascii="Times New Roman" w:hAnsi="Times New Roman" w:cs="Times New Roman"/>
                <w:sz w:val="26"/>
                <w:szCs w:val="26"/>
                <w:lang w:val="pt-BR"/>
              </w:rPr>
              <w:br/>
              <w:t>trúng tuyển</w:t>
            </w:r>
          </w:p>
          <w:p w14:paraId="5E8B0E7E"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E6E6E6"/>
            <w:vAlign w:val="center"/>
          </w:tcPr>
          <w:p w14:paraId="17B7CF98"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14:paraId="01A3A934"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nhập học thực tế</w:t>
            </w:r>
          </w:p>
          <w:p w14:paraId="7E9EDF18"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14:paraId="2FE18632"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Điểm tuyển đầu vào/ thang điểm</w:t>
            </w:r>
          </w:p>
        </w:tc>
        <w:tc>
          <w:tcPr>
            <w:tcW w:w="1351" w:type="dxa"/>
            <w:tcBorders>
              <w:top w:val="single" w:sz="4" w:space="0" w:color="auto"/>
              <w:left w:val="single" w:sz="4" w:space="0" w:color="auto"/>
              <w:bottom w:val="single" w:sz="4" w:space="0" w:color="auto"/>
              <w:right w:val="single" w:sz="4" w:space="0" w:color="auto"/>
            </w:tcBorders>
            <w:vAlign w:val="center"/>
          </w:tcPr>
          <w:p w14:paraId="79E5EF85"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Điểm trung bình của sinh viên được tuyển</w:t>
            </w:r>
          </w:p>
        </w:tc>
        <w:tc>
          <w:tcPr>
            <w:tcW w:w="1341" w:type="dxa"/>
            <w:tcBorders>
              <w:top w:val="single" w:sz="4" w:space="0" w:color="auto"/>
              <w:left w:val="single" w:sz="4" w:space="0" w:color="auto"/>
              <w:bottom w:val="single" w:sz="4" w:space="0" w:color="auto"/>
              <w:right w:val="single" w:sz="4" w:space="0" w:color="auto"/>
            </w:tcBorders>
            <w:vAlign w:val="center"/>
          </w:tcPr>
          <w:p w14:paraId="0522CCD6"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sinh viên quốc tế nhập học (người)</w:t>
            </w:r>
          </w:p>
        </w:tc>
      </w:tr>
      <w:tr w:rsidR="001006F1" w:rsidRPr="006E67C5" w14:paraId="568F0244" w14:textId="77777777" w:rsidTr="00937D8D">
        <w:trPr>
          <w:trHeight w:val="303"/>
        </w:trPr>
        <w:tc>
          <w:tcPr>
            <w:tcW w:w="1382" w:type="dxa"/>
            <w:tcBorders>
              <w:top w:val="single" w:sz="4" w:space="0" w:color="auto"/>
              <w:left w:val="single" w:sz="4" w:space="0" w:color="auto"/>
              <w:bottom w:val="single" w:sz="4" w:space="0" w:color="auto"/>
              <w:right w:val="single" w:sz="4" w:space="0" w:color="auto"/>
            </w:tcBorders>
          </w:tcPr>
          <w:p w14:paraId="0DC6E489" w14:textId="46661EA8" w:rsidR="001006F1" w:rsidRPr="006E67C5" w:rsidRDefault="009346E0" w:rsidP="00937D8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2016</w:t>
            </w:r>
            <w:r w:rsidR="001006F1" w:rsidRPr="006E67C5">
              <w:rPr>
                <w:rFonts w:ascii="Times New Roman" w:hAnsi="Times New Roman" w:cs="Times New Roman"/>
                <w:sz w:val="26"/>
                <w:szCs w:val="26"/>
                <w:lang w:val="pt-BR"/>
              </w:rPr>
              <w:t>-</w:t>
            </w:r>
            <w:r w:rsidR="00D61492">
              <w:rPr>
                <w:rFonts w:ascii="Times New Roman" w:hAnsi="Times New Roman" w:cs="Times New Roman"/>
                <w:sz w:val="26"/>
                <w:szCs w:val="26"/>
                <w:lang w:val="pt-BR"/>
              </w:rPr>
              <w:t>2017</w:t>
            </w:r>
          </w:p>
        </w:tc>
        <w:tc>
          <w:tcPr>
            <w:tcW w:w="1061" w:type="dxa"/>
            <w:tcBorders>
              <w:top w:val="single" w:sz="4" w:space="0" w:color="auto"/>
              <w:left w:val="single" w:sz="4" w:space="0" w:color="auto"/>
              <w:bottom w:val="single" w:sz="4" w:space="0" w:color="auto"/>
              <w:right w:val="single" w:sz="4" w:space="0" w:color="auto"/>
            </w:tcBorders>
          </w:tcPr>
          <w:p w14:paraId="223A0D99"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8287868" w14:textId="69F19441" w:rsidR="001006F1" w:rsidRPr="006E67C5" w:rsidRDefault="00057FBF"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14</w:t>
            </w:r>
          </w:p>
        </w:tc>
        <w:tc>
          <w:tcPr>
            <w:tcW w:w="904" w:type="dxa"/>
            <w:tcBorders>
              <w:top w:val="single" w:sz="4" w:space="0" w:color="auto"/>
              <w:left w:val="single" w:sz="4" w:space="0" w:color="auto"/>
              <w:bottom w:val="single" w:sz="4" w:space="0" w:color="auto"/>
              <w:right w:val="single" w:sz="4" w:space="0" w:color="auto"/>
            </w:tcBorders>
            <w:shd w:val="clear" w:color="auto" w:fill="E6E6E6"/>
          </w:tcPr>
          <w:p w14:paraId="339FEEBF"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996DB5F" w14:textId="1A6DBD52" w:rsidR="001006F1" w:rsidRPr="006E67C5" w:rsidRDefault="001C7200"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14</w:t>
            </w:r>
          </w:p>
        </w:tc>
        <w:tc>
          <w:tcPr>
            <w:tcW w:w="1159" w:type="dxa"/>
            <w:tcBorders>
              <w:top w:val="single" w:sz="4" w:space="0" w:color="auto"/>
              <w:left w:val="single" w:sz="4" w:space="0" w:color="auto"/>
              <w:bottom w:val="single" w:sz="4" w:space="0" w:color="auto"/>
              <w:right w:val="single" w:sz="4" w:space="0" w:color="auto"/>
            </w:tcBorders>
          </w:tcPr>
          <w:p w14:paraId="4B6A9803" w14:textId="26654B63"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3569663"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14:paraId="3BD43200" w14:textId="5B9B022D" w:rsidR="001006F1" w:rsidRPr="006E67C5" w:rsidRDefault="00853CBB"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7</w:t>
            </w:r>
          </w:p>
        </w:tc>
      </w:tr>
      <w:tr w:rsidR="001006F1" w:rsidRPr="006E67C5" w14:paraId="55B016AC" w14:textId="77777777" w:rsidTr="00937D8D">
        <w:trPr>
          <w:trHeight w:val="303"/>
        </w:trPr>
        <w:tc>
          <w:tcPr>
            <w:tcW w:w="1382" w:type="dxa"/>
            <w:tcBorders>
              <w:top w:val="single" w:sz="4" w:space="0" w:color="auto"/>
              <w:left w:val="single" w:sz="4" w:space="0" w:color="auto"/>
              <w:bottom w:val="single" w:sz="4" w:space="0" w:color="auto"/>
              <w:right w:val="single" w:sz="4" w:space="0" w:color="auto"/>
            </w:tcBorders>
          </w:tcPr>
          <w:p w14:paraId="4756C37E" w14:textId="01CDE5DB" w:rsidR="001006F1" w:rsidRPr="006E67C5" w:rsidRDefault="009346E0" w:rsidP="00937D8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2017</w:t>
            </w:r>
            <w:r w:rsidR="001006F1" w:rsidRPr="006E67C5">
              <w:rPr>
                <w:rFonts w:ascii="Times New Roman" w:hAnsi="Times New Roman" w:cs="Times New Roman"/>
                <w:sz w:val="26"/>
                <w:szCs w:val="26"/>
                <w:lang w:val="pt-BR"/>
              </w:rPr>
              <w:t>-</w:t>
            </w:r>
            <w:r>
              <w:rPr>
                <w:rFonts w:ascii="Times New Roman" w:hAnsi="Times New Roman" w:cs="Times New Roman"/>
                <w:sz w:val="26"/>
                <w:szCs w:val="26"/>
                <w:lang w:val="pt-BR"/>
              </w:rPr>
              <w:t>2018</w:t>
            </w:r>
          </w:p>
        </w:tc>
        <w:tc>
          <w:tcPr>
            <w:tcW w:w="1061" w:type="dxa"/>
            <w:tcBorders>
              <w:top w:val="single" w:sz="4" w:space="0" w:color="auto"/>
              <w:left w:val="single" w:sz="4" w:space="0" w:color="auto"/>
              <w:bottom w:val="single" w:sz="4" w:space="0" w:color="auto"/>
              <w:right w:val="single" w:sz="4" w:space="0" w:color="auto"/>
            </w:tcBorders>
          </w:tcPr>
          <w:p w14:paraId="66969BFA"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AEAB28B" w14:textId="1CDD0F76" w:rsidR="001006F1" w:rsidRPr="006E67C5" w:rsidRDefault="001C7200"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12</w:t>
            </w:r>
          </w:p>
        </w:tc>
        <w:tc>
          <w:tcPr>
            <w:tcW w:w="904" w:type="dxa"/>
            <w:tcBorders>
              <w:top w:val="single" w:sz="4" w:space="0" w:color="auto"/>
              <w:left w:val="single" w:sz="4" w:space="0" w:color="auto"/>
              <w:bottom w:val="single" w:sz="4" w:space="0" w:color="auto"/>
              <w:right w:val="single" w:sz="4" w:space="0" w:color="auto"/>
            </w:tcBorders>
            <w:shd w:val="clear" w:color="auto" w:fill="E6E6E6"/>
          </w:tcPr>
          <w:p w14:paraId="58D0477A"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952EA03" w14:textId="6E3721EE" w:rsidR="001006F1" w:rsidRPr="006E67C5" w:rsidRDefault="001C7200"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12</w:t>
            </w:r>
          </w:p>
        </w:tc>
        <w:tc>
          <w:tcPr>
            <w:tcW w:w="1159" w:type="dxa"/>
            <w:tcBorders>
              <w:top w:val="single" w:sz="4" w:space="0" w:color="auto"/>
              <w:left w:val="single" w:sz="4" w:space="0" w:color="auto"/>
              <w:bottom w:val="single" w:sz="4" w:space="0" w:color="auto"/>
              <w:right w:val="single" w:sz="4" w:space="0" w:color="auto"/>
            </w:tcBorders>
          </w:tcPr>
          <w:p w14:paraId="0CE85500" w14:textId="1709CA2B"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811A7A8"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14:paraId="6859BCE2" w14:textId="0EE25F69" w:rsidR="001006F1" w:rsidRPr="006E67C5" w:rsidRDefault="001C7200"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7</w:t>
            </w:r>
          </w:p>
        </w:tc>
      </w:tr>
      <w:tr w:rsidR="001006F1" w:rsidRPr="006E67C5" w14:paraId="55280834" w14:textId="77777777" w:rsidTr="00937D8D">
        <w:trPr>
          <w:trHeight w:val="303"/>
        </w:trPr>
        <w:tc>
          <w:tcPr>
            <w:tcW w:w="1382" w:type="dxa"/>
            <w:tcBorders>
              <w:top w:val="single" w:sz="4" w:space="0" w:color="auto"/>
              <w:left w:val="single" w:sz="4" w:space="0" w:color="auto"/>
              <w:bottom w:val="single" w:sz="4" w:space="0" w:color="auto"/>
              <w:right w:val="single" w:sz="4" w:space="0" w:color="auto"/>
            </w:tcBorders>
          </w:tcPr>
          <w:p w14:paraId="5F62A5E4" w14:textId="5876ACED" w:rsidR="001006F1" w:rsidRPr="006E67C5" w:rsidRDefault="009346E0" w:rsidP="00937D8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2018</w:t>
            </w:r>
            <w:r w:rsidR="001006F1" w:rsidRPr="006E67C5">
              <w:rPr>
                <w:rFonts w:ascii="Times New Roman" w:hAnsi="Times New Roman" w:cs="Times New Roman"/>
                <w:sz w:val="26"/>
                <w:szCs w:val="26"/>
                <w:lang w:val="pt-BR"/>
              </w:rPr>
              <w:t>-</w:t>
            </w:r>
            <w:r>
              <w:rPr>
                <w:rFonts w:ascii="Times New Roman" w:hAnsi="Times New Roman" w:cs="Times New Roman"/>
                <w:sz w:val="26"/>
                <w:szCs w:val="26"/>
                <w:lang w:val="pt-BR"/>
              </w:rPr>
              <w:t>2019</w:t>
            </w:r>
          </w:p>
        </w:tc>
        <w:tc>
          <w:tcPr>
            <w:tcW w:w="1061" w:type="dxa"/>
            <w:tcBorders>
              <w:top w:val="single" w:sz="4" w:space="0" w:color="auto"/>
              <w:left w:val="single" w:sz="4" w:space="0" w:color="auto"/>
              <w:bottom w:val="single" w:sz="4" w:space="0" w:color="auto"/>
              <w:right w:val="single" w:sz="4" w:space="0" w:color="auto"/>
            </w:tcBorders>
          </w:tcPr>
          <w:p w14:paraId="6682FAC3"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9DAEA00" w14:textId="5ED95B5D" w:rsidR="001006F1" w:rsidRPr="006E67C5" w:rsidRDefault="00057FBF"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12</w:t>
            </w:r>
          </w:p>
        </w:tc>
        <w:tc>
          <w:tcPr>
            <w:tcW w:w="904" w:type="dxa"/>
            <w:tcBorders>
              <w:top w:val="single" w:sz="4" w:space="0" w:color="auto"/>
              <w:left w:val="single" w:sz="4" w:space="0" w:color="auto"/>
              <w:bottom w:val="single" w:sz="4" w:space="0" w:color="auto"/>
              <w:right w:val="single" w:sz="4" w:space="0" w:color="auto"/>
            </w:tcBorders>
            <w:shd w:val="clear" w:color="auto" w:fill="E6E6E6"/>
          </w:tcPr>
          <w:p w14:paraId="6E4FCFB3"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6DFEDBB" w14:textId="1F81FEB0" w:rsidR="001006F1" w:rsidRPr="006E67C5" w:rsidRDefault="00853CBB"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12</w:t>
            </w:r>
          </w:p>
        </w:tc>
        <w:tc>
          <w:tcPr>
            <w:tcW w:w="1159" w:type="dxa"/>
            <w:tcBorders>
              <w:top w:val="single" w:sz="4" w:space="0" w:color="auto"/>
              <w:left w:val="single" w:sz="4" w:space="0" w:color="auto"/>
              <w:bottom w:val="single" w:sz="4" w:space="0" w:color="auto"/>
              <w:right w:val="single" w:sz="4" w:space="0" w:color="auto"/>
            </w:tcBorders>
          </w:tcPr>
          <w:p w14:paraId="57AFE165" w14:textId="6D9D85BF"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166BDF4"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14:paraId="2D920073" w14:textId="43DE45BC" w:rsidR="001006F1" w:rsidRPr="006E67C5" w:rsidRDefault="00853CBB"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6</w:t>
            </w:r>
          </w:p>
        </w:tc>
      </w:tr>
      <w:tr w:rsidR="001006F1" w:rsidRPr="006E67C5" w14:paraId="48968A3D" w14:textId="77777777" w:rsidTr="00937D8D">
        <w:trPr>
          <w:trHeight w:val="303"/>
        </w:trPr>
        <w:tc>
          <w:tcPr>
            <w:tcW w:w="1382" w:type="dxa"/>
            <w:tcBorders>
              <w:top w:val="single" w:sz="4" w:space="0" w:color="auto"/>
              <w:left w:val="single" w:sz="4" w:space="0" w:color="auto"/>
              <w:bottom w:val="single" w:sz="4" w:space="0" w:color="auto"/>
              <w:right w:val="single" w:sz="4" w:space="0" w:color="auto"/>
            </w:tcBorders>
          </w:tcPr>
          <w:p w14:paraId="7BCF9737" w14:textId="75CC99D6" w:rsidR="001006F1" w:rsidRPr="006E67C5" w:rsidRDefault="009346E0" w:rsidP="00937D8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2019</w:t>
            </w:r>
            <w:r w:rsidR="001006F1" w:rsidRPr="006E67C5">
              <w:rPr>
                <w:rFonts w:ascii="Times New Roman" w:hAnsi="Times New Roman" w:cs="Times New Roman"/>
                <w:sz w:val="26"/>
                <w:szCs w:val="26"/>
                <w:lang w:val="pt-BR"/>
              </w:rPr>
              <w:t>-</w:t>
            </w:r>
            <w:r>
              <w:rPr>
                <w:rFonts w:ascii="Times New Roman" w:hAnsi="Times New Roman" w:cs="Times New Roman"/>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14:paraId="65E9217F"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BB7038B" w14:textId="6FC47D9A" w:rsidR="001006F1" w:rsidRPr="006E67C5" w:rsidRDefault="00057FBF"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15</w:t>
            </w:r>
          </w:p>
        </w:tc>
        <w:tc>
          <w:tcPr>
            <w:tcW w:w="904" w:type="dxa"/>
            <w:tcBorders>
              <w:top w:val="single" w:sz="4" w:space="0" w:color="auto"/>
              <w:left w:val="single" w:sz="4" w:space="0" w:color="auto"/>
              <w:bottom w:val="single" w:sz="4" w:space="0" w:color="auto"/>
              <w:right w:val="single" w:sz="4" w:space="0" w:color="auto"/>
            </w:tcBorders>
            <w:shd w:val="clear" w:color="auto" w:fill="E6E6E6"/>
          </w:tcPr>
          <w:p w14:paraId="770FAF61"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FC80BCF" w14:textId="5BEE074B" w:rsidR="001006F1" w:rsidRPr="006E67C5" w:rsidRDefault="00057FBF"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14</w:t>
            </w:r>
          </w:p>
        </w:tc>
        <w:tc>
          <w:tcPr>
            <w:tcW w:w="1159" w:type="dxa"/>
            <w:tcBorders>
              <w:top w:val="single" w:sz="4" w:space="0" w:color="auto"/>
              <w:left w:val="single" w:sz="4" w:space="0" w:color="auto"/>
              <w:bottom w:val="single" w:sz="4" w:space="0" w:color="auto"/>
              <w:right w:val="single" w:sz="4" w:space="0" w:color="auto"/>
            </w:tcBorders>
          </w:tcPr>
          <w:p w14:paraId="2879C982" w14:textId="4F20DE15"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3345ABD"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14:paraId="6A89EEAE" w14:textId="10D8E0F9" w:rsidR="001006F1" w:rsidRPr="006E67C5" w:rsidRDefault="00D93F90"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w:t>
            </w:r>
          </w:p>
        </w:tc>
      </w:tr>
      <w:tr w:rsidR="001006F1" w:rsidRPr="006E67C5" w14:paraId="1CB626AA" w14:textId="77777777" w:rsidTr="00937D8D">
        <w:trPr>
          <w:trHeight w:val="303"/>
        </w:trPr>
        <w:tc>
          <w:tcPr>
            <w:tcW w:w="1382" w:type="dxa"/>
            <w:tcBorders>
              <w:top w:val="single" w:sz="4" w:space="0" w:color="auto"/>
              <w:left w:val="single" w:sz="4" w:space="0" w:color="auto"/>
              <w:bottom w:val="single" w:sz="4" w:space="0" w:color="auto"/>
              <w:right w:val="single" w:sz="4" w:space="0" w:color="auto"/>
            </w:tcBorders>
          </w:tcPr>
          <w:p w14:paraId="524217C2" w14:textId="5466482B" w:rsidR="001006F1" w:rsidRPr="006E67C5" w:rsidRDefault="009346E0" w:rsidP="00937D8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2020</w:t>
            </w:r>
            <w:r w:rsidR="001006F1" w:rsidRPr="006E67C5">
              <w:rPr>
                <w:rFonts w:ascii="Times New Roman" w:hAnsi="Times New Roman" w:cs="Times New Roman"/>
                <w:sz w:val="26"/>
                <w:szCs w:val="26"/>
                <w:lang w:val="pt-BR"/>
              </w:rPr>
              <w:t>-</w:t>
            </w:r>
            <w:r>
              <w:rPr>
                <w:rFonts w:ascii="Times New Roman" w:hAnsi="Times New Roman" w:cs="Times New Roman"/>
                <w:sz w:val="26"/>
                <w:szCs w:val="26"/>
                <w:lang w:val="pt-BR"/>
              </w:rPr>
              <w:t>2021</w:t>
            </w:r>
          </w:p>
        </w:tc>
        <w:tc>
          <w:tcPr>
            <w:tcW w:w="1061" w:type="dxa"/>
            <w:tcBorders>
              <w:top w:val="single" w:sz="4" w:space="0" w:color="auto"/>
              <w:left w:val="single" w:sz="4" w:space="0" w:color="auto"/>
              <w:bottom w:val="single" w:sz="4" w:space="0" w:color="auto"/>
              <w:right w:val="single" w:sz="4" w:space="0" w:color="auto"/>
            </w:tcBorders>
          </w:tcPr>
          <w:p w14:paraId="4C963FE6"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B1E2CE7"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14:paraId="0FAD654D"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A13E41D"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822D54C" w14:textId="3AF4A279"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B5D9742"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14:paraId="40807FDD"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p>
        </w:tc>
      </w:tr>
    </w:tbl>
    <w:p w14:paraId="12F61862" w14:textId="77777777" w:rsidR="001006F1" w:rsidRPr="006E67C5" w:rsidRDefault="001006F1" w:rsidP="001006F1">
      <w:pPr>
        <w:widowControl w:val="0"/>
        <w:numPr>
          <w:ilvl w:val="0"/>
          <w:numId w:val="19"/>
        </w:numPr>
        <w:tabs>
          <w:tab w:val="num" w:pos="585"/>
        </w:tabs>
        <w:autoSpaceDE/>
        <w:autoSpaceDN/>
        <w:spacing w:before="0" w:after="0"/>
        <w:ind w:left="0" w:firstLine="0"/>
        <w:rPr>
          <w:rFonts w:ascii="Times New Roman" w:hAnsi="Times New Roman" w:cs="Times New Roman"/>
          <w:lang w:val="pt-BR"/>
        </w:rPr>
      </w:pPr>
      <w:r w:rsidRPr="006E67C5">
        <w:rPr>
          <w:rFonts w:ascii="Times New Roman" w:hAnsi="Times New Roman" w:cs="Times New Roman"/>
          <w:lang w:val="pt-BR"/>
        </w:rPr>
        <w:t xml:space="preserve">Thống kê, phân loại số lượng người học theo học </w:t>
      </w:r>
      <w:r>
        <w:rPr>
          <w:rFonts w:ascii="Times New Roman" w:hAnsi="Times New Roman" w:cs="Times New Roman"/>
          <w:lang w:val="pt-BR"/>
        </w:rPr>
        <w:t>CTĐT</w:t>
      </w:r>
      <w:r w:rsidRPr="006E67C5">
        <w:rPr>
          <w:rFonts w:ascii="Times New Roman" w:hAnsi="Times New Roman" w:cs="Times New Roman"/>
          <w:lang w:val="pt-BR"/>
        </w:rPr>
        <w:t xml:space="preserve"> trong 5 năm gần đây các hệ chính quy và không chính quy. </w:t>
      </w:r>
    </w:p>
    <w:p w14:paraId="06122C2A" w14:textId="77777777" w:rsidR="001006F1" w:rsidRPr="006E67C5" w:rsidRDefault="001006F1" w:rsidP="001006F1">
      <w:pPr>
        <w:widowControl w:val="0"/>
        <w:autoSpaceDE/>
        <w:autoSpaceDN/>
        <w:jc w:val="right"/>
        <w:rPr>
          <w:rFonts w:ascii="Times New Roman" w:hAnsi="Times New Roman" w:cs="Times New Roman"/>
          <w:iCs/>
          <w:lang w:val="en-US"/>
        </w:rPr>
      </w:pPr>
      <w:r w:rsidRPr="006E67C5">
        <w:rPr>
          <w:rFonts w:ascii="Times New Roman" w:hAnsi="Times New Roman" w:cs="Times New Roman"/>
          <w:i/>
          <w:iCs/>
          <w:lang w:val="en-US"/>
        </w:rPr>
        <w:t>Đơn vị: người</w:t>
      </w:r>
    </w:p>
    <w:tbl>
      <w:tblPr>
        <w:tblW w:w="9180" w:type="dxa"/>
        <w:jc w:val="right"/>
        <w:tblLook w:val="01E0" w:firstRow="1" w:lastRow="1" w:firstColumn="1" w:lastColumn="1" w:noHBand="0" w:noVBand="0"/>
      </w:tblPr>
      <w:tblGrid>
        <w:gridCol w:w="3000"/>
        <w:gridCol w:w="1240"/>
        <w:gridCol w:w="1240"/>
        <w:gridCol w:w="1220"/>
        <w:gridCol w:w="1300"/>
        <w:gridCol w:w="1180"/>
      </w:tblGrid>
      <w:tr w:rsidR="001006F1" w:rsidRPr="006E67C5" w14:paraId="7C41C2C3" w14:textId="77777777" w:rsidTr="00937D8D">
        <w:trPr>
          <w:trHeight w:val="621"/>
          <w:tblHeader/>
          <w:jc w:val="right"/>
        </w:trPr>
        <w:tc>
          <w:tcPr>
            <w:tcW w:w="3000" w:type="dxa"/>
            <w:tcBorders>
              <w:top w:val="single" w:sz="4" w:space="0" w:color="auto"/>
              <w:left w:val="single" w:sz="4" w:space="0" w:color="auto"/>
              <w:bottom w:val="single" w:sz="4" w:space="0" w:color="auto"/>
              <w:right w:val="single" w:sz="4" w:space="0" w:color="auto"/>
            </w:tcBorders>
            <w:vAlign w:val="center"/>
          </w:tcPr>
          <w:p w14:paraId="02350275" w14:textId="77777777" w:rsidR="001006F1" w:rsidRPr="006E67C5" w:rsidRDefault="001006F1" w:rsidP="00937D8D">
            <w:pPr>
              <w:widowControl w:val="0"/>
              <w:spacing w:before="0" w:after="0" w:line="340" w:lineRule="exact"/>
              <w:ind w:left="426" w:hanging="426"/>
              <w:jc w:val="center"/>
              <w:rPr>
                <w:rFonts w:ascii="Times New Roman" w:hAnsi="Times New Roman" w:cs="Times New Roman"/>
              </w:rPr>
            </w:pPr>
            <w:r w:rsidRPr="006E67C5">
              <w:rPr>
                <w:rFonts w:ascii="Times New Roman" w:hAnsi="Times New Roman" w:cs="Times New Roman"/>
              </w:rPr>
              <w:t>Các tiêu chí</w:t>
            </w:r>
          </w:p>
        </w:tc>
        <w:tc>
          <w:tcPr>
            <w:tcW w:w="1240" w:type="dxa"/>
            <w:tcBorders>
              <w:top w:val="single" w:sz="4" w:space="0" w:color="auto"/>
              <w:left w:val="single" w:sz="4" w:space="0" w:color="auto"/>
              <w:bottom w:val="single" w:sz="4" w:space="0" w:color="auto"/>
              <w:right w:val="single" w:sz="4" w:space="0" w:color="auto"/>
            </w:tcBorders>
            <w:vAlign w:val="center"/>
          </w:tcPr>
          <w:p w14:paraId="46ABE2A6" w14:textId="183C97AF" w:rsidR="001006F1" w:rsidRPr="006E67C5" w:rsidRDefault="001C7200" w:rsidP="00937D8D">
            <w:pPr>
              <w:widowControl w:val="0"/>
              <w:spacing w:before="0" w:after="0" w:line="340" w:lineRule="exact"/>
              <w:ind w:left="32" w:hanging="32"/>
              <w:jc w:val="center"/>
              <w:rPr>
                <w:rFonts w:ascii="Times New Roman" w:hAnsi="Times New Roman" w:cs="Times New Roman"/>
              </w:rPr>
            </w:pPr>
            <w:r>
              <w:rPr>
                <w:rFonts w:ascii="Times New Roman" w:hAnsi="Times New Roman" w:cs="Times New Roman"/>
                <w:lang w:val="pt-BR"/>
              </w:rPr>
              <w:t>2016</w:t>
            </w:r>
            <w:r w:rsidR="001006F1" w:rsidRPr="006E67C5">
              <w:rPr>
                <w:rFonts w:ascii="Times New Roman" w:hAnsi="Times New Roman" w:cs="Times New Roman"/>
                <w:lang w:val="pt-BR"/>
              </w:rPr>
              <w:t>-</w:t>
            </w:r>
            <w:r>
              <w:rPr>
                <w:rFonts w:ascii="Times New Roman" w:hAnsi="Times New Roman" w:cs="Times New Roman"/>
                <w:lang w:val="pt-BR"/>
              </w:rPr>
              <w:t>2017</w:t>
            </w:r>
          </w:p>
        </w:tc>
        <w:tc>
          <w:tcPr>
            <w:tcW w:w="1240" w:type="dxa"/>
            <w:tcBorders>
              <w:top w:val="single" w:sz="4" w:space="0" w:color="auto"/>
              <w:left w:val="single" w:sz="4" w:space="0" w:color="auto"/>
              <w:bottom w:val="single" w:sz="4" w:space="0" w:color="auto"/>
              <w:right w:val="single" w:sz="4" w:space="0" w:color="auto"/>
            </w:tcBorders>
            <w:vAlign w:val="center"/>
          </w:tcPr>
          <w:p w14:paraId="4B22D139" w14:textId="5C42F98E" w:rsidR="001006F1" w:rsidRPr="006E67C5" w:rsidRDefault="001C7200" w:rsidP="00937D8D">
            <w:pPr>
              <w:widowControl w:val="0"/>
              <w:spacing w:before="0" w:after="0" w:line="340" w:lineRule="exact"/>
              <w:jc w:val="center"/>
              <w:rPr>
                <w:rFonts w:ascii="Times New Roman" w:hAnsi="Times New Roman" w:cs="Times New Roman"/>
              </w:rPr>
            </w:pPr>
            <w:r>
              <w:rPr>
                <w:rFonts w:ascii="Times New Roman" w:hAnsi="Times New Roman" w:cs="Times New Roman"/>
                <w:lang w:val="pt-BR"/>
              </w:rPr>
              <w:t>2017</w:t>
            </w:r>
            <w:r w:rsidR="001006F1" w:rsidRPr="006E67C5">
              <w:rPr>
                <w:rFonts w:ascii="Times New Roman" w:hAnsi="Times New Roman" w:cs="Times New Roman"/>
                <w:lang w:val="pt-BR"/>
              </w:rPr>
              <w:t>-</w:t>
            </w:r>
            <w:r>
              <w:rPr>
                <w:rFonts w:ascii="Times New Roman" w:hAnsi="Times New Roman" w:cs="Times New Roman"/>
                <w:lang w:val="pt-BR"/>
              </w:rPr>
              <w:t>2018</w:t>
            </w:r>
          </w:p>
        </w:tc>
        <w:tc>
          <w:tcPr>
            <w:tcW w:w="1220" w:type="dxa"/>
            <w:tcBorders>
              <w:top w:val="single" w:sz="4" w:space="0" w:color="auto"/>
              <w:left w:val="single" w:sz="4" w:space="0" w:color="auto"/>
              <w:bottom w:val="single" w:sz="4" w:space="0" w:color="auto"/>
              <w:right w:val="single" w:sz="4" w:space="0" w:color="auto"/>
            </w:tcBorders>
            <w:vAlign w:val="center"/>
          </w:tcPr>
          <w:p w14:paraId="11C15D2A" w14:textId="2598759A" w:rsidR="001006F1" w:rsidRPr="006E67C5" w:rsidRDefault="001C7200" w:rsidP="00937D8D">
            <w:pPr>
              <w:widowControl w:val="0"/>
              <w:spacing w:before="0" w:after="0" w:line="340" w:lineRule="exact"/>
              <w:jc w:val="center"/>
              <w:rPr>
                <w:rFonts w:ascii="Times New Roman" w:hAnsi="Times New Roman" w:cs="Times New Roman"/>
              </w:rPr>
            </w:pPr>
            <w:r>
              <w:rPr>
                <w:rFonts w:ascii="Times New Roman" w:hAnsi="Times New Roman" w:cs="Times New Roman"/>
                <w:lang w:val="pt-BR"/>
              </w:rPr>
              <w:t>2018</w:t>
            </w:r>
            <w:r w:rsidR="001006F1" w:rsidRPr="006E67C5">
              <w:rPr>
                <w:rFonts w:ascii="Times New Roman" w:hAnsi="Times New Roman" w:cs="Times New Roman"/>
                <w:lang w:val="pt-BR"/>
              </w:rPr>
              <w:t>-</w:t>
            </w:r>
            <w:r>
              <w:rPr>
                <w:rFonts w:ascii="Times New Roman" w:hAnsi="Times New Roman" w:cs="Times New Roman"/>
                <w:lang w:val="pt-BR"/>
              </w:rPr>
              <w:t>2019</w:t>
            </w:r>
          </w:p>
        </w:tc>
        <w:tc>
          <w:tcPr>
            <w:tcW w:w="1300" w:type="dxa"/>
            <w:tcBorders>
              <w:top w:val="single" w:sz="4" w:space="0" w:color="auto"/>
              <w:left w:val="single" w:sz="4" w:space="0" w:color="auto"/>
              <w:bottom w:val="single" w:sz="4" w:space="0" w:color="auto"/>
              <w:right w:val="single" w:sz="4" w:space="0" w:color="auto"/>
            </w:tcBorders>
            <w:vAlign w:val="center"/>
          </w:tcPr>
          <w:p w14:paraId="421FC57C" w14:textId="7C7F09E4" w:rsidR="001006F1" w:rsidRPr="006E67C5" w:rsidRDefault="001C7200" w:rsidP="00937D8D">
            <w:pPr>
              <w:widowControl w:val="0"/>
              <w:spacing w:before="0" w:after="0" w:line="340" w:lineRule="exact"/>
              <w:jc w:val="center"/>
              <w:rPr>
                <w:rFonts w:ascii="Times New Roman" w:hAnsi="Times New Roman" w:cs="Times New Roman"/>
              </w:rPr>
            </w:pPr>
            <w:r>
              <w:rPr>
                <w:rFonts w:ascii="Times New Roman" w:hAnsi="Times New Roman" w:cs="Times New Roman"/>
                <w:lang w:val="pt-BR"/>
              </w:rPr>
              <w:t>2019</w:t>
            </w:r>
            <w:r w:rsidR="001006F1" w:rsidRPr="006E67C5">
              <w:rPr>
                <w:rFonts w:ascii="Times New Roman" w:hAnsi="Times New Roman" w:cs="Times New Roman"/>
                <w:lang w:val="pt-BR"/>
              </w:rPr>
              <w:t>-</w:t>
            </w:r>
            <w:r>
              <w:rPr>
                <w:rFonts w:ascii="Times New Roman" w:hAnsi="Times New Roman" w:cs="Times New Roman"/>
                <w:lang w:val="pt-BR"/>
              </w:rPr>
              <w:t>2020</w:t>
            </w:r>
          </w:p>
        </w:tc>
        <w:tc>
          <w:tcPr>
            <w:tcW w:w="1180" w:type="dxa"/>
            <w:tcBorders>
              <w:top w:val="single" w:sz="4" w:space="0" w:color="auto"/>
              <w:left w:val="single" w:sz="4" w:space="0" w:color="auto"/>
              <w:bottom w:val="single" w:sz="4" w:space="0" w:color="auto"/>
              <w:right w:val="single" w:sz="4" w:space="0" w:color="auto"/>
            </w:tcBorders>
            <w:vAlign w:val="center"/>
          </w:tcPr>
          <w:p w14:paraId="57E80CD9" w14:textId="43A7C280" w:rsidR="001006F1" w:rsidRPr="006E67C5" w:rsidRDefault="001C7200" w:rsidP="00937D8D">
            <w:pPr>
              <w:widowControl w:val="0"/>
              <w:spacing w:before="0" w:after="0" w:line="340" w:lineRule="exact"/>
              <w:jc w:val="center"/>
              <w:rPr>
                <w:rFonts w:ascii="Times New Roman" w:hAnsi="Times New Roman" w:cs="Times New Roman"/>
              </w:rPr>
            </w:pPr>
            <w:r>
              <w:rPr>
                <w:rFonts w:ascii="Times New Roman" w:hAnsi="Times New Roman" w:cs="Times New Roman"/>
                <w:lang w:val="pt-BR"/>
              </w:rPr>
              <w:t>2020</w:t>
            </w:r>
            <w:r w:rsidR="001006F1" w:rsidRPr="006E67C5">
              <w:rPr>
                <w:rFonts w:ascii="Times New Roman" w:hAnsi="Times New Roman" w:cs="Times New Roman"/>
                <w:lang w:val="pt-BR"/>
              </w:rPr>
              <w:t>-</w:t>
            </w:r>
            <w:r>
              <w:rPr>
                <w:rFonts w:ascii="Times New Roman" w:hAnsi="Times New Roman" w:cs="Times New Roman"/>
                <w:lang w:val="pt-BR"/>
              </w:rPr>
              <w:t>2021</w:t>
            </w:r>
          </w:p>
        </w:tc>
      </w:tr>
      <w:tr w:rsidR="001006F1" w:rsidRPr="006E67C5" w14:paraId="65E01924"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01D99C31" w14:textId="77777777" w:rsidR="001006F1" w:rsidRPr="006E67C5" w:rsidRDefault="001006F1" w:rsidP="00937D8D">
            <w:pPr>
              <w:widowControl w:val="0"/>
              <w:spacing w:before="0" w:after="0" w:line="340" w:lineRule="exact"/>
              <w:ind w:left="426" w:hanging="426"/>
              <w:rPr>
                <w:rFonts w:ascii="Times New Roman" w:hAnsi="Times New Roman" w:cs="Times New Roman"/>
              </w:rPr>
            </w:pPr>
            <w:r w:rsidRPr="006E67C5">
              <w:rPr>
                <w:rFonts w:ascii="Times New Roman" w:hAnsi="Times New Roman" w:cs="Times New Roman"/>
              </w:rPr>
              <w:lastRenderedPageBreak/>
              <w:t>1. Nghiên cứu sinh</w:t>
            </w:r>
          </w:p>
        </w:tc>
        <w:tc>
          <w:tcPr>
            <w:tcW w:w="1240" w:type="dxa"/>
            <w:tcBorders>
              <w:top w:val="single" w:sz="4" w:space="0" w:color="auto"/>
              <w:left w:val="single" w:sz="4" w:space="0" w:color="auto"/>
              <w:bottom w:val="single" w:sz="4" w:space="0" w:color="auto"/>
              <w:right w:val="single" w:sz="4" w:space="0" w:color="auto"/>
            </w:tcBorders>
          </w:tcPr>
          <w:p w14:paraId="1449C644" w14:textId="1CDF08B6" w:rsidR="001006F1" w:rsidRPr="006E67C5" w:rsidRDefault="000323D8"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240" w:type="dxa"/>
            <w:tcBorders>
              <w:top w:val="single" w:sz="4" w:space="0" w:color="auto"/>
              <w:left w:val="single" w:sz="4" w:space="0" w:color="auto"/>
              <w:bottom w:val="single" w:sz="4" w:space="0" w:color="auto"/>
              <w:right w:val="single" w:sz="4" w:space="0" w:color="auto"/>
            </w:tcBorders>
          </w:tcPr>
          <w:p w14:paraId="6D47D699" w14:textId="601F4823" w:rsidR="001006F1" w:rsidRPr="006E67C5" w:rsidRDefault="000323D8"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tcPr>
          <w:p w14:paraId="7800AFC1" w14:textId="1047ABF0" w:rsidR="001006F1" w:rsidRPr="006E67C5" w:rsidRDefault="000323D8"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300" w:type="dxa"/>
            <w:tcBorders>
              <w:top w:val="single" w:sz="4" w:space="0" w:color="auto"/>
              <w:left w:val="single" w:sz="4" w:space="0" w:color="auto"/>
              <w:bottom w:val="single" w:sz="4" w:space="0" w:color="auto"/>
              <w:right w:val="single" w:sz="4" w:space="0" w:color="auto"/>
            </w:tcBorders>
          </w:tcPr>
          <w:p w14:paraId="4D6368D6" w14:textId="7FF1801D" w:rsidR="001006F1" w:rsidRPr="006E67C5" w:rsidRDefault="000323D8"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tcPr>
          <w:p w14:paraId="79B9BEF8" w14:textId="7AFE5EC4" w:rsidR="001006F1" w:rsidRPr="006E67C5" w:rsidRDefault="000323D8"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r>
      <w:tr w:rsidR="001006F1" w:rsidRPr="006E67C5" w14:paraId="12795EB7"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61316D64" w14:textId="77777777" w:rsidR="001006F1" w:rsidRPr="006E67C5" w:rsidRDefault="001006F1" w:rsidP="00937D8D">
            <w:pPr>
              <w:widowControl w:val="0"/>
              <w:spacing w:before="0" w:after="0" w:line="340" w:lineRule="exact"/>
              <w:ind w:left="426" w:hanging="426"/>
              <w:rPr>
                <w:rFonts w:ascii="Times New Roman" w:hAnsi="Times New Roman" w:cs="Times New Roman"/>
              </w:rPr>
            </w:pPr>
            <w:r w:rsidRPr="006E67C5">
              <w:rPr>
                <w:rFonts w:ascii="Times New Roman" w:hAnsi="Times New Roman" w:cs="Times New Roman"/>
              </w:rPr>
              <w:t>2. Học viên cao học</w:t>
            </w:r>
          </w:p>
        </w:tc>
        <w:tc>
          <w:tcPr>
            <w:tcW w:w="1240" w:type="dxa"/>
            <w:tcBorders>
              <w:top w:val="single" w:sz="4" w:space="0" w:color="auto"/>
              <w:left w:val="single" w:sz="4" w:space="0" w:color="auto"/>
              <w:bottom w:val="single" w:sz="4" w:space="0" w:color="auto"/>
              <w:right w:val="single" w:sz="4" w:space="0" w:color="auto"/>
            </w:tcBorders>
          </w:tcPr>
          <w:p w14:paraId="403E8413" w14:textId="7A34BBA9" w:rsidR="001006F1" w:rsidRPr="006E67C5" w:rsidRDefault="000323D8"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240" w:type="dxa"/>
            <w:tcBorders>
              <w:top w:val="single" w:sz="4" w:space="0" w:color="auto"/>
              <w:left w:val="single" w:sz="4" w:space="0" w:color="auto"/>
              <w:bottom w:val="single" w:sz="4" w:space="0" w:color="auto"/>
              <w:right w:val="single" w:sz="4" w:space="0" w:color="auto"/>
            </w:tcBorders>
          </w:tcPr>
          <w:p w14:paraId="395D9236" w14:textId="02E89722" w:rsidR="001006F1" w:rsidRPr="006E67C5" w:rsidRDefault="000323D8"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tcPr>
          <w:p w14:paraId="55BEFC21" w14:textId="07C88F65" w:rsidR="001006F1" w:rsidRPr="006E67C5" w:rsidRDefault="000323D8"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300" w:type="dxa"/>
            <w:tcBorders>
              <w:top w:val="single" w:sz="4" w:space="0" w:color="auto"/>
              <w:left w:val="single" w:sz="4" w:space="0" w:color="auto"/>
              <w:bottom w:val="single" w:sz="4" w:space="0" w:color="auto"/>
              <w:right w:val="single" w:sz="4" w:space="0" w:color="auto"/>
            </w:tcBorders>
          </w:tcPr>
          <w:p w14:paraId="1ADB6804" w14:textId="1FA0E51D" w:rsidR="001006F1" w:rsidRPr="006E67C5" w:rsidRDefault="000323D8"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tcPr>
          <w:p w14:paraId="6E3215C0" w14:textId="0C7B2CE2" w:rsidR="001006F1" w:rsidRPr="006E67C5" w:rsidRDefault="000323D8"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r>
      <w:tr w:rsidR="001006F1" w:rsidRPr="006E67C5" w14:paraId="13849CE1"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55333E9D" w14:textId="77777777" w:rsidR="001006F1" w:rsidRPr="006E67C5" w:rsidRDefault="001006F1" w:rsidP="00937D8D">
            <w:pPr>
              <w:widowControl w:val="0"/>
              <w:spacing w:before="0" w:after="0" w:line="340" w:lineRule="exact"/>
              <w:ind w:left="426" w:hanging="426"/>
              <w:rPr>
                <w:rFonts w:ascii="Times New Roman" w:hAnsi="Times New Roman" w:cs="Times New Roman"/>
              </w:rPr>
            </w:pPr>
            <w:r w:rsidRPr="006E67C5">
              <w:rPr>
                <w:rFonts w:ascii="Times New Roman" w:hAnsi="Times New Roman" w:cs="Times New Roman"/>
              </w:rPr>
              <w:t>3. Sinh viên đại học</w:t>
            </w:r>
          </w:p>
          <w:p w14:paraId="29F5E65A" w14:textId="77777777" w:rsidR="001006F1" w:rsidRPr="006E67C5" w:rsidRDefault="001006F1" w:rsidP="00937D8D">
            <w:pPr>
              <w:widowControl w:val="0"/>
              <w:spacing w:before="0" w:after="0" w:line="340" w:lineRule="exact"/>
              <w:ind w:left="426" w:hanging="426"/>
              <w:rPr>
                <w:rFonts w:ascii="Times New Roman" w:hAnsi="Times New Roman" w:cs="Times New Roman"/>
              </w:rPr>
            </w:pPr>
            <w:r w:rsidRPr="006E67C5">
              <w:rPr>
                <w:rFonts w:ascii="Times New Roman" w:hAnsi="Times New Roman" w:cs="Times New Roman"/>
              </w:rPr>
              <w:t>Trong đó:</w:t>
            </w:r>
          </w:p>
        </w:tc>
        <w:tc>
          <w:tcPr>
            <w:tcW w:w="1240" w:type="dxa"/>
            <w:tcBorders>
              <w:top w:val="single" w:sz="4" w:space="0" w:color="auto"/>
              <w:left w:val="single" w:sz="4" w:space="0" w:color="auto"/>
              <w:bottom w:val="single" w:sz="4" w:space="0" w:color="auto"/>
              <w:right w:val="single" w:sz="4" w:space="0" w:color="auto"/>
            </w:tcBorders>
          </w:tcPr>
          <w:p w14:paraId="5992D1F3" w14:textId="77777777" w:rsidR="001006F1" w:rsidRPr="006E67C5" w:rsidRDefault="001006F1" w:rsidP="00937D8D">
            <w:pPr>
              <w:widowControl w:val="0"/>
              <w:spacing w:before="0" w:after="0" w:line="340" w:lineRule="exact"/>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14:paraId="708D4D83" w14:textId="77777777" w:rsidR="001006F1" w:rsidRPr="006E67C5" w:rsidRDefault="001006F1" w:rsidP="00937D8D">
            <w:pPr>
              <w:widowControl w:val="0"/>
              <w:spacing w:before="0" w:after="0" w:line="340" w:lineRule="exact"/>
              <w:ind w:left="426" w:hanging="426"/>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14:paraId="77E38C8D" w14:textId="77777777" w:rsidR="001006F1" w:rsidRPr="006E67C5" w:rsidRDefault="001006F1" w:rsidP="00937D8D">
            <w:pPr>
              <w:widowControl w:val="0"/>
              <w:spacing w:before="0" w:after="0" w:line="340" w:lineRule="exact"/>
              <w:ind w:left="426" w:hanging="426"/>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14:paraId="6F940810" w14:textId="77777777" w:rsidR="001006F1" w:rsidRPr="006E67C5" w:rsidRDefault="001006F1" w:rsidP="00937D8D">
            <w:pPr>
              <w:widowControl w:val="0"/>
              <w:spacing w:before="0" w:after="0" w:line="340" w:lineRule="exact"/>
              <w:ind w:left="426" w:hanging="426"/>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14:paraId="1D063DFC" w14:textId="77777777" w:rsidR="001006F1" w:rsidRPr="006E67C5" w:rsidRDefault="001006F1" w:rsidP="00937D8D">
            <w:pPr>
              <w:widowControl w:val="0"/>
              <w:spacing w:before="0" w:after="0" w:line="340" w:lineRule="exact"/>
              <w:ind w:left="426" w:hanging="426"/>
              <w:rPr>
                <w:rFonts w:ascii="Times New Roman" w:hAnsi="Times New Roman" w:cs="Times New Roman"/>
              </w:rPr>
            </w:pPr>
          </w:p>
        </w:tc>
      </w:tr>
      <w:tr w:rsidR="001006F1" w:rsidRPr="006E67C5" w14:paraId="7E7FD36C"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61831D48" w14:textId="77777777" w:rsidR="001006F1" w:rsidRPr="006E67C5" w:rsidRDefault="001006F1" w:rsidP="00937D8D">
            <w:pPr>
              <w:widowControl w:val="0"/>
              <w:spacing w:before="0" w:after="0" w:line="340" w:lineRule="exact"/>
              <w:rPr>
                <w:rFonts w:ascii="Times New Roman" w:hAnsi="Times New Roman" w:cs="Times New Roman"/>
              </w:rPr>
            </w:pPr>
            <w:r w:rsidRPr="006E67C5">
              <w:rPr>
                <w:rFonts w:ascii="Times New Roman" w:hAnsi="Times New Roman" w:cs="Times New Roman"/>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14:paraId="7E07402C" w14:textId="3AF2D0D7" w:rsidR="001006F1" w:rsidRPr="006E67C5" w:rsidRDefault="001C7200"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14</w:t>
            </w:r>
          </w:p>
        </w:tc>
        <w:tc>
          <w:tcPr>
            <w:tcW w:w="1240" w:type="dxa"/>
            <w:tcBorders>
              <w:top w:val="single" w:sz="4" w:space="0" w:color="auto"/>
              <w:left w:val="single" w:sz="4" w:space="0" w:color="auto"/>
              <w:bottom w:val="single" w:sz="4" w:space="0" w:color="auto"/>
              <w:right w:val="single" w:sz="4" w:space="0" w:color="auto"/>
            </w:tcBorders>
          </w:tcPr>
          <w:p w14:paraId="7735E333" w14:textId="2B4628D0" w:rsidR="001006F1" w:rsidRPr="006E67C5" w:rsidRDefault="001C7200"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12</w:t>
            </w:r>
          </w:p>
        </w:tc>
        <w:tc>
          <w:tcPr>
            <w:tcW w:w="1220" w:type="dxa"/>
            <w:tcBorders>
              <w:top w:val="single" w:sz="4" w:space="0" w:color="auto"/>
              <w:left w:val="single" w:sz="4" w:space="0" w:color="auto"/>
              <w:bottom w:val="single" w:sz="4" w:space="0" w:color="auto"/>
              <w:right w:val="single" w:sz="4" w:space="0" w:color="auto"/>
            </w:tcBorders>
          </w:tcPr>
          <w:p w14:paraId="695A083F" w14:textId="7606BD10" w:rsidR="001006F1" w:rsidRPr="006E67C5" w:rsidRDefault="001C7200"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12</w:t>
            </w:r>
          </w:p>
        </w:tc>
        <w:tc>
          <w:tcPr>
            <w:tcW w:w="1300" w:type="dxa"/>
            <w:tcBorders>
              <w:top w:val="single" w:sz="4" w:space="0" w:color="auto"/>
              <w:left w:val="single" w:sz="4" w:space="0" w:color="auto"/>
              <w:bottom w:val="single" w:sz="4" w:space="0" w:color="auto"/>
              <w:right w:val="single" w:sz="4" w:space="0" w:color="auto"/>
            </w:tcBorders>
          </w:tcPr>
          <w:p w14:paraId="3DFB484E" w14:textId="102FD42D" w:rsidR="001006F1" w:rsidRPr="006E67C5" w:rsidRDefault="001C7200" w:rsidP="00937D8D">
            <w:pPr>
              <w:widowControl w:val="0"/>
              <w:spacing w:before="0" w:after="0" w:line="340" w:lineRule="exact"/>
              <w:ind w:left="426" w:hanging="426"/>
              <w:rPr>
                <w:rFonts w:ascii="Times New Roman" w:hAnsi="Times New Roman" w:cs="Times New Roman"/>
              </w:rPr>
            </w:pPr>
            <w:r>
              <w:rPr>
                <w:rFonts w:ascii="Times New Roman" w:hAnsi="Times New Roman" w:cs="Times New Roman"/>
              </w:rPr>
              <w:t>14</w:t>
            </w:r>
          </w:p>
        </w:tc>
        <w:tc>
          <w:tcPr>
            <w:tcW w:w="1180" w:type="dxa"/>
            <w:tcBorders>
              <w:top w:val="single" w:sz="4" w:space="0" w:color="auto"/>
              <w:left w:val="single" w:sz="4" w:space="0" w:color="auto"/>
              <w:bottom w:val="single" w:sz="4" w:space="0" w:color="auto"/>
              <w:right w:val="single" w:sz="4" w:space="0" w:color="auto"/>
            </w:tcBorders>
          </w:tcPr>
          <w:p w14:paraId="6C11B5FE" w14:textId="77777777" w:rsidR="001006F1" w:rsidRPr="006E67C5" w:rsidRDefault="001006F1" w:rsidP="00937D8D">
            <w:pPr>
              <w:widowControl w:val="0"/>
              <w:spacing w:before="0" w:after="0" w:line="340" w:lineRule="exact"/>
              <w:ind w:left="426" w:hanging="426"/>
              <w:rPr>
                <w:rFonts w:ascii="Times New Roman" w:hAnsi="Times New Roman" w:cs="Times New Roman"/>
              </w:rPr>
            </w:pPr>
          </w:p>
        </w:tc>
      </w:tr>
      <w:tr w:rsidR="001006F1" w:rsidRPr="006E67C5" w14:paraId="56239579"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08DEC3B5" w14:textId="77777777" w:rsidR="001006F1" w:rsidRPr="006E67C5" w:rsidRDefault="001006F1" w:rsidP="00937D8D">
            <w:pPr>
              <w:widowControl w:val="0"/>
              <w:spacing w:before="0" w:after="0" w:line="340" w:lineRule="exact"/>
              <w:rPr>
                <w:rFonts w:ascii="Times New Roman" w:hAnsi="Times New Roman" w:cs="Times New Roman"/>
              </w:rPr>
            </w:pPr>
            <w:r w:rsidRPr="006E67C5">
              <w:rPr>
                <w:rFonts w:ascii="Times New Roman" w:hAnsi="Times New Roman" w:cs="Times New Roman"/>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14:paraId="6506B8C4" w14:textId="77777777" w:rsidR="001006F1" w:rsidRPr="006E67C5" w:rsidRDefault="001006F1" w:rsidP="00937D8D">
            <w:pPr>
              <w:widowControl w:val="0"/>
              <w:spacing w:before="0" w:after="0" w:line="340" w:lineRule="exact"/>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14:paraId="4DEB1204" w14:textId="77777777" w:rsidR="001006F1" w:rsidRPr="006E67C5" w:rsidRDefault="001006F1" w:rsidP="00937D8D">
            <w:pPr>
              <w:widowControl w:val="0"/>
              <w:spacing w:before="0" w:after="0" w:line="340" w:lineRule="exact"/>
              <w:ind w:left="426" w:hanging="426"/>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14:paraId="4E1F02FC" w14:textId="77777777" w:rsidR="001006F1" w:rsidRPr="006E67C5" w:rsidRDefault="001006F1" w:rsidP="00937D8D">
            <w:pPr>
              <w:widowControl w:val="0"/>
              <w:spacing w:before="0" w:after="0" w:line="340" w:lineRule="exact"/>
              <w:ind w:left="426" w:hanging="426"/>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14:paraId="16C26E18" w14:textId="77777777" w:rsidR="001006F1" w:rsidRPr="006E67C5" w:rsidRDefault="001006F1" w:rsidP="00937D8D">
            <w:pPr>
              <w:widowControl w:val="0"/>
              <w:spacing w:before="0" w:after="0" w:line="340" w:lineRule="exact"/>
              <w:ind w:left="426" w:hanging="426"/>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14:paraId="3C063B74" w14:textId="77777777" w:rsidR="001006F1" w:rsidRPr="006E67C5" w:rsidRDefault="001006F1" w:rsidP="00937D8D">
            <w:pPr>
              <w:widowControl w:val="0"/>
              <w:spacing w:before="0" w:after="0" w:line="340" w:lineRule="exact"/>
              <w:ind w:left="426" w:hanging="426"/>
              <w:rPr>
                <w:rFonts w:ascii="Times New Roman" w:hAnsi="Times New Roman" w:cs="Times New Roman"/>
              </w:rPr>
            </w:pPr>
          </w:p>
        </w:tc>
      </w:tr>
      <w:tr w:rsidR="001006F1" w:rsidRPr="006E67C5" w14:paraId="38DA7461"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2E2A35F9" w14:textId="77777777" w:rsidR="001006F1" w:rsidRPr="006E67C5" w:rsidRDefault="001006F1" w:rsidP="00937D8D">
            <w:pPr>
              <w:widowControl w:val="0"/>
              <w:spacing w:before="0" w:after="0"/>
              <w:ind w:left="426" w:hanging="426"/>
              <w:rPr>
                <w:rFonts w:ascii="Times New Roman" w:hAnsi="Times New Roman" w:cs="Times New Roman"/>
              </w:rPr>
            </w:pPr>
            <w:r w:rsidRPr="006E67C5">
              <w:rPr>
                <w:rFonts w:ascii="Times New Roman" w:hAnsi="Times New Roman" w:cs="Times New Roman"/>
              </w:rPr>
              <w:t>4. Sinh viên cao đẳng</w:t>
            </w:r>
          </w:p>
          <w:p w14:paraId="24656454" w14:textId="77777777" w:rsidR="001006F1" w:rsidRPr="006E67C5" w:rsidRDefault="001006F1" w:rsidP="00937D8D">
            <w:pPr>
              <w:widowControl w:val="0"/>
              <w:spacing w:before="0" w:after="0"/>
              <w:ind w:left="426" w:hanging="426"/>
              <w:rPr>
                <w:rFonts w:ascii="Times New Roman" w:hAnsi="Times New Roman" w:cs="Times New Roman"/>
              </w:rPr>
            </w:pPr>
            <w:r w:rsidRPr="006E67C5">
              <w:rPr>
                <w:rFonts w:ascii="Times New Roman" w:hAnsi="Times New Roman" w:cs="Times New Roman"/>
              </w:rPr>
              <w:t>Trong đó:</w:t>
            </w:r>
          </w:p>
        </w:tc>
        <w:tc>
          <w:tcPr>
            <w:tcW w:w="1240" w:type="dxa"/>
            <w:tcBorders>
              <w:top w:val="single" w:sz="4" w:space="0" w:color="auto"/>
              <w:left w:val="single" w:sz="4" w:space="0" w:color="auto"/>
              <w:bottom w:val="single" w:sz="4" w:space="0" w:color="auto"/>
              <w:right w:val="single" w:sz="4" w:space="0" w:color="auto"/>
            </w:tcBorders>
          </w:tcPr>
          <w:p w14:paraId="60C6C04F" w14:textId="77777777" w:rsidR="001006F1" w:rsidRPr="006E67C5" w:rsidRDefault="001006F1" w:rsidP="00937D8D">
            <w:pPr>
              <w:widowControl w:val="0"/>
              <w:spacing w:before="0" w:after="0"/>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14:paraId="43CC6FB7" w14:textId="77777777" w:rsidR="001006F1" w:rsidRPr="006E67C5" w:rsidRDefault="001006F1" w:rsidP="00937D8D">
            <w:pPr>
              <w:widowControl w:val="0"/>
              <w:spacing w:before="0" w:after="0"/>
              <w:ind w:left="426" w:hanging="426"/>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14:paraId="14E6913B" w14:textId="77777777" w:rsidR="001006F1" w:rsidRPr="006E67C5" w:rsidRDefault="001006F1" w:rsidP="00937D8D">
            <w:pPr>
              <w:widowControl w:val="0"/>
              <w:spacing w:before="0" w:after="0"/>
              <w:ind w:left="426" w:hanging="426"/>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14:paraId="6C5E3E6D" w14:textId="77777777" w:rsidR="001006F1" w:rsidRPr="006E67C5" w:rsidRDefault="001006F1" w:rsidP="00937D8D">
            <w:pPr>
              <w:widowControl w:val="0"/>
              <w:spacing w:before="0" w:after="0"/>
              <w:ind w:left="426" w:hanging="426"/>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14:paraId="768DCC10" w14:textId="77777777" w:rsidR="001006F1" w:rsidRPr="006E67C5" w:rsidRDefault="001006F1" w:rsidP="00937D8D">
            <w:pPr>
              <w:widowControl w:val="0"/>
              <w:spacing w:before="0" w:after="0"/>
              <w:ind w:left="426" w:hanging="426"/>
              <w:rPr>
                <w:rFonts w:ascii="Times New Roman" w:hAnsi="Times New Roman" w:cs="Times New Roman"/>
              </w:rPr>
            </w:pPr>
          </w:p>
        </w:tc>
      </w:tr>
      <w:tr w:rsidR="001006F1" w:rsidRPr="006E67C5" w14:paraId="39383416"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2FAF7CBD" w14:textId="77777777" w:rsidR="001006F1" w:rsidRPr="006E67C5" w:rsidRDefault="001006F1" w:rsidP="00937D8D">
            <w:pPr>
              <w:widowControl w:val="0"/>
              <w:spacing w:before="0" w:after="0"/>
              <w:rPr>
                <w:rFonts w:ascii="Times New Roman" w:hAnsi="Times New Roman" w:cs="Times New Roman"/>
              </w:rPr>
            </w:pPr>
            <w:r w:rsidRPr="006E67C5">
              <w:rPr>
                <w:rFonts w:ascii="Times New Roman" w:hAnsi="Times New Roman" w:cs="Times New Roman"/>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14:paraId="7A512DC8" w14:textId="0C63E81C"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240" w:type="dxa"/>
            <w:tcBorders>
              <w:top w:val="single" w:sz="4" w:space="0" w:color="auto"/>
              <w:left w:val="single" w:sz="4" w:space="0" w:color="auto"/>
              <w:bottom w:val="single" w:sz="4" w:space="0" w:color="auto"/>
              <w:right w:val="single" w:sz="4" w:space="0" w:color="auto"/>
            </w:tcBorders>
          </w:tcPr>
          <w:p w14:paraId="17564AAB" w14:textId="1430954C"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tcPr>
          <w:p w14:paraId="647B4315" w14:textId="3A629D72"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300" w:type="dxa"/>
            <w:tcBorders>
              <w:top w:val="single" w:sz="4" w:space="0" w:color="auto"/>
              <w:left w:val="single" w:sz="4" w:space="0" w:color="auto"/>
              <w:bottom w:val="single" w:sz="4" w:space="0" w:color="auto"/>
              <w:right w:val="single" w:sz="4" w:space="0" w:color="auto"/>
            </w:tcBorders>
          </w:tcPr>
          <w:p w14:paraId="67C968F9" w14:textId="6E8D467F"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tcPr>
          <w:p w14:paraId="34CD0B53" w14:textId="75BB93B6"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r>
      <w:tr w:rsidR="001006F1" w:rsidRPr="006E67C5" w14:paraId="48FF16B2"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3C330E07" w14:textId="77777777" w:rsidR="001006F1" w:rsidRPr="006E67C5" w:rsidRDefault="001006F1" w:rsidP="00937D8D">
            <w:pPr>
              <w:widowControl w:val="0"/>
              <w:spacing w:before="0" w:after="0"/>
              <w:rPr>
                <w:rFonts w:ascii="Times New Roman" w:hAnsi="Times New Roman" w:cs="Times New Roman"/>
              </w:rPr>
            </w:pPr>
            <w:r w:rsidRPr="006E67C5">
              <w:rPr>
                <w:rFonts w:ascii="Times New Roman" w:hAnsi="Times New Roman" w:cs="Times New Roman"/>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14:paraId="0DADFAD0" w14:textId="64CA64B2"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240" w:type="dxa"/>
            <w:tcBorders>
              <w:top w:val="single" w:sz="4" w:space="0" w:color="auto"/>
              <w:left w:val="single" w:sz="4" w:space="0" w:color="auto"/>
              <w:bottom w:val="single" w:sz="4" w:space="0" w:color="auto"/>
              <w:right w:val="single" w:sz="4" w:space="0" w:color="auto"/>
            </w:tcBorders>
          </w:tcPr>
          <w:p w14:paraId="667BAFFD" w14:textId="67C77DDC"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tcPr>
          <w:p w14:paraId="321B601E" w14:textId="4F00410C"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300" w:type="dxa"/>
            <w:tcBorders>
              <w:top w:val="single" w:sz="4" w:space="0" w:color="auto"/>
              <w:left w:val="single" w:sz="4" w:space="0" w:color="auto"/>
              <w:bottom w:val="single" w:sz="4" w:space="0" w:color="auto"/>
              <w:right w:val="single" w:sz="4" w:space="0" w:color="auto"/>
            </w:tcBorders>
          </w:tcPr>
          <w:p w14:paraId="5F432541" w14:textId="6314D483"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tcPr>
          <w:p w14:paraId="2DF91DF5" w14:textId="07ED48FA"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r>
      <w:tr w:rsidR="001006F1" w:rsidRPr="006E67C5" w14:paraId="08217526"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7D168A92" w14:textId="77777777" w:rsidR="001006F1" w:rsidRPr="006E67C5" w:rsidRDefault="001006F1" w:rsidP="00937D8D">
            <w:pPr>
              <w:widowControl w:val="0"/>
              <w:spacing w:before="0" w:after="0"/>
              <w:ind w:left="426" w:hanging="426"/>
              <w:rPr>
                <w:rFonts w:ascii="Times New Roman" w:hAnsi="Times New Roman" w:cs="Times New Roman"/>
              </w:rPr>
            </w:pPr>
            <w:r w:rsidRPr="006E67C5">
              <w:rPr>
                <w:rFonts w:ascii="Times New Roman" w:hAnsi="Times New Roman" w:cs="Times New Roman"/>
              </w:rPr>
              <w:t>5. Học sinh TCCN</w:t>
            </w:r>
          </w:p>
          <w:p w14:paraId="64CEF00F" w14:textId="77777777" w:rsidR="001006F1" w:rsidRPr="006E67C5" w:rsidRDefault="001006F1" w:rsidP="00937D8D">
            <w:pPr>
              <w:widowControl w:val="0"/>
              <w:spacing w:before="0" w:after="0"/>
              <w:ind w:left="426" w:hanging="426"/>
              <w:rPr>
                <w:rFonts w:ascii="Times New Roman" w:hAnsi="Times New Roman" w:cs="Times New Roman"/>
              </w:rPr>
            </w:pPr>
            <w:r w:rsidRPr="006E67C5">
              <w:rPr>
                <w:rFonts w:ascii="Times New Roman" w:hAnsi="Times New Roman" w:cs="Times New Roman"/>
              </w:rPr>
              <w:t>Trong đó:</w:t>
            </w:r>
          </w:p>
        </w:tc>
        <w:tc>
          <w:tcPr>
            <w:tcW w:w="1240" w:type="dxa"/>
            <w:tcBorders>
              <w:top w:val="single" w:sz="4" w:space="0" w:color="auto"/>
              <w:left w:val="single" w:sz="4" w:space="0" w:color="auto"/>
              <w:bottom w:val="single" w:sz="4" w:space="0" w:color="auto"/>
              <w:right w:val="single" w:sz="4" w:space="0" w:color="auto"/>
            </w:tcBorders>
          </w:tcPr>
          <w:p w14:paraId="71DC5460" w14:textId="53ADCEC7"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240" w:type="dxa"/>
            <w:tcBorders>
              <w:top w:val="single" w:sz="4" w:space="0" w:color="auto"/>
              <w:left w:val="single" w:sz="4" w:space="0" w:color="auto"/>
              <w:bottom w:val="single" w:sz="4" w:space="0" w:color="auto"/>
              <w:right w:val="single" w:sz="4" w:space="0" w:color="auto"/>
            </w:tcBorders>
          </w:tcPr>
          <w:p w14:paraId="2C9DDA6A" w14:textId="18EF6D16"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tcPr>
          <w:p w14:paraId="3ED0F1F2" w14:textId="7157658C"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300" w:type="dxa"/>
            <w:tcBorders>
              <w:top w:val="single" w:sz="4" w:space="0" w:color="auto"/>
              <w:left w:val="single" w:sz="4" w:space="0" w:color="auto"/>
              <w:bottom w:val="single" w:sz="4" w:space="0" w:color="auto"/>
              <w:right w:val="single" w:sz="4" w:space="0" w:color="auto"/>
            </w:tcBorders>
          </w:tcPr>
          <w:p w14:paraId="70DE97CB" w14:textId="3F68F84C"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tcPr>
          <w:p w14:paraId="26724082" w14:textId="38773520" w:rsidR="001006F1" w:rsidRPr="006E67C5" w:rsidRDefault="000323D8" w:rsidP="00937D8D">
            <w:pPr>
              <w:widowControl w:val="0"/>
              <w:spacing w:before="0" w:after="0"/>
              <w:ind w:left="426" w:hanging="426"/>
              <w:rPr>
                <w:rFonts w:ascii="Times New Roman" w:hAnsi="Times New Roman" w:cs="Times New Roman"/>
              </w:rPr>
            </w:pPr>
            <w:r>
              <w:rPr>
                <w:rFonts w:ascii="Times New Roman" w:hAnsi="Times New Roman" w:cs="Times New Roman"/>
              </w:rPr>
              <w:t>0</w:t>
            </w:r>
          </w:p>
        </w:tc>
      </w:tr>
      <w:tr w:rsidR="001006F1" w:rsidRPr="006E67C5" w14:paraId="3B1BFC90"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0697F5F2" w14:textId="77777777" w:rsidR="001006F1" w:rsidRPr="006E67C5" w:rsidRDefault="001006F1" w:rsidP="00937D8D">
            <w:pPr>
              <w:widowControl w:val="0"/>
              <w:spacing w:before="0" w:after="0"/>
              <w:rPr>
                <w:rFonts w:ascii="Times New Roman" w:hAnsi="Times New Roman" w:cs="Times New Roman"/>
              </w:rPr>
            </w:pPr>
            <w:r w:rsidRPr="006E67C5">
              <w:rPr>
                <w:rFonts w:ascii="Times New Roman" w:hAnsi="Times New Roman" w:cs="Times New Roman"/>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14:paraId="0EC2EECD" w14:textId="77777777" w:rsidR="001006F1" w:rsidRPr="006E67C5" w:rsidRDefault="001006F1" w:rsidP="00937D8D">
            <w:pPr>
              <w:widowControl w:val="0"/>
              <w:spacing w:before="0" w:after="0"/>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14:paraId="674FF68D" w14:textId="77777777" w:rsidR="001006F1" w:rsidRPr="006E67C5" w:rsidRDefault="001006F1" w:rsidP="00937D8D">
            <w:pPr>
              <w:widowControl w:val="0"/>
              <w:spacing w:before="0" w:after="0"/>
              <w:ind w:left="426" w:hanging="426"/>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14:paraId="01B27564" w14:textId="77777777" w:rsidR="001006F1" w:rsidRPr="006E67C5" w:rsidRDefault="001006F1" w:rsidP="00937D8D">
            <w:pPr>
              <w:widowControl w:val="0"/>
              <w:spacing w:before="0" w:after="0"/>
              <w:ind w:left="426" w:hanging="426"/>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14:paraId="364E1B9A" w14:textId="77777777" w:rsidR="001006F1" w:rsidRPr="006E67C5" w:rsidRDefault="001006F1" w:rsidP="00937D8D">
            <w:pPr>
              <w:widowControl w:val="0"/>
              <w:spacing w:before="0" w:after="0"/>
              <w:ind w:left="426" w:hanging="426"/>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14:paraId="6D85A51B" w14:textId="77777777" w:rsidR="001006F1" w:rsidRPr="006E67C5" w:rsidRDefault="001006F1" w:rsidP="00937D8D">
            <w:pPr>
              <w:widowControl w:val="0"/>
              <w:spacing w:before="0" w:after="0"/>
              <w:ind w:left="426" w:hanging="426"/>
              <w:rPr>
                <w:rFonts w:ascii="Times New Roman" w:hAnsi="Times New Roman" w:cs="Times New Roman"/>
              </w:rPr>
            </w:pPr>
          </w:p>
        </w:tc>
      </w:tr>
      <w:tr w:rsidR="001006F1" w:rsidRPr="006E67C5" w14:paraId="0B868E45"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3BB4EE9D" w14:textId="77777777" w:rsidR="001006F1" w:rsidRPr="006E67C5" w:rsidRDefault="001006F1" w:rsidP="00937D8D">
            <w:pPr>
              <w:widowControl w:val="0"/>
              <w:spacing w:before="0" w:after="0"/>
              <w:rPr>
                <w:rFonts w:ascii="Times New Roman" w:hAnsi="Times New Roman" w:cs="Times New Roman"/>
              </w:rPr>
            </w:pPr>
            <w:r w:rsidRPr="006E67C5">
              <w:rPr>
                <w:rFonts w:ascii="Times New Roman" w:hAnsi="Times New Roman" w:cs="Times New Roman"/>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14:paraId="2732CFC2" w14:textId="77777777" w:rsidR="001006F1" w:rsidRPr="006E67C5" w:rsidRDefault="001006F1" w:rsidP="00937D8D">
            <w:pPr>
              <w:widowControl w:val="0"/>
              <w:spacing w:before="0" w:after="0"/>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14:paraId="63590D55" w14:textId="77777777" w:rsidR="001006F1" w:rsidRPr="006E67C5" w:rsidRDefault="001006F1" w:rsidP="00937D8D">
            <w:pPr>
              <w:widowControl w:val="0"/>
              <w:spacing w:before="0" w:after="0"/>
              <w:ind w:left="426" w:hanging="426"/>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14:paraId="6A615722" w14:textId="77777777" w:rsidR="001006F1" w:rsidRPr="006E67C5" w:rsidRDefault="001006F1" w:rsidP="00937D8D">
            <w:pPr>
              <w:widowControl w:val="0"/>
              <w:spacing w:before="0" w:after="0"/>
              <w:ind w:left="426" w:hanging="426"/>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14:paraId="3358AAB7" w14:textId="77777777" w:rsidR="001006F1" w:rsidRPr="006E67C5" w:rsidRDefault="001006F1" w:rsidP="00937D8D">
            <w:pPr>
              <w:widowControl w:val="0"/>
              <w:spacing w:before="0" w:after="0"/>
              <w:ind w:left="426" w:hanging="426"/>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14:paraId="6B99EF84" w14:textId="77777777" w:rsidR="001006F1" w:rsidRPr="006E67C5" w:rsidRDefault="001006F1" w:rsidP="00937D8D">
            <w:pPr>
              <w:widowControl w:val="0"/>
              <w:spacing w:before="0" w:after="0"/>
              <w:ind w:left="426" w:hanging="426"/>
              <w:rPr>
                <w:rFonts w:ascii="Times New Roman" w:hAnsi="Times New Roman" w:cs="Times New Roman"/>
              </w:rPr>
            </w:pPr>
          </w:p>
        </w:tc>
      </w:tr>
      <w:tr w:rsidR="001006F1" w:rsidRPr="006E67C5" w14:paraId="5E6BB0F0" w14:textId="77777777" w:rsidTr="00937D8D">
        <w:trPr>
          <w:jc w:val="right"/>
        </w:trPr>
        <w:tc>
          <w:tcPr>
            <w:tcW w:w="3000" w:type="dxa"/>
            <w:tcBorders>
              <w:top w:val="single" w:sz="4" w:space="0" w:color="auto"/>
              <w:left w:val="single" w:sz="4" w:space="0" w:color="auto"/>
              <w:bottom w:val="single" w:sz="4" w:space="0" w:color="auto"/>
              <w:right w:val="single" w:sz="4" w:space="0" w:color="auto"/>
            </w:tcBorders>
          </w:tcPr>
          <w:p w14:paraId="440CB586" w14:textId="77777777" w:rsidR="001006F1" w:rsidRPr="006E67C5" w:rsidRDefault="001006F1" w:rsidP="00937D8D">
            <w:pPr>
              <w:widowControl w:val="0"/>
              <w:spacing w:before="0" w:after="0"/>
              <w:ind w:left="426" w:hanging="426"/>
              <w:rPr>
                <w:rFonts w:ascii="Times New Roman" w:hAnsi="Times New Roman" w:cs="Times New Roman"/>
              </w:rPr>
            </w:pPr>
            <w:r w:rsidRPr="006E67C5">
              <w:rPr>
                <w:rFonts w:ascii="Times New Roman" w:hAnsi="Times New Roman" w:cs="Times New Roman"/>
              </w:rPr>
              <w:t>6. Khác…</w:t>
            </w:r>
          </w:p>
        </w:tc>
        <w:tc>
          <w:tcPr>
            <w:tcW w:w="1240" w:type="dxa"/>
            <w:tcBorders>
              <w:top w:val="single" w:sz="4" w:space="0" w:color="auto"/>
              <w:left w:val="single" w:sz="4" w:space="0" w:color="auto"/>
              <w:bottom w:val="single" w:sz="4" w:space="0" w:color="auto"/>
              <w:right w:val="single" w:sz="4" w:space="0" w:color="auto"/>
            </w:tcBorders>
          </w:tcPr>
          <w:p w14:paraId="369CA1F5" w14:textId="77777777" w:rsidR="001006F1" w:rsidRPr="006E67C5" w:rsidRDefault="001006F1" w:rsidP="00937D8D">
            <w:pPr>
              <w:widowControl w:val="0"/>
              <w:spacing w:before="0" w:after="0"/>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14:paraId="31FE0A66" w14:textId="77777777" w:rsidR="001006F1" w:rsidRPr="006E67C5" w:rsidRDefault="001006F1" w:rsidP="00937D8D">
            <w:pPr>
              <w:widowControl w:val="0"/>
              <w:spacing w:before="0" w:after="0"/>
              <w:ind w:left="426" w:hanging="426"/>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14:paraId="79E1AF16" w14:textId="77777777" w:rsidR="001006F1" w:rsidRPr="006E67C5" w:rsidRDefault="001006F1" w:rsidP="00937D8D">
            <w:pPr>
              <w:widowControl w:val="0"/>
              <w:spacing w:before="0" w:after="0"/>
              <w:ind w:left="426" w:hanging="426"/>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14:paraId="6206DC7F" w14:textId="77777777" w:rsidR="001006F1" w:rsidRPr="006E67C5" w:rsidRDefault="001006F1" w:rsidP="00937D8D">
            <w:pPr>
              <w:widowControl w:val="0"/>
              <w:spacing w:before="0" w:after="0"/>
              <w:ind w:left="426" w:hanging="426"/>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14:paraId="3C45D791" w14:textId="77777777" w:rsidR="001006F1" w:rsidRPr="006E67C5" w:rsidRDefault="001006F1" w:rsidP="00937D8D">
            <w:pPr>
              <w:widowControl w:val="0"/>
              <w:spacing w:before="0" w:after="0"/>
              <w:ind w:left="426" w:hanging="426"/>
              <w:rPr>
                <w:rFonts w:ascii="Times New Roman" w:hAnsi="Times New Roman" w:cs="Times New Roman"/>
              </w:rPr>
            </w:pPr>
          </w:p>
        </w:tc>
      </w:tr>
    </w:tbl>
    <w:p w14:paraId="646FCA2A" w14:textId="77777777" w:rsidR="001006F1" w:rsidRPr="006E67C5" w:rsidRDefault="001006F1" w:rsidP="001006F1">
      <w:pPr>
        <w:widowControl w:val="0"/>
        <w:numPr>
          <w:ilvl w:val="0"/>
          <w:numId w:val="19"/>
        </w:numPr>
        <w:tabs>
          <w:tab w:val="num" w:pos="585"/>
        </w:tabs>
        <w:autoSpaceDE/>
        <w:autoSpaceDN/>
        <w:ind w:left="0" w:firstLine="0"/>
        <w:rPr>
          <w:rFonts w:ascii="Times New Roman" w:hAnsi="Times New Roman" w:cs="Times New Roman"/>
          <w:lang w:val="en-US"/>
        </w:rPr>
      </w:pPr>
      <w:r w:rsidRPr="006E67C5">
        <w:rPr>
          <w:rFonts w:ascii="Times New Roman" w:hAnsi="Times New Roman" w:cs="Times New Roman"/>
          <w:lang w:val="en-US"/>
        </w:rPr>
        <w:t xml:space="preserve">Số sinh viên quốc tế theo học </w:t>
      </w:r>
      <w:r>
        <w:rPr>
          <w:rFonts w:ascii="Times New Roman" w:hAnsi="Times New Roman" w:cs="Times New Roman"/>
          <w:lang w:val="en-US"/>
        </w:rPr>
        <w:t>CTĐT</w:t>
      </w:r>
      <w:r w:rsidRPr="006E67C5">
        <w:rPr>
          <w:rFonts w:ascii="Times New Roman" w:hAnsi="Times New Roman" w:cs="Times New Roman"/>
          <w:lang w:val="en-US"/>
        </w:rPr>
        <w:t xml:space="preserve"> trong 5 năm gần đây:</w:t>
      </w:r>
    </w:p>
    <w:p w14:paraId="2FABAB70" w14:textId="77777777" w:rsidR="001006F1" w:rsidRPr="006E67C5" w:rsidRDefault="001006F1" w:rsidP="001006F1">
      <w:pPr>
        <w:widowControl w:val="0"/>
        <w:autoSpaceDE/>
        <w:autoSpaceDN/>
        <w:jc w:val="right"/>
        <w:rPr>
          <w:rFonts w:ascii="Times New Roman" w:hAnsi="Times New Roman" w:cs="Times New Roman"/>
          <w:i/>
          <w:iCs/>
          <w:lang w:val="en-US"/>
        </w:rPr>
      </w:pPr>
      <w:r w:rsidRPr="006E67C5">
        <w:rPr>
          <w:rFonts w:ascii="Times New Roman" w:hAnsi="Times New Roman" w:cs="Times New Roman"/>
          <w:i/>
          <w:iCs/>
          <w:lang w:val="en-US"/>
        </w:rPr>
        <w:t>Đơn vị: người</w:t>
      </w:r>
    </w:p>
    <w:tbl>
      <w:tblPr>
        <w:tblW w:w="9330" w:type="dxa"/>
        <w:tblInd w:w="-162" w:type="dxa"/>
        <w:tblLook w:val="01E0" w:firstRow="1" w:lastRow="1" w:firstColumn="1" w:lastColumn="1" w:noHBand="0" w:noVBand="0"/>
      </w:tblPr>
      <w:tblGrid>
        <w:gridCol w:w="2970"/>
        <w:gridCol w:w="1260"/>
        <w:gridCol w:w="1246"/>
        <w:gridCol w:w="1285"/>
        <w:gridCol w:w="1239"/>
        <w:gridCol w:w="1330"/>
      </w:tblGrid>
      <w:tr w:rsidR="001006F1" w:rsidRPr="006E67C5" w14:paraId="0B41596F" w14:textId="77777777" w:rsidTr="00937D8D">
        <w:trPr>
          <w:tblHeader/>
        </w:trPr>
        <w:tc>
          <w:tcPr>
            <w:tcW w:w="2970" w:type="dxa"/>
            <w:vMerge w:val="restart"/>
            <w:tcBorders>
              <w:top w:val="single" w:sz="4" w:space="0" w:color="auto"/>
              <w:left w:val="single" w:sz="4" w:space="0" w:color="auto"/>
              <w:bottom w:val="single" w:sz="4" w:space="0" w:color="auto"/>
              <w:right w:val="single" w:sz="4" w:space="0" w:color="auto"/>
            </w:tcBorders>
          </w:tcPr>
          <w:p w14:paraId="67DCBD07" w14:textId="77777777" w:rsidR="001006F1" w:rsidRPr="006E67C5" w:rsidRDefault="001006F1" w:rsidP="00937D8D">
            <w:pPr>
              <w:widowControl w:val="0"/>
              <w:autoSpaceDE/>
              <w:autoSpaceDN/>
              <w:spacing w:before="0" w:after="0"/>
              <w:rPr>
                <w:rFonts w:ascii="Times New Roman" w:hAnsi="Times New Roman" w:cs="Times New Roman"/>
                <w:sz w:val="26"/>
                <w:szCs w:val="26"/>
                <w:lang w:val="pt-BR"/>
              </w:rPr>
            </w:pPr>
          </w:p>
        </w:tc>
        <w:tc>
          <w:tcPr>
            <w:tcW w:w="6360" w:type="dxa"/>
            <w:gridSpan w:val="5"/>
            <w:tcBorders>
              <w:top w:val="single" w:sz="4" w:space="0" w:color="auto"/>
              <w:left w:val="single" w:sz="4" w:space="0" w:color="auto"/>
              <w:bottom w:val="single" w:sz="4" w:space="0" w:color="auto"/>
              <w:right w:val="single" w:sz="4" w:space="0" w:color="auto"/>
            </w:tcBorders>
          </w:tcPr>
          <w:p w14:paraId="1A4CB17A" w14:textId="77777777" w:rsidR="001006F1" w:rsidRPr="006E67C5" w:rsidRDefault="001006F1" w:rsidP="00937D8D">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en-US"/>
              </w:rPr>
              <w:t>Năm học</w:t>
            </w:r>
          </w:p>
        </w:tc>
      </w:tr>
      <w:tr w:rsidR="00D175E4" w:rsidRPr="006E67C5" w14:paraId="2C93ADEF" w14:textId="77777777" w:rsidTr="00225400">
        <w:trPr>
          <w:tblHeader/>
        </w:trPr>
        <w:tc>
          <w:tcPr>
            <w:tcW w:w="2970" w:type="dxa"/>
            <w:vMerge/>
            <w:tcBorders>
              <w:top w:val="single" w:sz="4" w:space="0" w:color="auto"/>
              <w:left w:val="single" w:sz="4" w:space="0" w:color="auto"/>
              <w:bottom w:val="single" w:sz="4" w:space="0" w:color="auto"/>
              <w:right w:val="single" w:sz="4" w:space="0" w:color="auto"/>
            </w:tcBorders>
          </w:tcPr>
          <w:p w14:paraId="6510AF12" w14:textId="77777777" w:rsidR="00D175E4" w:rsidRPr="006E67C5" w:rsidRDefault="00D175E4" w:rsidP="00D175E4">
            <w:pPr>
              <w:widowControl w:val="0"/>
              <w:autoSpaceDE/>
              <w:autoSpaceDN/>
              <w:spacing w:before="0" w:after="0"/>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14:paraId="4C1924C6" w14:textId="107E8E54" w:rsidR="00D175E4" w:rsidRPr="006E67C5" w:rsidRDefault="00D175E4" w:rsidP="00D175E4">
            <w:pPr>
              <w:widowControl w:val="0"/>
              <w:autoSpaceDE/>
              <w:autoSpaceDN/>
              <w:spacing w:before="0" w:after="0"/>
              <w:jc w:val="center"/>
              <w:rPr>
                <w:rFonts w:ascii="Times New Roman" w:hAnsi="Times New Roman" w:cs="Times New Roman"/>
                <w:sz w:val="26"/>
                <w:szCs w:val="26"/>
                <w:lang w:val="en-US"/>
              </w:rPr>
            </w:pPr>
            <w:r>
              <w:rPr>
                <w:rFonts w:ascii="Times New Roman" w:hAnsi="Times New Roman" w:cs="Times New Roman"/>
                <w:lang w:val="pt-BR"/>
              </w:rPr>
              <w:t>2016</w:t>
            </w:r>
            <w:r w:rsidRPr="006E67C5">
              <w:rPr>
                <w:rFonts w:ascii="Times New Roman" w:hAnsi="Times New Roman" w:cs="Times New Roman"/>
                <w:lang w:val="pt-BR"/>
              </w:rPr>
              <w:t>-</w:t>
            </w:r>
            <w:r>
              <w:rPr>
                <w:rFonts w:ascii="Times New Roman" w:hAnsi="Times New Roman" w:cs="Times New Roman"/>
                <w:lang w:val="pt-BR"/>
              </w:rPr>
              <w:t>2017</w:t>
            </w:r>
          </w:p>
        </w:tc>
        <w:tc>
          <w:tcPr>
            <w:tcW w:w="1246" w:type="dxa"/>
            <w:tcBorders>
              <w:top w:val="single" w:sz="4" w:space="0" w:color="auto"/>
              <w:left w:val="single" w:sz="4" w:space="0" w:color="auto"/>
              <w:bottom w:val="single" w:sz="4" w:space="0" w:color="auto"/>
              <w:right w:val="single" w:sz="4" w:space="0" w:color="auto"/>
            </w:tcBorders>
            <w:vAlign w:val="center"/>
          </w:tcPr>
          <w:p w14:paraId="7BA49498" w14:textId="0B712229" w:rsidR="00D175E4" w:rsidRPr="006E67C5" w:rsidRDefault="00D175E4" w:rsidP="00D175E4">
            <w:pPr>
              <w:widowControl w:val="0"/>
              <w:autoSpaceDE/>
              <w:autoSpaceDN/>
              <w:spacing w:before="0" w:after="0"/>
              <w:jc w:val="center"/>
              <w:rPr>
                <w:rFonts w:ascii="Times New Roman" w:hAnsi="Times New Roman" w:cs="Times New Roman"/>
                <w:sz w:val="26"/>
                <w:szCs w:val="26"/>
                <w:lang w:val="pt-BR"/>
              </w:rPr>
            </w:pPr>
            <w:r>
              <w:rPr>
                <w:rFonts w:ascii="Times New Roman" w:hAnsi="Times New Roman" w:cs="Times New Roman"/>
                <w:lang w:val="pt-BR"/>
              </w:rPr>
              <w:t>2017</w:t>
            </w:r>
            <w:r w:rsidRPr="006E67C5">
              <w:rPr>
                <w:rFonts w:ascii="Times New Roman" w:hAnsi="Times New Roman" w:cs="Times New Roman"/>
                <w:lang w:val="pt-BR"/>
              </w:rPr>
              <w:t>-</w:t>
            </w:r>
            <w:r>
              <w:rPr>
                <w:rFonts w:ascii="Times New Roman" w:hAnsi="Times New Roman" w:cs="Times New Roman"/>
                <w:lang w:val="pt-BR"/>
              </w:rPr>
              <w:t>2018</w:t>
            </w:r>
          </w:p>
        </w:tc>
        <w:tc>
          <w:tcPr>
            <w:tcW w:w="1285" w:type="dxa"/>
            <w:tcBorders>
              <w:top w:val="single" w:sz="4" w:space="0" w:color="auto"/>
              <w:left w:val="single" w:sz="4" w:space="0" w:color="auto"/>
              <w:bottom w:val="single" w:sz="4" w:space="0" w:color="auto"/>
              <w:right w:val="single" w:sz="4" w:space="0" w:color="auto"/>
            </w:tcBorders>
            <w:vAlign w:val="center"/>
          </w:tcPr>
          <w:p w14:paraId="73E59529" w14:textId="1D78521C" w:rsidR="00D175E4" w:rsidRPr="006E67C5" w:rsidRDefault="00D175E4" w:rsidP="00D175E4">
            <w:pPr>
              <w:widowControl w:val="0"/>
              <w:autoSpaceDE/>
              <w:autoSpaceDN/>
              <w:spacing w:before="0" w:after="0"/>
              <w:jc w:val="center"/>
              <w:rPr>
                <w:rFonts w:ascii="Times New Roman" w:hAnsi="Times New Roman" w:cs="Times New Roman"/>
                <w:sz w:val="26"/>
                <w:szCs w:val="26"/>
                <w:lang w:val="en-US"/>
              </w:rPr>
            </w:pPr>
            <w:r>
              <w:rPr>
                <w:rFonts w:ascii="Times New Roman" w:hAnsi="Times New Roman" w:cs="Times New Roman"/>
                <w:lang w:val="pt-BR"/>
              </w:rPr>
              <w:t>2018</w:t>
            </w:r>
            <w:r w:rsidRPr="006E67C5">
              <w:rPr>
                <w:rFonts w:ascii="Times New Roman" w:hAnsi="Times New Roman" w:cs="Times New Roman"/>
                <w:lang w:val="pt-BR"/>
              </w:rPr>
              <w:t>-</w:t>
            </w:r>
            <w:r>
              <w:rPr>
                <w:rFonts w:ascii="Times New Roman" w:hAnsi="Times New Roman" w:cs="Times New Roman"/>
                <w:lang w:val="pt-BR"/>
              </w:rPr>
              <w:t>2019</w:t>
            </w:r>
          </w:p>
        </w:tc>
        <w:tc>
          <w:tcPr>
            <w:tcW w:w="1239" w:type="dxa"/>
            <w:tcBorders>
              <w:top w:val="single" w:sz="4" w:space="0" w:color="auto"/>
              <w:left w:val="single" w:sz="4" w:space="0" w:color="auto"/>
              <w:bottom w:val="single" w:sz="4" w:space="0" w:color="auto"/>
              <w:right w:val="single" w:sz="4" w:space="0" w:color="auto"/>
            </w:tcBorders>
            <w:vAlign w:val="center"/>
          </w:tcPr>
          <w:p w14:paraId="49982F2B" w14:textId="17F028FD" w:rsidR="00D175E4" w:rsidRPr="006E67C5" w:rsidRDefault="00D175E4" w:rsidP="00D175E4">
            <w:pPr>
              <w:widowControl w:val="0"/>
              <w:autoSpaceDE/>
              <w:autoSpaceDN/>
              <w:spacing w:before="0" w:after="0"/>
              <w:jc w:val="center"/>
              <w:rPr>
                <w:rFonts w:ascii="Times New Roman" w:hAnsi="Times New Roman" w:cs="Times New Roman"/>
                <w:sz w:val="26"/>
                <w:szCs w:val="26"/>
                <w:lang w:val="en-US"/>
              </w:rPr>
            </w:pPr>
            <w:r>
              <w:rPr>
                <w:rFonts w:ascii="Times New Roman" w:hAnsi="Times New Roman" w:cs="Times New Roman"/>
                <w:lang w:val="pt-BR"/>
              </w:rPr>
              <w:t>2019</w:t>
            </w:r>
            <w:r w:rsidRPr="006E67C5">
              <w:rPr>
                <w:rFonts w:ascii="Times New Roman" w:hAnsi="Times New Roman" w:cs="Times New Roman"/>
                <w:lang w:val="pt-BR"/>
              </w:rPr>
              <w:t>-</w:t>
            </w:r>
            <w:r>
              <w:rPr>
                <w:rFonts w:ascii="Times New Roman" w:hAnsi="Times New Roman" w:cs="Times New Roman"/>
                <w:lang w:val="pt-BR"/>
              </w:rPr>
              <w:t>2020</w:t>
            </w:r>
          </w:p>
        </w:tc>
        <w:tc>
          <w:tcPr>
            <w:tcW w:w="1330" w:type="dxa"/>
            <w:tcBorders>
              <w:top w:val="single" w:sz="4" w:space="0" w:color="auto"/>
              <w:left w:val="single" w:sz="4" w:space="0" w:color="auto"/>
              <w:bottom w:val="single" w:sz="4" w:space="0" w:color="auto"/>
              <w:right w:val="single" w:sz="4" w:space="0" w:color="auto"/>
            </w:tcBorders>
            <w:vAlign w:val="center"/>
          </w:tcPr>
          <w:p w14:paraId="03A358D6" w14:textId="72B8A38E" w:rsidR="00D175E4" w:rsidRPr="006E67C5" w:rsidRDefault="00D175E4" w:rsidP="00D175E4">
            <w:pPr>
              <w:widowControl w:val="0"/>
              <w:autoSpaceDE/>
              <w:autoSpaceDN/>
              <w:spacing w:before="0" w:after="0"/>
              <w:jc w:val="center"/>
              <w:rPr>
                <w:rFonts w:ascii="Times New Roman" w:hAnsi="Times New Roman" w:cs="Times New Roman"/>
                <w:sz w:val="26"/>
                <w:szCs w:val="26"/>
                <w:lang w:val="en-US"/>
              </w:rPr>
            </w:pPr>
            <w:r>
              <w:rPr>
                <w:rFonts w:ascii="Times New Roman" w:hAnsi="Times New Roman" w:cs="Times New Roman"/>
                <w:lang w:val="pt-BR"/>
              </w:rPr>
              <w:t>2020</w:t>
            </w:r>
            <w:r w:rsidRPr="006E67C5">
              <w:rPr>
                <w:rFonts w:ascii="Times New Roman" w:hAnsi="Times New Roman" w:cs="Times New Roman"/>
                <w:lang w:val="pt-BR"/>
              </w:rPr>
              <w:t>-</w:t>
            </w:r>
            <w:r>
              <w:rPr>
                <w:rFonts w:ascii="Times New Roman" w:hAnsi="Times New Roman" w:cs="Times New Roman"/>
                <w:lang w:val="pt-BR"/>
              </w:rPr>
              <w:t>2021</w:t>
            </w:r>
          </w:p>
        </w:tc>
      </w:tr>
      <w:tr w:rsidR="001006F1" w:rsidRPr="006E67C5" w14:paraId="5CF52EAF" w14:textId="77777777" w:rsidTr="00937D8D">
        <w:tc>
          <w:tcPr>
            <w:tcW w:w="2970" w:type="dxa"/>
            <w:tcBorders>
              <w:top w:val="single" w:sz="4" w:space="0" w:color="auto"/>
              <w:left w:val="single" w:sz="4" w:space="0" w:color="auto"/>
              <w:bottom w:val="single" w:sz="4" w:space="0" w:color="auto"/>
              <w:right w:val="single" w:sz="4" w:space="0" w:color="auto"/>
            </w:tcBorders>
          </w:tcPr>
          <w:p w14:paraId="38847966" w14:textId="77777777" w:rsidR="001006F1" w:rsidRPr="006E67C5" w:rsidRDefault="001006F1" w:rsidP="0093095D">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 (người)</w:t>
            </w:r>
          </w:p>
        </w:tc>
        <w:tc>
          <w:tcPr>
            <w:tcW w:w="1260" w:type="dxa"/>
            <w:tcBorders>
              <w:top w:val="single" w:sz="4" w:space="0" w:color="auto"/>
              <w:left w:val="single" w:sz="4" w:space="0" w:color="auto"/>
              <w:bottom w:val="single" w:sz="4" w:space="0" w:color="auto"/>
              <w:right w:val="single" w:sz="4" w:space="0" w:color="auto"/>
            </w:tcBorders>
          </w:tcPr>
          <w:p w14:paraId="4D321426" w14:textId="62DF8619" w:rsidR="001006F1" w:rsidRPr="006E67C5" w:rsidRDefault="00D175E4" w:rsidP="00937D8D">
            <w:pPr>
              <w:widowControl w:val="0"/>
              <w:autoSpaceDE/>
              <w:autoSpaceDN/>
              <w:spacing w:before="0" w:after="0"/>
              <w:rPr>
                <w:rFonts w:ascii="Times New Roman" w:hAnsi="Times New Roman" w:cs="Times New Roman"/>
                <w:sz w:val="26"/>
                <w:szCs w:val="26"/>
                <w:lang w:val="pt-BR"/>
              </w:rPr>
            </w:pPr>
            <w:r>
              <w:rPr>
                <w:rFonts w:ascii="Times New Roman" w:hAnsi="Times New Roman" w:cs="Times New Roman"/>
                <w:sz w:val="26"/>
                <w:szCs w:val="26"/>
                <w:lang w:val="pt-BR"/>
              </w:rPr>
              <w:t>7</w:t>
            </w:r>
          </w:p>
        </w:tc>
        <w:tc>
          <w:tcPr>
            <w:tcW w:w="1246" w:type="dxa"/>
            <w:tcBorders>
              <w:top w:val="single" w:sz="4" w:space="0" w:color="auto"/>
              <w:left w:val="single" w:sz="4" w:space="0" w:color="auto"/>
              <w:bottom w:val="single" w:sz="4" w:space="0" w:color="auto"/>
              <w:right w:val="single" w:sz="4" w:space="0" w:color="auto"/>
            </w:tcBorders>
          </w:tcPr>
          <w:p w14:paraId="153BC455" w14:textId="3064BCB5" w:rsidR="001006F1" w:rsidRPr="006E67C5" w:rsidRDefault="00D175E4" w:rsidP="00937D8D">
            <w:pPr>
              <w:widowControl w:val="0"/>
              <w:autoSpaceDE/>
              <w:autoSpaceDN/>
              <w:spacing w:before="0" w:after="0"/>
              <w:rPr>
                <w:rFonts w:ascii="Times New Roman" w:hAnsi="Times New Roman" w:cs="Times New Roman"/>
                <w:sz w:val="26"/>
                <w:szCs w:val="26"/>
                <w:lang w:val="pt-BR"/>
              </w:rPr>
            </w:pPr>
            <w:r>
              <w:rPr>
                <w:rFonts w:ascii="Times New Roman" w:hAnsi="Times New Roman" w:cs="Times New Roman"/>
                <w:sz w:val="26"/>
                <w:szCs w:val="26"/>
                <w:lang w:val="pt-BR"/>
              </w:rPr>
              <w:t>7</w:t>
            </w:r>
          </w:p>
        </w:tc>
        <w:tc>
          <w:tcPr>
            <w:tcW w:w="1285" w:type="dxa"/>
            <w:tcBorders>
              <w:top w:val="single" w:sz="4" w:space="0" w:color="auto"/>
              <w:left w:val="single" w:sz="4" w:space="0" w:color="auto"/>
              <w:bottom w:val="single" w:sz="4" w:space="0" w:color="auto"/>
              <w:right w:val="single" w:sz="4" w:space="0" w:color="auto"/>
            </w:tcBorders>
          </w:tcPr>
          <w:p w14:paraId="30E7B225" w14:textId="57E2B5E3" w:rsidR="001006F1" w:rsidRPr="006E67C5" w:rsidRDefault="00D175E4" w:rsidP="00937D8D">
            <w:pPr>
              <w:widowControl w:val="0"/>
              <w:autoSpaceDE/>
              <w:autoSpaceDN/>
              <w:spacing w:before="0" w:after="0"/>
              <w:rPr>
                <w:rFonts w:ascii="Times New Roman" w:hAnsi="Times New Roman" w:cs="Times New Roman"/>
                <w:sz w:val="26"/>
                <w:szCs w:val="26"/>
                <w:lang w:val="pt-BR"/>
              </w:rPr>
            </w:pPr>
            <w:r>
              <w:rPr>
                <w:rFonts w:ascii="Times New Roman" w:hAnsi="Times New Roman" w:cs="Times New Roman"/>
                <w:sz w:val="26"/>
                <w:szCs w:val="26"/>
                <w:lang w:val="pt-BR"/>
              </w:rPr>
              <w:t>6</w:t>
            </w:r>
          </w:p>
        </w:tc>
        <w:tc>
          <w:tcPr>
            <w:tcW w:w="1239" w:type="dxa"/>
            <w:tcBorders>
              <w:top w:val="single" w:sz="4" w:space="0" w:color="auto"/>
              <w:left w:val="single" w:sz="4" w:space="0" w:color="auto"/>
              <w:bottom w:val="single" w:sz="4" w:space="0" w:color="auto"/>
              <w:right w:val="single" w:sz="4" w:space="0" w:color="auto"/>
            </w:tcBorders>
          </w:tcPr>
          <w:p w14:paraId="43A9F0EF" w14:textId="15FC9D7F" w:rsidR="001006F1" w:rsidRPr="006E67C5" w:rsidRDefault="00D175E4" w:rsidP="00937D8D">
            <w:pPr>
              <w:widowControl w:val="0"/>
              <w:autoSpaceDE/>
              <w:autoSpaceDN/>
              <w:spacing w:before="0" w:after="0"/>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1330" w:type="dxa"/>
            <w:tcBorders>
              <w:top w:val="single" w:sz="4" w:space="0" w:color="auto"/>
              <w:left w:val="single" w:sz="4" w:space="0" w:color="auto"/>
              <w:bottom w:val="single" w:sz="4" w:space="0" w:color="auto"/>
              <w:right w:val="single" w:sz="4" w:space="0" w:color="auto"/>
            </w:tcBorders>
          </w:tcPr>
          <w:p w14:paraId="698CE334" w14:textId="77777777" w:rsidR="001006F1" w:rsidRPr="006E67C5" w:rsidRDefault="001006F1" w:rsidP="00937D8D">
            <w:pPr>
              <w:widowControl w:val="0"/>
              <w:autoSpaceDE/>
              <w:autoSpaceDN/>
              <w:spacing w:before="0" w:after="0"/>
              <w:rPr>
                <w:rFonts w:ascii="Times New Roman" w:hAnsi="Times New Roman" w:cs="Times New Roman"/>
                <w:sz w:val="26"/>
                <w:szCs w:val="26"/>
                <w:lang w:val="pt-BR"/>
              </w:rPr>
            </w:pPr>
          </w:p>
        </w:tc>
      </w:tr>
      <w:tr w:rsidR="001006F1" w:rsidRPr="006E67C5" w14:paraId="1C980E4B" w14:textId="77777777" w:rsidTr="00937D8D">
        <w:trPr>
          <w:trHeight w:val="755"/>
        </w:trPr>
        <w:tc>
          <w:tcPr>
            <w:tcW w:w="2970" w:type="dxa"/>
            <w:tcBorders>
              <w:top w:val="single" w:sz="4" w:space="0" w:color="auto"/>
              <w:left w:val="single" w:sz="4" w:space="0" w:color="auto"/>
              <w:bottom w:val="single" w:sz="4" w:space="0" w:color="auto"/>
              <w:right w:val="single" w:sz="4" w:space="0" w:color="auto"/>
            </w:tcBorders>
          </w:tcPr>
          <w:p w14:paraId="450CE5E3" w14:textId="77777777" w:rsidR="001006F1" w:rsidRPr="006E67C5" w:rsidRDefault="001006F1" w:rsidP="00937D8D">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Tỷ lệ (%) trên tổng số người học</w:t>
            </w:r>
          </w:p>
        </w:tc>
        <w:tc>
          <w:tcPr>
            <w:tcW w:w="1260" w:type="dxa"/>
            <w:tcBorders>
              <w:top w:val="single" w:sz="4" w:space="0" w:color="auto"/>
              <w:left w:val="single" w:sz="4" w:space="0" w:color="auto"/>
              <w:bottom w:val="single" w:sz="4" w:space="0" w:color="auto"/>
              <w:right w:val="single" w:sz="4" w:space="0" w:color="auto"/>
            </w:tcBorders>
          </w:tcPr>
          <w:p w14:paraId="1ADC080A" w14:textId="394DC2B0" w:rsidR="001006F1" w:rsidRPr="00D175E4" w:rsidRDefault="00D175E4" w:rsidP="00937D8D">
            <w:pPr>
              <w:widowControl w:val="0"/>
              <w:autoSpaceDE/>
              <w:autoSpaceDN/>
              <w:spacing w:before="0" w:after="0"/>
              <w:rPr>
                <w:rFonts w:ascii="Times New Roman" w:hAnsi="Times New Roman" w:cs="Times New Roman"/>
                <w:sz w:val="26"/>
                <w:szCs w:val="26"/>
                <w:lang w:val="vi-VN"/>
              </w:rPr>
            </w:pPr>
            <w:r>
              <w:rPr>
                <w:rFonts w:ascii="Times New Roman" w:hAnsi="Times New Roman" w:cs="Times New Roman"/>
                <w:sz w:val="26"/>
                <w:szCs w:val="26"/>
                <w:lang w:val="pt-BR"/>
              </w:rPr>
              <w:t>50</w:t>
            </w:r>
            <w:r>
              <w:rPr>
                <w:rFonts w:ascii="Times New Roman" w:hAnsi="Times New Roman" w:cs="Times New Roman"/>
                <w:sz w:val="26"/>
                <w:szCs w:val="26"/>
                <w:lang w:val="vi-VN"/>
              </w:rPr>
              <w:t>%</w:t>
            </w:r>
          </w:p>
        </w:tc>
        <w:tc>
          <w:tcPr>
            <w:tcW w:w="1246" w:type="dxa"/>
            <w:tcBorders>
              <w:top w:val="single" w:sz="4" w:space="0" w:color="auto"/>
              <w:left w:val="single" w:sz="4" w:space="0" w:color="auto"/>
              <w:bottom w:val="single" w:sz="4" w:space="0" w:color="auto"/>
              <w:right w:val="single" w:sz="4" w:space="0" w:color="auto"/>
            </w:tcBorders>
          </w:tcPr>
          <w:p w14:paraId="062D218E" w14:textId="1E179CCD" w:rsidR="001006F1" w:rsidRPr="00D175E4" w:rsidRDefault="00D175E4" w:rsidP="00937D8D">
            <w:pPr>
              <w:widowControl w:val="0"/>
              <w:autoSpaceDE/>
              <w:autoSpaceDN/>
              <w:spacing w:before="0" w:after="0"/>
              <w:rPr>
                <w:rFonts w:ascii="Times New Roman" w:hAnsi="Times New Roman" w:cs="Times New Roman"/>
                <w:sz w:val="26"/>
                <w:szCs w:val="26"/>
                <w:lang w:val="vi-VN"/>
              </w:rPr>
            </w:pPr>
            <w:r>
              <w:rPr>
                <w:rFonts w:ascii="Times New Roman" w:hAnsi="Times New Roman" w:cs="Times New Roman"/>
                <w:sz w:val="26"/>
                <w:szCs w:val="26"/>
                <w:lang w:val="pt-BR"/>
              </w:rPr>
              <w:t>58</w:t>
            </w:r>
            <w:r>
              <w:rPr>
                <w:rFonts w:ascii="Times New Roman" w:hAnsi="Times New Roman" w:cs="Times New Roman"/>
                <w:sz w:val="26"/>
                <w:szCs w:val="26"/>
                <w:lang w:val="vi-VN"/>
              </w:rPr>
              <w:t>,3%</w:t>
            </w:r>
          </w:p>
        </w:tc>
        <w:tc>
          <w:tcPr>
            <w:tcW w:w="1285" w:type="dxa"/>
            <w:tcBorders>
              <w:top w:val="single" w:sz="4" w:space="0" w:color="auto"/>
              <w:left w:val="single" w:sz="4" w:space="0" w:color="auto"/>
              <w:bottom w:val="single" w:sz="4" w:space="0" w:color="auto"/>
              <w:right w:val="single" w:sz="4" w:space="0" w:color="auto"/>
            </w:tcBorders>
          </w:tcPr>
          <w:p w14:paraId="0C6D07BA" w14:textId="69728EF0" w:rsidR="001006F1" w:rsidRPr="00D175E4" w:rsidRDefault="00D175E4" w:rsidP="00937D8D">
            <w:pPr>
              <w:widowControl w:val="0"/>
              <w:autoSpaceDE/>
              <w:autoSpaceDN/>
              <w:spacing w:before="0" w:after="0"/>
              <w:rPr>
                <w:rFonts w:ascii="Times New Roman" w:hAnsi="Times New Roman" w:cs="Times New Roman"/>
                <w:sz w:val="26"/>
                <w:szCs w:val="26"/>
                <w:lang w:val="vi-VN"/>
              </w:rPr>
            </w:pPr>
            <w:r>
              <w:rPr>
                <w:rFonts w:ascii="Times New Roman" w:hAnsi="Times New Roman" w:cs="Times New Roman"/>
                <w:sz w:val="26"/>
                <w:szCs w:val="26"/>
                <w:lang w:val="pt-BR"/>
              </w:rPr>
              <w:t>50</w:t>
            </w:r>
            <w:r>
              <w:rPr>
                <w:rFonts w:ascii="Times New Roman" w:hAnsi="Times New Roman" w:cs="Times New Roman"/>
                <w:sz w:val="26"/>
                <w:szCs w:val="26"/>
                <w:lang w:val="vi-VN"/>
              </w:rPr>
              <w:t>%</w:t>
            </w:r>
          </w:p>
        </w:tc>
        <w:tc>
          <w:tcPr>
            <w:tcW w:w="1239" w:type="dxa"/>
            <w:tcBorders>
              <w:top w:val="single" w:sz="4" w:space="0" w:color="auto"/>
              <w:left w:val="single" w:sz="4" w:space="0" w:color="auto"/>
              <w:bottom w:val="single" w:sz="4" w:space="0" w:color="auto"/>
              <w:right w:val="single" w:sz="4" w:space="0" w:color="auto"/>
            </w:tcBorders>
          </w:tcPr>
          <w:p w14:paraId="4DCE1474" w14:textId="721C5FD9" w:rsidR="001006F1" w:rsidRPr="00D175E4" w:rsidRDefault="00D175E4" w:rsidP="00937D8D">
            <w:pPr>
              <w:widowControl w:val="0"/>
              <w:autoSpaceDE/>
              <w:autoSpaceDN/>
              <w:spacing w:before="0" w:after="0"/>
              <w:rPr>
                <w:rFonts w:ascii="Times New Roman" w:hAnsi="Times New Roman" w:cs="Times New Roman"/>
                <w:sz w:val="26"/>
                <w:szCs w:val="26"/>
                <w:lang w:val="vi-VN"/>
              </w:rPr>
            </w:pPr>
            <w:r>
              <w:rPr>
                <w:rFonts w:ascii="Times New Roman" w:hAnsi="Times New Roman" w:cs="Times New Roman"/>
                <w:sz w:val="26"/>
                <w:szCs w:val="26"/>
                <w:lang w:val="pt-BR"/>
              </w:rPr>
              <w:t>7</w:t>
            </w:r>
            <w:r>
              <w:rPr>
                <w:rFonts w:ascii="Times New Roman" w:hAnsi="Times New Roman" w:cs="Times New Roman"/>
                <w:sz w:val="26"/>
                <w:szCs w:val="26"/>
                <w:lang w:val="vi-VN"/>
              </w:rPr>
              <w:t>,14%</w:t>
            </w:r>
          </w:p>
        </w:tc>
        <w:tc>
          <w:tcPr>
            <w:tcW w:w="1330" w:type="dxa"/>
            <w:tcBorders>
              <w:top w:val="single" w:sz="4" w:space="0" w:color="auto"/>
              <w:left w:val="single" w:sz="4" w:space="0" w:color="auto"/>
              <w:bottom w:val="single" w:sz="4" w:space="0" w:color="auto"/>
              <w:right w:val="single" w:sz="4" w:space="0" w:color="auto"/>
            </w:tcBorders>
          </w:tcPr>
          <w:p w14:paraId="75F39495" w14:textId="77777777" w:rsidR="001006F1" w:rsidRPr="006E67C5" w:rsidRDefault="001006F1" w:rsidP="00937D8D">
            <w:pPr>
              <w:widowControl w:val="0"/>
              <w:autoSpaceDE/>
              <w:autoSpaceDN/>
              <w:spacing w:before="0" w:after="0"/>
              <w:rPr>
                <w:rFonts w:ascii="Times New Roman" w:hAnsi="Times New Roman" w:cs="Times New Roman"/>
                <w:sz w:val="26"/>
                <w:szCs w:val="26"/>
                <w:lang w:val="pt-BR"/>
              </w:rPr>
            </w:pPr>
          </w:p>
        </w:tc>
      </w:tr>
    </w:tbl>
    <w:p w14:paraId="106917F5" w14:textId="77777777" w:rsidR="001006F1" w:rsidRPr="006E67C5" w:rsidRDefault="001006F1" w:rsidP="001006F1">
      <w:pPr>
        <w:widowControl w:val="0"/>
        <w:numPr>
          <w:ilvl w:val="0"/>
          <w:numId w:val="19"/>
        </w:numPr>
        <w:tabs>
          <w:tab w:val="num" w:pos="585"/>
        </w:tabs>
        <w:autoSpaceDE/>
        <w:autoSpaceDN/>
        <w:spacing w:before="0" w:after="0"/>
        <w:ind w:left="0" w:firstLine="0"/>
        <w:rPr>
          <w:rFonts w:ascii="Times New Roman" w:hAnsi="Times New Roman" w:cs="Times New Roman"/>
          <w:lang w:val="pt-BR"/>
        </w:rPr>
      </w:pPr>
      <w:r w:rsidRPr="006E67C5">
        <w:rPr>
          <w:rFonts w:ascii="Times New Roman" w:hAnsi="Times New Roman" w:cs="Times New Roman"/>
          <w:lang w:val="pt-BR"/>
        </w:rPr>
        <w:t xml:space="preserve">Người học của </w:t>
      </w:r>
      <w:r>
        <w:rPr>
          <w:rFonts w:ascii="Times New Roman" w:hAnsi="Times New Roman" w:cs="Times New Roman"/>
          <w:lang w:val="pt-BR"/>
        </w:rPr>
        <w:t>CTĐT</w:t>
      </w:r>
      <w:r w:rsidRPr="006E67C5">
        <w:rPr>
          <w:rFonts w:ascii="Times New Roman" w:hAnsi="Times New Roman" w:cs="Times New Roman"/>
          <w:lang w:val="pt-BR"/>
        </w:rPr>
        <w:t xml:space="preserve"> có chỗ ở trong ký túc xá/tổng số người học có nhu cầu:</w:t>
      </w:r>
    </w:p>
    <w:tbl>
      <w:tblPr>
        <w:tblW w:w="9411" w:type="dxa"/>
        <w:jc w:val="right"/>
        <w:tblLook w:val="01E0" w:firstRow="1" w:lastRow="1" w:firstColumn="1" w:lastColumn="1" w:noHBand="0" w:noVBand="0"/>
      </w:tblPr>
      <w:tblGrid>
        <w:gridCol w:w="3775"/>
        <w:gridCol w:w="959"/>
        <w:gridCol w:w="1134"/>
        <w:gridCol w:w="1275"/>
        <w:gridCol w:w="1134"/>
        <w:gridCol w:w="1134"/>
      </w:tblGrid>
      <w:tr w:rsidR="00D175E4" w:rsidRPr="006E67C5" w14:paraId="0FCECE4E" w14:textId="77777777" w:rsidTr="00225400">
        <w:trPr>
          <w:jc w:val="right"/>
        </w:trPr>
        <w:tc>
          <w:tcPr>
            <w:tcW w:w="3775" w:type="dxa"/>
            <w:tcBorders>
              <w:top w:val="single" w:sz="4" w:space="0" w:color="auto"/>
              <w:left w:val="single" w:sz="4" w:space="0" w:color="auto"/>
              <w:bottom w:val="single" w:sz="4" w:space="0" w:color="auto"/>
              <w:right w:val="single" w:sz="4" w:space="0" w:color="auto"/>
            </w:tcBorders>
          </w:tcPr>
          <w:p w14:paraId="2AC8DB23" w14:textId="77777777" w:rsidR="00D175E4" w:rsidRPr="006E67C5" w:rsidRDefault="00D175E4" w:rsidP="00D175E4">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Các tiêu chí</w:t>
            </w:r>
          </w:p>
        </w:tc>
        <w:tc>
          <w:tcPr>
            <w:tcW w:w="959" w:type="dxa"/>
            <w:tcBorders>
              <w:top w:val="single" w:sz="4" w:space="0" w:color="auto"/>
              <w:left w:val="single" w:sz="4" w:space="0" w:color="auto"/>
              <w:bottom w:val="single" w:sz="4" w:space="0" w:color="auto"/>
              <w:right w:val="single" w:sz="4" w:space="0" w:color="auto"/>
            </w:tcBorders>
            <w:vAlign w:val="center"/>
          </w:tcPr>
          <w:p w14:paraId="768B8BFA" w14:textId="5CBBD0C1" w:rsidR="00D175E4" w:rsidRPr="006E67C5" w:rsidRDefault="00D175E4" w:rsidP="00D175E4">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lang w:val="pt-BR"/>
              </w:rPr>
              <w:t>2016</w:t>
            </w:r>
            <w:r w:rsidRPr="006E67C5">
              <w:rPr>
                <w:rFonts w:ascii="Times New Roman" w:hAnsi="Times New Roman" w:cs="Times New Roman"/>
                <w:lang w:val="pt-BR"/>
              </w:rPr>
              <w:t>-</w:t>
            </w:r>
            <w:r>
              <w:rPr>
                <w:rFonts w:ascii="Times New Roman" w:hAnsi="Times New Roman" w:cs="Times New Roman"/>
                <w:lang w:val="pt-BR"/>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6285F3D9" w14:textId="596DAC17" w:rsidR="00D175E4" w:rsidRPr="006E67C5" w:rsidRDefault="00D175E4" w:rsidP="00D175E4">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lang w:val="pt-BR"/>
              </w:rPr>
              <w:t>2017</w:t>
            </w:r>
            <w:r w:rsidRPr="006E67C5">
              <w:rPr>
                <w:rFonts w:ascii="Times New Roman" w:hAnsi="Times New Roman" w:cs="Times New Roman"/>
                <w:lang w:val="pt-BR"/>
              </w:rPr>
              <w:t>-</w:t>
            </w:r>
            <w:r>
              <w:rPr>
                <w:rFonts w:ascii="Times New Roman" w:hAnsi="Times New Roman" w:cs="Times New Roman"/>
                <w:lang w:val="pt-BR"/>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7E8B9C0" w14:textId="5F0F4FF2" w:rsidR="00D175E4" w:rsidRPr="006E67C5" w:rsidRDefault="00D175E4" w:rsidP="00D175E4">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lang w:val="pt-BR"/>
              </w:rPr>
              <w:t>2018</w:t>
            </w:r>
            <w:r w:rsidRPr="006E67C5">
              <w:rPr>
                <w:rFonts w:ascii="Times New Roman" w:hAnsi="Times New Roman" w:cs="Times New Roman"/>
                <w:lang w:val="pt-BR"/>
              </w:rPr>
              <w:t>-</w:t>
            </w:r>
            <w:r>
              <w:rPr>
                <w:rFonts w:ascii="Times New Roman" w:hAnsi="Times New Roman" w:cs="Times New Roman"/>
                <w:lang w:val="pt-BR"/>
              </w:rPr>
              <w:t>2019</w:t>
            </w:r>
          </w:p>
        </w:tc>
        <w:tc>
          <w:tcPr>
            <w:tcW w:w="1134" w:type="dxa"/>
            <w:tcBorders>
              <w:top w:val="single" w:sz="4" w:space="0" w:color="auto"/>
              <w:left w:val="single" w:sz="4" w:space="0" w:color="auto"/>
              <w:bottom w:val="single" w:sz="4" w:space="0" w:color="auto"/>
              <w:right w:val="single" w:sz="4" w:space="0" w:color="auto"/>
            </w:tcBorders>
            <w:vAlign w:val="center"/>
          </w:tcPr>
          <w:p w14:paraId="462AE67F" w14:textId="2A2850F2" w:rsidR="00D175E4" w:rsidRPr="006E67C5" w:rsidRDefault="00D175E4" w:rsidP="00D175E4">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lang w:val="pt-BR"/>
              </w:rPr>
              <w:t>2019</w:t>
            </w:r>
            <w:r w:rsidRPr="006E67C5">
              <w:rPr>
                <w:rFonts w:ascii="Times New Roman" w:hAnsi="Times New Roman" w:cs="Times New Roman"/>
                <w:lang w:val="pt-BR"/>
              </w:rPr>
              <w:t>-</w:t>
            </w:r>
            <w:r>
              <w:rPr>
                <w:rFonts w:ascii="Times New Roman" w:hAnsi="Times New Roman" w:cs="Times New Roman"/>
                <w:lang w:val="pt-BR"/>
              </w:rPr>
              <w:t>2020</w:t>
            </w:r>
          </w:p>
        </w:tc>
        <w:tc>
          <w:tcPr>
            <w:tcW w:w="1134" w:type="dxa"/>
            <w:tcBorders>
              <w:top w:val="single" w:sz="4" w:space="0" w:color="auto"/>
              <w:left w:val="single" w:sz="4" w:space="0" w:color="auto"/>
              <w:bottom w:val="single" w:sz="4" w:space="0" w:color="auto"/>
              <w:right w:val="single" w:sz="4" w:space="0" w:color="auto"/>
            </w:tcBorders>
            <w:vAlign w:val="center"/>
          </w:tcPr>
          <w:p w14:paraId="76D9779E" w14:textId="5336F496" w:rsidR="00D175E4" w:rsidRPr="006E67C5" w:rsidRDefault="00D175E4" w:rsidP="00D175E4">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lang w:val="pt-BR"/>
              </w:rPr>
              <w:t>2020</w:t>
            </w:r>
            <w:r w:rsidRPr="006E67C5">
              <w:rPr>
                <w:rFonts w:ascii="Times New Roman" w:hAnsi="Times New Roman" w:cs="Times New Roman"/>
                <w:lang w:val="pt-BR"/>
              </w:rPr>
              <w:t>-</w:t>
            </w:r>
            <w:r>
              <w:rPr>
                <w:rFonts w:ascii="Times New Roman" w:hAnsi="Times New Roman" w:cs="Times New Roman"/>
                <w:lang w:val="pt-BR"/>
              </w:rPr>
              <w:t>2021</w:t>
            </w:r>
          </w:p>
        </w:tc>
      </w:tr>
      <w:tr w:rsidR="001006F1" w:rsidRPr="006E67C5" w14:paraId="0C32BB7F" w14:textId="77777777" w:rsidTr="00937D8D">
        <w:trPr>
          <w:jc w:val="right"/>
        </w:trPr>
        <w:tc>
          <w:tcPr>
            <w:tcW w:w="3775" w:type="dxa"/>
            <w:tcBorders>
              <w:top w:val="single" w:sz="4" w:space="0" w:color="auto"/>
              <w:left w:val="single" w:sz="4" w:space="0" w:color="auto"/>
              <w:bottom w:val="single" w:sz="4" w:space="0" w:color="auto"/>
              <w:right w:val="single" w:sz="4" w:space="0" w:color="auto"/>
            </w:tcBorders>
          </w:tcPr>
          <w:p w14:paraId="0BCD3B04"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1. Tổng diện tích phòng ở (m</w:t>
            </w:r>
            <w:r w:rsidRPr="006E67C5">
              <w:rPr>
                <w:rFonts w:ascii="Times New Roman" w:hAnsi="Times New Roman" w:cs="Times New Roman"/>
                <w:sz w:val="26"/>
                <w:szCs w:val="26"/>
                <w:vertAlign w:val="superscript"/>
                <w:lang w:val="en-US"/>
              </w:rPr>
              <w:t>2</w:t>
            </w:r>
            <w:r w:rsidRPr="006E67C5">
              <w:rPr>
                <w:rFonts w:ascii="Times New Roman" w:hAnsi="Times New Roman" w:cs="Times New Roman"/>
                <w:sz w:val="26"/>
                <w:szCs w:val="26"/>
                <w:lang w:val="en-US"/>
              </w:rPr>
              <w:t>)</w:t>
            </w:r>
          </w:p>
        </w:tc>
        <w:tc>
          <w:tcPr>
            <w:tcW w:w="959" w:type="dxa"/>
            <w:tcBorders>
              <w:top w:val="single" w:sz="4" w:space="0" w:color="auto"/>
              <w:left w:val="single" w:sz="4" w:space="0" w:color="auto"/>
              <w:bottom w:val="single" w:sz="4" w:space="0" w:color="auto"/>
              <w:right w:val="single" w:sz="4" w:space="0" w:color="auto"/>
            </w:tcBorders>
          </w:tcPr>
          <w:p w14:paraId="5B5DB02A"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14:paraId="343C1F70"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c>
          <w:tcPr>
            <w:tcW w:w="1275" w:type="dxa"/>
            <w:tcBorders>
              <w:top w:val="single" w:sz="4" w:space="0" w:color="auto"/>
              <w:left w:val="single" w:sz="4" w:space="0" w:color="auto"/>
              <w:bottom w:val="single" w:sz="4" w:space="0" w:color="auto"/>
              <w:right w:val="single" w:sz="4" w:space="0" w:color="auto"/>
            </w:tcBorders>
          </w:tcPr>
          <w:p w14:paraId="018EDFE9"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14:paraId="6130A76A"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14:paraId="22936913"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r>
      <w:tr w:rsidR="001006F1" w:rsidRPr="006E67C5" w14:paraId="4D9CB9DA" w14:textId="77777777" w:rsidTr="00937D8D">
        <w:trPr>
          <w:jc w:val="right"/>
        </w:trPr>
        <w:tc>
          <w:tcPr>
            <w:tcW w:w="3775" w:type="dxa"/>
            <w:tcBorders>
              <w:top w:val="single" w:sz="4" w:space="0" w:color="auto"/>
              <w:left w:val="single" w:sz="4" w:space="0" w:color="auto"/>
              <w:bottom w:val="single" w:sz="4" w:space="0" w:color="auto"/>
              <w:right w:val="single" w:sz="4" w:space="0" w:color="auto"/>
            </w:tcBorders>
          </w:tcPr>
          <w:p w14:paraId="114FB674"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2. Người học có nhu cầu về phòng ở (trong và ngoài ký túc xá) (người)</w:t>
            </w:r>
          </w:p>
        </w:tc>
        <w:tc>
          <w:tcPr>
            <w:tcW w:w="959" w:type="dxa"/>
            <w:tcBorders>
              <w:top w:val="single" w:sz="4" w:space="0" w:color="auto"/>
              <w:left w:val="single" w:sz="4" w:space="0" w:color="auto"/>
              <w:bottom w:val="single" w:sz="4" w:space="0" w:color="auto"/>
              <w:right w:val="single" w:sz="4" w:space="0" w:color="auto"/>
            </w:tcBorders>
          </w:tcPr>
          <w:p w14:paraId="3A174646" w14:textId="339BF2C8" w:rsidR="001006F1" w:rsidRPr="006E67C5" w:rsidRDefault="00D175E4" w:rsidP="00937D8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1134" w:type="dxa"/>
            <w:tcBorders>
              <w:top w:val="single" w:sz="4" w:space="0" w:color="auto"/>
              <w:left w:val="single" w:sz="4" w:space="0" w:color="auto"/>
              <w:bottom w:val="single" w:sz="4" w:space="0" w:color="auto"/>
              <w:right w:val="single" w:sz="4" w:space="0" w:color="auto"/>
            </w:tcBorders>
          </w:tcPr>
          <w:p w14:paraId="29EFC5DF" w14:textId="14DE8520" w:rsidR="001006F1" w:rsidRPr="006E67C5" w:rsidRDefault="00D175E4" w:rsidP="00937D8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1275" w:type="dxa"/>
            <w:tcBorders>
              <w:top w:val="single" w:sz="4" w:space="0" w:color="auto"/>
              <w:left w:val="single" w:sz="4" w:space="0" w:color="auto"/>
              <w:bottom w:val="single" w:sz="4" w:space="0" w:color="auto"/>
              <w:right w:val="single" w:sz="4" w:space="0" w:color="auto"/>
            </w:tcBorders>
          </w:tcPr>
          <w:p w14:paraId="6E86B8B3" w14:textId="6A639024" w:rsidR="001006F1" w:rsidRPr="006E67C5" w:rsidRDefault="00D175E4" w:rsidP="00937D8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134" w:type="dxa"/>
            <w:tcBorders>
              <w:top w:val="single" w:sz="4" w:space="0" w:color="auto"/>
              <w:left w:val="single" w:sz="4" w:space="0" w:color="auto"/>
              <w:bottom w:val="single" w:sz="4" w:space="0" w:color="auto"/>
              <w:right w:val="single" w:sz="4" w:space="0" w:color="auto"/>
            </w:tcBorders>
          </w:tcPr>
          <w:p w14:paraId="4168B02D" w14:textId="18000126" w:rsidR="001006F1" w:rsidRPr="006E67C5" w:rsidRDefault="00D175E4" w:rsidP="00937D8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34" w:type="dxa"/>
            <w:tcBorders>
              <w:top w:val="single" w:sz="4" w:space="0" w:color="auto"/>
              <w:left w:val="single" w:sz="4" w:space="0" w:color="auto"/>
              <w:bottom w:val="single" w:sz="4" w:space="0" w:color="auto"/>
              <w:right w:val="single" w:sz="4" w:space="0" w:color="auto"/>
            </w:tcBorders>
          </w:tcPr>
          <w:p w14:paraId="683B7FA5"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r>
      <w:tr w:rsidR="001006F1" w:rsidRPr="006E67C5" w14:paraId="05B595AA" w14:textId="77777777" w:rsidTr="00937D8D">
        <w:trPr>
          <w:jc w:val="right"/>
        </w:trPr>
        <w:tc>
          <w:tcPr>
            <w:tcW w:w="3775" w:type="dxa"/>
            <w:tcBorders>
              <w:top w:val="single" w:sz="4" w:space="0" w:color="auto"/>
              <w:left w:val="single" w:sz="4" w:space="0" w:color="auto"/>
              <w:bottom w:val="single" w:sz="4" w:space="0" w:color="auto"/>
              <w:right w:val="single" w:sz="4" w:space="0" w:color="auto"/>
            </w:tcBorders>
          </w:tcPr>
          <w:p w14:paraId="1092C307"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3. Người học được ở trong ký túc xá (người)</w:t>
            </w:r>
          </w:p>
        </w:tc>
        <w:tc>
          <w:tcPr>
            <w:tcW w:w="959" w:type="dxa"/>
            <w:tcBorders>
              <w:top w:val="single" w:sz="4" w:space="0" w:color="auto"/>
              <w:left w:val="single" w:sz="4" w:space="0" w:color="auto"/>
              <w:bottom w:val="single" w:sz="4" w:space="0" w:color="auto"/>
              <w:right w:val="single" w:sz="4" w:space="0" w:color="auto"/>
            </w:tcBorders>
          </w:tcPr>
          <w:p w14:paraId="6950AD6C" w14:textId="39C69D9D" w:rsidR="001006F1" w:rsidRPr="006E67C5" w:rsidRDefault="00D175E4" w:rsidP="00937D8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1134" w:type="dxa"/>
            <w:tcBorders>
              <w:top w:val="single" w:sz="4" w:space="0" w:color="auto"/>
              <w:left w:val="single" w:sz="4" w:space="0" w:color="auto"/>
              <w:bottom w:val="single" w:sz="4" w:space="0" w:color="auto"/>
              <w:right w:val="single" w:sz="4" w:space="0" w:color="auto"/>
            </w:tcBorders>
          </w:tcPr>
          <w:p w14:paraId="5719E5D2" w14:textId="5CD74922" w:rsidR="001006F1" w:rsidRPr="006E67C5" w:rsidRDefault="00D175E4" w:rsidP="00937D8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1275" w:type="dxa"/>
            <w:tcBorders>
              <w:top w:val="single" w:sz="4" w:space="0" w:color="auto"/>
              <w:left w:val="single" w:sz="4" w:space="0" w:color="auto"/>
              <w:bottom w:val="single" w:sz="4" w:space="0" w:color="auto"/>
              <w:right w:val="single" w:sz="4" w:space="0" w:color="auto"/>
            </w:tcBorders>
          </w:tcPr>
          <w:p w14:paraId="17927E1C" w14:textId="676CBF09" w:rsidR="001006F1" w:rsidRPr="006E67C5" w:rsidRDefault="00D175E4" w:rsidP="00937D8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134" w:type="dxa"/>
            <w:tcBorders>
              <w:top w:val="single" w:sz="4" w:space="0" w:color="auto"/>
              <w:left w:val="single" w:sz="4" w:space="0" w:color="auto"/>
              <w:bottom w:val="single" w:sz="4" w:space="0" w:color="auto"/>
              <w:right w:val="single" w:sz="4" w:space="0" w:color="auto"/>
            </w:tcBorders>
          </w:tcPr>
          <w:p w14:paraId="69FCC353" w14:textId="10D52643" w:rsidR="001006F1" w:rsidRPr="006E67C5" w:rsidRDefault="00D175E4" w:rsidP="00937D8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34" w:type="dxa"/>
            <w:tcBorders>
              <w:top w:val="single" w:sz="4" w:space="0" w:color="auto"/>
              <w:left w:val="single" w:sz="4" w:space="0" w:color="auto"/>
              <w:bottom w:val="single" w:sz="4" w:space="0" w:color="auto"/>
              <w:right w:val="single" w:sz="4" w:space="0" w:color="auto"/>
            </w:tcBorders>
          </w:tcPr>
          <w:p w14:paraId="20DE281D"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r>
      <w:tr w:rsidR="001006F1" w:rsidRPr="006E67C5" w14:paraId="4A5B1AF6" w14:textId="77777777" w:rsidTr="00937D8D">
        <w:trPr>
          <w:jc w:val="right"/>
        </w:trPr>
        <w:tc>
          <w:tcPr>
            <w:tcW w:w="3775" w:type="dxa"/>
            <w:tcBorders>
              <w:top w:val="single" w:sz="4" w:space="0" w:color="auto"/>
              <w:left w:val="single" w:sz="4" w:space="0" w:color="auto"/>
              <w:bottom w:val="single" w:sz="4" w:space="0" w:color="auto"/>
              <w:right w:val="single" w:sz="4" w:space="0" w:color="auto"/>
            </w:tcBorders>
          </w:tcPr>
          <w:p w14:paraId="223B45EB"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4. Tỷ số diện tích trên đầu người học ở trong ký túc xá (m</w:t>
            </w:r>
            <w:r w:rsidRPr="006E67C5">
              <w:rPr>
                <w:rFonts w:ascii="Times New Roman" w:hAnsi="Times New Roman" w:cs="Times New Roman"/>
                <w:sz w:val="26"/>
                <w:szCs w:val="26"/>
                <w:vertAlign w:val="superscript"/>
                <w:lang w:val="en-US"/>
              </w:rPr>
              <w:t>2</w:t>
            </w:r>
            <w:r w:rsidRPr="006E67C5">
              <w:rPr>
                <w:rFonts w:ascii="Times New Roman" w:hAnsi="Times New Roman" w:cs="Times New Roman"/>
                <w:sz w:val="26"/>
                <w:szCs w:val="26"/>
                <w:lang w:val="en-US"/>
              </w:rPr>
              <w:t>/người)</w:t>
            </w:r>
          </w:p>
        </w:tc>
        <w:tc>
          <w:tcPr>
            <w:tcW w:w="959" w:type="dxa"/>
            <w:tcBorders>
              <w:top w:val="single" w:sz="4" w:space="0" w:color="auto"/>
              <w:left w:val="single" w:sz="4" w:space="0" w:color="auto"/>
              <w:bottom w:val="single" w:sz="4" w:space="0" w:color="auto"/>
              <w:right w:val="single" w:sz="4" w:space="0" w:color="auto"/>
            </w:tcBorders>
          </w:tcPr>
          <w:p w14:paraId="56F613D3"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14:paraId="39635C1F"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c>
          <w:tcPr>
            <w:tcW w:w="1275" w:type="dxa"/>
            <w:tcBorders>
              <w:top w:val="single" w:sz="4" w:space="0" w:color="auto"/>
              <w:left w:val="single" w:sz="4" w:space="0" w:color="auto"/>
              <w:bottom w:val="single" w:sz="4" w:space="0" w:color="auto"/>
              <w:right w:val="single" w:sz="4" w:space="0" w:color="auto"/>
            </w:tcBorders>
          </w:tcPr>
          <w:p w14:paraId="33D1DC44"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14:paraId="14FBEFBA"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14:paraId="20286FF0"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en-US"/>
              </w:rPr>
            </w:pPr>
          </w:p>
        </w:tc>
      </w:tr>
    </w:tbl>
    <w:p w14:paraId="65EDF499" w14:textId="383514E7" w:rsidR="001006F1" w:rsidRPr="006E67C5" w:rsidRDefault="001006F1" w:rsidP="001006F1">
      <w:pPr>
        <w:widowControl w:val="0"/>
        <w:numPr>
          <w:ilvl w:val="0"/>
          <w:numId w:val="19"/>
        </w:numPr>
        <w:tabs>
          <w:tab w:val="num" w:pos="585"/>
        </w:tabs>
        <w:autoSpaceDE/>
        <w:autoSpaceDN/>
        <w:ind w:left="0" w:firstLine="0"/>
        <w:rPr>
          <w:rFonts w:ascii="Times New Roman" w:hAnsi="Times New Roman" w:cs="Times New Roman"/>
          <w:lang w:val="en-US"/>
        </w:rPr>
      </w:pPr>
      <w:r w:rsidRPr="006E67C5">
        <w:rPr>
          <w:rFonts w:ascii="Times New Roman" w:hAnsi="Times New Roman" w:cs="Times New Roman"/>
          <w:lang w:val="en-US"/>
        </w:rPr>
        <w:lastRenderedPageBreak/>
        <w:t xml:space="preserve">Số lượng (người) và tỷ lệ (%) người học của </w:t>
      </w:r>
      <w:r>
        <w:rPr>
          <w:rFonts w:ascii="Times New Roman" w:hAnsi="Times New Roman" w:cs="Times New Roman"/>
          <w:lang w:val="en-US"/>
        </w:rPr>
        <w:t>CTĐT</w:t>
      </w:r>
      <w:r w:rsidRPr="006E67C5">
        <w:rPr>
          <w:rFonts w:ascii="Times New Roman" w:hAnsi="Times New Roman" w:cs="Times New Roman"/>
          <w:lang w:val="en-US"/>
        </w:rPr>
        <w:t xml:space="preserve"> tham gia nghiên cứu khoa học</w:t>
      </w:r>
    </w:p>
    <w:tbl>
      <w:tblPr>
        <w:tblW w:w="9205" w:type="dxa"/>
        <w:tblInd w:w="108" w:type="dxa"/>
        <w:tblLook w:val="01E0" w:firstRow="1" w:lastRow="1" w:firstColumn="1" w:lastColumn="1" w:noHBand="0" w:noVBand="0"/>
      </w:tblPr>
      <w:tblGrid>
        <w:gridCol w:w="3544"/>
        <w:gridCol w:w="1134"/>
        <w:gridCol w:w="1134"/>
        <w:gridCol w:w="1134"/>
        <w:gridCol w:w="1134"/>
        <w:gridCol w:w="1125"/>
      </w:tblGrid>
      <w:tr w:rsidR="001006F1" w:rsidRPr="006E67C5" w14:paraId="2D9DD3F5" w14:textId="77777777" w:rsidTr="00937D8D">
        <w:tc>
          <w:tcPr>
            <w:tcW w:w="3544" w:type="dxa"/>
            <w:vMerge w:val="restart"/>
            <w:tcBorders>
              <w:top w:val="single" w:sz="4" w:space="0" w:color="auto"/>
              <w:left w:val="single" w:sz="4" w:space="0" w:color="auto"/>
              <w:bottom w:val="single" w:sz="4" w:space="0" w:color="auto"/>
              <w:right w:val="single" w:sz="4" w:space="0" w:color="auto"/>
            </w:tcBorders>
            <w:vAlign w:val="center"/>
          </w:tcPr>
          <w:p w14:paraId="74CD7F33"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en-US"/>
              </w:rPr>
            </w:pPr>
          </w:p>
        </w:tc>
        <w:tc>
          <w:tcPr>
            <w:tcW w:w="5661" w:type="dxa"/>
            <w:gridSpan w:val="5"/>
            <w:tcBorders>
              <w:top w:val="single" w:sz="4" w:space="0" w:color="auto"/>
              <w:left w:val="single" w:sz="4" w:space="0" w:color="auto"/>
              <w:bottom w:val="single" w:sz="4" w:space="0" w:color="auto"/>
              <w:right w:val="single" w:sz="4" w:space="0" w:color="auto"/>
            </w:tcBorders>
            <w:vAlign w:val="center"/>
          </w:tcPr>
          <w:p w14:paraId="0A95BDC5"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en-US"/>
              </w:rPr>
              <w:t>Năm học</w:t>
            </w:r>
          </w:p>
        </w:tc>
      </w:tr>
      <w:tr w:rsidR="001006F1" w:rsidRPr="006E67C5" w14:paraId="67E889A7" w14:textId="77777777" w:rsidTr="00937D8D">
        <w:trPr>
          <w:trHeight w:val="477"/>
        </w:trPr>
        <w:tc>
          <w:tcPr>
            <w:tcW w:w="3544" w:type="dxa"/>
            <w:vMerge/>
            <w:tcBorders>
              <w:top w:val="single" w:sz="4" w:space="0" w:color="auto"/>
              <w:left w:val="single" w:sz="4" w:space="0" w:color="auto"/>
              <w:bottom w:val="single" w:sz="4" w:space="0" w:color="auto"/>
              <w:right w:val="single" w:sz="4" w:space="0" w:color="auto"/>
            </w:tcBorders>
            <w:vAlign w:val="center"/>
          </w:tcPr>
          <w:p w14:paraId="1AD929FC" w14:textId="77777777" w:rsidR="001006F1" w:rsidRPr="006E67C5" w:rsidRDefault="001006F1" w:rsidP="00937D8D">
            <w:pPr>
              <w:widowControl w:val="0"/>
              <w:autoSpaceDE/>
              <w:autoSpaceDN/>
              <w:spacing w:before="0" w:after="0" w:line="320" w:lineRule="exact"/>
              <w:jc w:val="center"/>
              <w:rPr>
                <w:rFonts w:ascii="Times New Roman" w:hAnsi="Times New Roman" w:cs="Times New Roman"/>
                <w:sz w:val="26"/>
                <w:szCs w:val="26"/>
                <w:lang w:val="pt-BR"/>
              </w:rPr>
            </w:pPr>
          </w:p>
        </w:tc>
        <w:tc>
          <w:tcPr>
            <w:tcW w:w="1134" w:type="dxa"/>
            <w:tcBorders>
              <w:top w:val="single" w:sz="4" w:space="0" w:color="auto"/>
              <w:left w:val="single" w:sz="4" w:space="0" w:color="auto"/>
              <w:right w:val="single" w:sz="4" w:space="0" w:color="auto"/>
            </w:tcBorders>
            <w:vAlign w:val="center"/>
          </w:tcPr>
          <w:p w14:paraId="182C6312" w14:textId="148C8D80" w:rsidR="001006F1" w:rsidRPr="006E67C5" w:rsidRDefault="00D93F90" w:rsidP="00937D8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sz w:val="26"/>
                <w:szCs w:val="26"/>
                <w:lang w:val="pt-BR"/>
              </w:rPr>
              <w:t>2016</w:t>
            </w:r>
            <w:r w:rsidR="001006F1" w:rsidRPr="006E67C5">
              <w:rPr>
                <w:rFonts w:ascii="Times New Roman" w:hAnsi="Times New Roman" w:cs="Times New Roman"/>
                <w:sz w:val="26"/>
                <w:szCs w:val="26"/>
                <w:lang w:val="pt-BR"/>
              </w:rPr>
              <w:t>-</w:t>
            </w:r>
            <w:r>
              <w:rPr>
                <w:rFonts w:ascii="Times New Roman" w:hAnsi="Times New Roman" w:cs="Times New Roman"/>
                <w:sz w:val="26"/>
                <w:szCs w:val="26"/>
                <w:lang w:val="pt-BR"/>
              </w:rPr>
              <w:t>2017</w:t>
            </w:r>
          </w:p>
        </w:tc>
        <w:tc>
          <w:tcPr>
            <w:tcW w:w="1134" w:type="dxa"/>
            <w:tcBorders>
              <w:top w:val="single" w:sz="4" w:space="0" w:color="auto"/>
              <w:left w:val="single" w:sz="4" w:space="0" w:color="auto"/>
              <w:right w:val="single" w:sz="4" w:space="0" w:color="auto"/>
            </w:tcBorders>
            <w:vAlign w:val="center"/>
          </w:tcPr>
          <w:p w14:paraId="79E157B1" w14:textId="2BB3219E" w:rsidR="001006F1" w:rsidRPr="006E67C5" w:rsidRDefault="00D93F90" w:rsidP="00937D8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sz w:val="26"/>
                <w:szCs w:val="26"/>
                <w:lang w:val="pt-BR"/>
              </w:rPr>
              <w:t>2017</w:t>
            </w:r>
            <w:r w:rsidR="001006F1" w:rsidRPr="006E67C5">
              <w:rPr>
                <w:rFonts w:ascii="Times New Roman" w:hAnsi="Times New Roman" w:cs="Times New Roman"/>
                <w:sz w:val="26"/>
                <w:szCs w:val="26"/>
                <w:lang w:val="pt-BR"/>
              </w:rPr>
              <w:t>-</w:t>
            </w:r>
            <w:r>
              <w:rPr>
                <w:rFonts w:ascii="Times New Roman" w:hAnsi="Times New Roman" w:cs="Times New Roman"/>
                <w:sz w:val="26"/>
                <w:szCs w:val="26"/>
                <w:lang w:val="pt-BR"/>
              </w:rPr>
              <w:t>2018</w:t>
            </w:r>
          </w:p>
        </w:tc>
        <w:tc>
          <w:tcPr>
            <w:tcW w:w="1134" w:type="dxa"/>
            <w:tcBorders>
              <w:top w:val="single" w:sz="4" w:space="0" w:color="auto"/>
              <w:left w:val="single" w:sz="4" w:space="0" w:color="auto"/>
              <w:right w:val="single" w:sz="4" w:space="0" w:color="auto"/>
            </w:tcBorders>
            <w:vAlign w:val="center"/>
          </w:tcPr>
          <w:p w14:paraId="54EE1D4E" w14:textId="1CA5FEC1" w:rsidR="001006F1" w:rsidRPr="006E67C5" w:rsidRDefault="00D93F90" w:rsidP="00937D8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2018</w:t>
            </w:r>
            <w:r w:rsidR="001006F1" w:rsidRPr="006E67C5">
              <w:rPr>
                <w:rFonts w:ascii="Times New Roman" w:hAnsi="Times New Roman" w:cs="Times New Roman"/>
                <w:sz w:val="26"/>
                <w:szCs w:val="26"/>
                <w:lang w:val="pt-BR"/>
              </w:rPr>
              <w:t>-</w:t>
            </w:r>
            <w:r>
              <w:rPr>
                <w:rFonts w:ascii="Times New Roman" w:hAnsi="Times New Roman" w:cs="Times New Roman"/>
                <w:sz w:val="26"/>
                <w:szCs w:val="26"/>
                <w:lang w:val="pt-BR"/>
              </w:rPr>
              <w:t>2019</w:t>
            </w:r>
          </w:p>
        </w:tc>
        <w:tc>
          <w:tcPr>
            <w:tcW w:w="1134" w:type="dxa"/>
            <w:tcBorders>
              <w:top w:val="single" w:sz="4" w:space="0" w:color="auto"/>
              <w:left w:val="single" w:sz="4" w:space="0" w:color="auto"/>
              <w:right w:val="single" w:sz="4" w:space="0" w:color="auto"/>
            </w:tcBorders>
            <w:vAlign w:val="center"/>
          </w:tcPr>
          <w:p w14:paraId="4DE72ADA" w14:textId="29A5F062" w:rsidR="001006F1" w:rsidRPr="006E67C5" w:rsidRDefault="00D93F90" w:rsidP="00937D8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sz w:val="26"/>
                <w:szCs w:val="26"/>
                <w:lang w:val="pt-BR"/>
              </w:rPr>
              <w:t>2019</w:t>
            </w:r>
            <w:r w:rsidR="001006F1" w:rsidRPr="006E67C5">
              <w:rPr>
                <w:rFonts w:ascii="Times New Roman" w:hAnsi="Times New Roman" w:cs="Times New Roman"/>
                <w:sz w:val="26"/>
                <w:szCs w:val="26"/>
                <w:lang w:val="pt-BR"/>
              </w:rPr>
              <w:t>-</w:t>
            </w:r>
            <w:r>
              <w:rPr>
                <w:rFonts w:ascii="Times New Roman" w:hAnsi="Times New Roman" w:cs="Times New Roman"/>
                <w:sz w:val="26"/>
                <w:szCs w:val="26"/>
                <w:lang w:val="pt-BR"/>
              </w:rPr>
              <w:t>2020</w:t>
            </w:r>
          </w:p>
        </w:tc>
        <w:tc>
          <w:tcPr>
            <w:tcW w:w="1125" w:type="dxa"/>
            <w:tcBorders>
              <w:top w:val="single" w:sz="4" w:space="0" w:color="auto"/>
              <w:left w:val="single" w:sz="4" w:space="0" w:color="auto"/>
              <w:right w:val="single" w:sz="4" w:space="0" w:color="auto"/>
            </w:tcBorders>
            <w:vAlign w:val="center"/>
          </w:tcPr>
          <w:p w14:paraId="3863CE27" w14:textId="088BC616" w:rsidR="001006F1" w:rsidRPr="006E67C5" w:rsidRDefault="00D93F90" w:rsidP="00937D8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sz w:val="26"/>
                <w:szCs w:val="26"/>
                <w:lang w:val="pt-BR"/>
              </w:rPr>
              <w:t>2020</w:t>
            </w:r>
            <w:r w:rsidR="001006F1" w:rsidRPr="006E67C5">
              <w:rPr>
                <w:rFonts w:ascii="Times New Roman" w:hAnsi="Times New Roman" w:cs="Times New Roman"/>
                <w:sz w:val="26"/>
                <w:szCs w:val="26"/>
                <w:lang w:val="pt-BR"/>
              </w:rPr>
              <w:t>-</w:t>
            </w:r>
            <w:r>
              <w:rPr>
                <w:rFonts w:ascii="Times New Roman" w:hAnsi="Times New Roman" w:cs="Times New Roman"/>
                <w:sz w:val="26"/>
                <w:szCs w:val="26"/>
                <w:lang w:val="pt-BR"/>
              </w:rPr>
              <w:t>2021</w:t>
            </w:r>
          </w:p>
        </w:tc>
      </w:tr>
      <w:tr w:rsidR="001006F1" w:rsidRPr="006E67C5" w14:paraId="6BC74853" w14:textId="77777777" w:rsidTr="00937D8D">
        <w:tc>
          <w:tcPr>
            <w:tcW w:w="3544" w:type="dxa"/>
            <w:tcBorders>
              <w:top w:val="single" w:sz="4" w:space="0" w:color="auto"/>
              <w:left w:val="single" w:sz="4" w:space="0" w:color="auto"/>
              <w:bottom w:val="single" w:sz="4" w:space="0" w:color="auto"/>
              <w:right w:val="single" w:sz="4" w:space="0" w:color="auto"/>
            </w:tcBorders>
          </w:tcPr>
          <w:p w14:paraId="5EF5C38D"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r w:rsidRPr="006E67C5">
              <w:rPr>
                <w:rFonts w:ascii="Times New Roman" w:hAnsi="Times New Roman" w:cs="Times New Roman"/>
                <w:sz w:val="26"/>
                <w:szCs w:val="26"/>
                <w:lang w:val="en-US"/>
              </w:rPr>
              <w:t>Số lượng</w:t>
            </w:r>
            <w:r w:rsidRPr="006E67C5" w:rsidDel="005B2059">
              <w:rPr>
                <w:rFonts w:ascii="Times New Roman" w:hAnsi="Times New Roman" w:cs="Times New Roman"/>
                <w:sz w:val="26"/>
                <w:szCs w:val="26"/>
                <w:lang w:val="pt-BR"/>
              </w:rPr>
              <w:t xml:space="preserve"> </w:t>
            </w:r>
            <w:r w:rsidRPr="006E67C5">
              <w:rPr>
                <w:rFonts w:ascii="Times New Roman" w:hAnsi="Times New Roman" w:cs="Times New Roman"/>
                <w:sz w:val="26"/>
                <w:szCs w:val="26"/>
                <w:lang w:val="pt-BR"/>
              </w:rPr>
              <w:t>(người)</w:t>
            </w:r>
          </w:p>
        </w:tc>
        <w:tc>
          <w:tcPr>
            <w:tcW w:w="1134" w:type="dxa"/>
            <w:tcBorders>
              <w:top w:val="single" w:sz="4" w:space="0" w:color="auto"/>
              <w:left w:val="single" w:sz="4" w:space="0" w:color="auto"/>
              <w:bottom w:val="single" w:sz="4" w:space="0" w:color="auto"/>
              <w:right w:val="single" w:sz="4" w:space="0" w:color="auto"/>
            </w:tcBorders>
          </w:tcPr>
          <w:p w14:paraId="155BEA0B" w14:textId="2E149ECE" w:rsidR="001006F1" w:rsidRPr="006E67C5" w:rsidRDefault="00B75B8F"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w:t>
            </w:r>
          </w:p>
        </w:tc>
        <w:tc>
          <w:tcPr>
            <w:tcW w:w="1134" w:type="dxa"/>
            <w:tcBorders>
              <w:top w:val="single" w:sz="4" w:space="0" w:color="auto"/>
              <w:left w:val="single" w:sz="4" w:space="0" w:color="auto"/>
              <w:bottom w:val="single" w:sz="4" w:space="0" w:color="auto"/>
              <w:right w:val="single" w:sz="4" w:space="0" w:color="auto"/>
            </w:tcBorders>
          </w:tcPr>
          <w:p w14:paraId="022E581B" w14:textId="04A0A3B2" w:rsidR="001006F1" w:rsidRPr="006E67C5" w:rsidRDefault="00B75B8F"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w:t>
            </w:r>
          </w:p>
        </w:tc>
        <w:tc>
          <w:tcPr>
            <w:tcW w:w="1134" w:type="dxa"/>
            <w:tcBorders>
              <w:top w:val="single" w:sz="4" w:space="0" w:color="auto"/>
              <w:left w:val="single" w:sz="4" w:space="0" w:color="auto"/>
              <w:bottom w:val="single" w:sz="4" w:space="0" w:color="auto"/>
              <w:right w:val="single" w:sz="4" w:space="0" w:color="auto"/>
            </w:tcBorders>
          </w:tcPr>
          <w:p w14:paraId="46F6A873" w14:textId="020FF084" w:rsidR="001006F1" w:rsidRPr="006E67C5" w:rsidRDefault="007648A1"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4</w:t>
            </w:r>
          </w:p>
        </w:tc>
        <w:tc>
          <w:tcPr>
            <w:tcW w:w="1134" w:type="dxa"/>
            <w:tcBorders>
              <w:top w:val="single" w:sz="4" w:space="0" w:color="auto"/>
              <w:left w:val="single" w:sz="4" w:space="0" w:color="auto"/>
              <w:bottom w:val="single" w:sz="4" w:space="0" w:color="auto"/>
              <w:right w:val="single" w:sz="4" w:space="0" w:color="auto"/>
            </w:tcBorders>
          </w:tcPr>
          <w:p w14:paraId="7FA916CC" w14:textId="068014BC" w:rsidR="001006F1" w:rsidRPr="006E67C5" w:rsidRDefault="00D93F90"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1125" w:type="dxa"/>
            <w:tcBorders>
              <w:top w:val="single" w:sz="4" w:space="0" w:color="auto"/>
              <w:left w:val="single" w:sz="4" w:space="0" w:color="auto"/>
              <w:bottom w:val="single" w:sz="4" w:space="0" w:color="auto"/>
              <w:right w:val="single" w:sz="4" w:space="0" w:color="auto"/>
            </w:tcBorders>
          </w:tcPr>
          <w:p w14:paraId="14DC8AD8" w14:textId="6AEDF2CA" w:rsidR="001006F1" w:rsidRPr="006E67C5" w:rsidRDefault="00B75B8F" w:rsidP="00937D8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w:t>
            </w:r>
          </w:p>
        </w:tc>
      </w:tr>
      <w:tr w:rsidR="001006F1" w:rsidRPr="006E67C5" w14:paraId="36C35F28" w14:textId="77777777" w:rsidTr="00937D8D">
        <w:tc>
          <w:tcPr>
            <w:tcW w:w="3544" w:type="dxa"/>
            <w:tcBorders>
              <w:top w:val="single" w:sz="4" w:space="0" w:color="auto"/>
              <w:left w:val="single" w:sz="4" w:space="0" w:color="auto"/>
              <w:bottom w:val="single" w:sz="4" w:space="0" w:color="auto"/>
              <w:right w:val="single" w:sz="4" w:space="0" w:color="auto"/>
            </w:tcBorders>
          </w:tcPr>
          <w:p w14:paraId="572E7968" w14:textId="77777777" w:rsidR="001006F1" w:rsidRPr="006E67C5" w:rsidRDefault="001006F1" w:rsidP="00937D8D">
            <w:pPr>
              <w:widowControl w:val="0"/>
              <w:autoSpaceDE/>
              <w:autoSpaceDN/>
              <w:spacing w:before="0" w:after="0" w:line="32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 xml:space="preserve">Tỷ lệ (%) trên tổng số sinh viên </w:t>
            </w:r>
          </w:p>
        </w:tc>
        <w:tc>
          <w:tcPr>
            <w:tcW w:w="1134" w:type="dxa"/>
            <w:tcBorders>
              <w:top w:val="single" w:sz="4" w:space="0" w:color="auto"/>
              <w:left w:val="single" w:sz="4" w:space="0" w:color="auto"/>
              <w:bottom w:val="single" w:sz="4" w:space="0" w:color="auto"/>
              <w:right w:val="single" w:sz="4" w:space="0" w:color="auto"/>
            </w:tcBorders>
          </w:tcPr>
          <w:p w14:paraId="2CF4824B" w14:textId="01D0553B" w:rsidR="001006F1" w:rsidRPr="00B75B8F" w:rsidRDefault="00002A33" w:rsidP="00937D8D">
            <w:pPr>
              <w:widowControl w:val="0"/>
              <w:autoSpaceDE/>
              <w:autoSpaceDN/>
              <w:spacing w:before="0" w:after="0" w:line="320" w:lineRule="exact"/>
              <w:rPr>
                <w:rFonts w:ascii="Times New Roman" w:hAnsi="Times New Roman" w:cs="Times New Roman"/>
                <w:sz w:val="26"/>
                <w:szCs w:val="26"/>
                <w:lang w:val="vi-VN"/>
              </w:rPr>
            </w:pPr>
            <w:r>
              <w:rPr>
                <w:rFonts w:ascii="Times New Roman" w:hAnsi="Times New Roman" w:cs="Times New Roman"/>
                <w:sz w:val="26"/>
                <w:szCs w:val="26"/>
                <w:lang w:val="vi-VN"/>
              </w:rPr>
              <w:t>4,91%</w:t>
            </w:r>
          </w:p>
        </w:tc>
        <w:tc>
          <w:tcPr>
            <w:tcW w:w="1134" w:type="dxa"/>
            <w:tcBorders>
              <w:top w:val="single" w:sz="4" w:space="0" w:color="auto"/>
              <w:left w:val="single" w:sz="4" w:space="0" w:color="auto"/>
              <w:bottom w:val="single" w:sz="4" w:space="0" w:color="auto"/>
              <w:right w:val="single" w:sz="4" w:space="0" w:color="auto"/>
            </w:tcBorders>
          </w:tcPr>
          <w:p w14:paraId="3B374639" w14:textId="5F9AC9D0" w:rsidR="001006F1" w:rsidRPr="00002A33" w:rsidRDefault="00002A33" w:rsidP="00937D8D">
            <w:pPr>
              <w:widowControl w:val="0"/>
              <w:autoSpaceDE/>
              <w:autoSpaceDN/>
              <w:spacing w:before="0" w:after="0" w:line="320" w:lineRule="exact"/>
              <w:rPr>
                <w:rFonts w:ascii="Times New Roman" w:hAnsi="Times New Roman" w:cs="Times New Roman"/>
                <w:sz w:val="26"/>
                <w:szCs w:val="26"/>
                <w:lang w:val="vi-VN"/>
              </w:rPr>
            </w:pPr>
            <w:r>
              <w:rPr>
                <w:rFonts w:ascii="Times New Roman" w:hAnsi="Times New Roman" w:cs="Times New Roman"/>
                <w:sz w:val="26"/>
                <w:szCs w:val="26"/>
                <w:lang w:val="pt-BR"/>
              </w:rPr>
              <w:t>7</w:t>
            </w:r>
            <w:r>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14:paraId="528DBD6A" w14:textId="1469C4C7" w:rsidR="001006F1" w:rsidRPr="007420F0" w:rsidRDefault="007420F0" w:rsidP="00937D8D">
            <w:pPr>
              <w:widowControl w:val="0"/>
              <w:autoSpaceDE/>
              <w:autoSpaceDN/>
              <w:spacing w:before="0" w:after="0" w:line="320" w:lineRule="exact"/>
              <w:rPr>
                <w:rFonts w:ascii="Times New Roman" w:hAnsi="Times New Roman" w:cs="Times New Roman"/>
                <w:sz w:val="26"/>
                <w:szCs w:val="26"/>
                <w:lang w:val="vi-VN"/>
              </w:rPr>
            </w:pPr>
            <w:r>
              <w:rPr>
                <w:rFonts w:ascii="Times New Roman" w:hAnsi="Times New Roman" w:cs="Times New Roman"/>
                <w:sz w:val="26"/>
                <w:szCs w:val="26"/>
                <w:lang w:val="pt-BR"/>
              </w:rPr>
              <w:t>8</w:t>
            </w:r>
            <w:r>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22A87B01" w14:textId="704D1710" w:rsidR="001006F1" w:rsidRPr="007420F0" w:rsidRDefault="007420F0" w:rsidP="00937D8D">
            <w:pPr>
              <w:widowControl w:val="0"/>
              <w:autoSpaceDE/>
              <w:autoSpaceDN/>
              <w:spacing w:before="0" w:after="0" w:line="320" w:lineRule="exact"/>
              <w:rPr>
                <w:rFonts w:ascii="Times New Roman" w:hAnsi="Times New Roman" w:cs="Times New Roman"/>
                <w:sz w:val="26"/>
                <w:szCs w:val="26"/>
                <w:lang w:val="vi-VN"/>
              </w:rPr>
            </w:pPr>
            <w:r>
              <w:rPr>
                <w:rFonts w:ascii="Times New Roman" w:hAnsi="Times New Roman" w:cs="Times New Roman"/>
                <w:sz w:val="26"/>
                <w:szCs w:val="26"/>
                <w:lang w:val="pt-BR"/>
              </w:rPr>
              <w:t>5</w:t>
            </w:r>
            <w:r>
              <w:rPr>
                <w:rFonts w:ascii="Times New Roman" w:hAnsi="Times New Roman" w:cs="Times New Roman"/>
                <w:sz w:val="26"/>
                <w:szCs w:val="26"/>
                <w:lang w:val="vi-VN"/>
              </w:rPr>
              <w:t>,3%</w:t>
            </w:r>
          </w:p>
        </w:tc>
        <w:tc>
          <w:tcPr>
            <w:tcW w:w="1125" w:type="dxa"/>
            <w:tcBorders>
              <w:top w:val="single" w:sz="4" w:space="0" w:color="auto"/>
              <w:left w:val="single" w:sz="4" w:space="0" w:color="auto"/>
              <w:bottom w:val="single" w:sz="4" w:space="0" w:color="auto"/>
              <w:right w:val="single" w:sz="4" w:space="0" w:color="auto"/>
            </w:tcBorders>
          </w:tcPr>
          <w:p w14:paraId="348393A1" w14:textId="53E48337" w:rsidR="001006F1" w:rsidRPr="007420F0" w:rsidRDefault="007420F0" w:rsidP="00937D8D">
            <w:pPr>
              <w:widowControl w:val="0"/>
              <w:autoSpaceDE/>
              <w:autoSpaceDN/>
              <w:spacing w:before="0" w:after="0" w:line="320" w:lineRule="exact"/>
              <w:rPr>
                <w:rFonts w:ascii="Times New Roman" w:hAnsi="Times New Roman" w:cs="Times New Roman"/>
                <w:sz w:val="26"/>
                <w:szCs w:val="26"/>
                <w:lang w:val="vi-VN"/>
              </w:rPr>
            </w:pPr>
            <w:r>
              <w:rPr>
                <w:rFonts w:ascii="Times New Roman" w:hAnsi="Times New Roman" w:cs="Times New Roman"/>
                <w:sz w:val="26"/>
                <w:szCs w:val="26"/>
                <w:lang w:val="pt-BR"/>
              </w:rPr>
              <w:t>10</w:t>
            </w:r>
            <w:r>
              <w:rPr>
                <w:rFonts w:ascii="Times New Roman" w:hAnsi="Times New Roman" w:cs="Times New Roman"/>
                <w:sz w:val="26"/>
                <w:szCs w:val="26"/>
                <w:lang w:val="vi-VN"/>
              </w:rPr>
              <w:t>%</w:t>
            </w:r>
          </w:p>
        </w:tc>
      </w:tr>
    </w:tbl>
    <w:p w14:paraId="002648F1" w14:textId="77777777" w:rsidR="001006F1" w:rsidRPr="006E67C5" w:rsidRDefault="001006F1" w:rsidP="001006F1">
      <w:pPr>
        <w:widowControl w:val="0"/>
        <w:numPr>
          <w:ilvl w:val="0"/>
          <w:numId w:val="19"/>
        </w:numPr>
        <w:tabs>
          <w:tab w:val="num" w:pos="585"/>
        </w:tabs>
        <w:autoSpaceDE/>
        <w:autoSpaceDN/>
        <w:spacing w:before="0" w:after="0"/>
        <w:ind w:left="0" w:firstLine="0"/>
        <w:rPr>
          <w:rFonts w:ascii="Times New Roman" w:hAnsi="Times New Roman" w:cs="Times New Roman"/>
          <w:lang w:val="pt-BR"/>
        </w:rPr>
      </w:pPr>
      <w:r w:rsidRPr="006E67C5">
        <w:rPr>
          <w:rFonts w:ascii="Times New Roman" w:hAnsi="Times New Roman" w:cs="Times New Roman"/>
          <w:lang w:val="en-US"/>
        </w:rPr>
        <w:t>Thống</w:t>
      </w:r>
      <w:r w:rsidRPr="006E67C5">
        <w:rPr>
          <w:rFonts w:ascii="Times New Roman" w:hAnsi="Times New Roman" w:cs="Times New Roman"/>
          <w:lang w:val="pt-BR"/>
        </w:rPr>
        <w:t xml:space="preserve"> kê số lượng người học của </w:t>
      </w:r>
      <w:r>
        <w:rPr>
          <w:rFonts w:ascii="Times New Roman" w:hAnsi="Times New Roman" w:cs="Times New Roman"/>
          <w:lang w:val="pt-BR"/>
        </w:rPr>
        <w:t>CTĐT</w:t>
      </w:r>
      <w:r w:rsidRPr="006E67C5">
        <w:rPr>
          <w:rFonts w:ascii="Times New Roman" w:hAnsi="Times New Roman" w:cs="Times New Roman"/>
          <w:lang w:val="pt-BR"/>
        </w:rPr>
        <w:t xml:space="preserve"> tốt nghiệp trong 5 năm gần đây:</w:t>
      </w:r>
    </w:p>
    <w:p w14:paraId="57C8FCFF" w14:textId="77777777" w:rsidR="001006F1" w:rsidRPr="006E67C5" w:rsidRDefault="001006F1" w:rsidP="001006F1">
      <w:pPr>
        <w:widowControl w:val="0"/>
        <w:autoSpaceDE/>
        <w:autoSpaceDN/>
        <w:spacing w:before="0" w:after="0"/>
        <w:jc w:val="right"/>
        <w:rPr>
          <w:rFonts w:ascii="Times New Roman" w:hAnsi="Times New Roman" w:cs="Times New Roman"/>
          <w:i/>
          <w:iCs/>
          <w:lang w:val="en-US"/>
        </w:rPr>
      </w:pPr>
      <w:r w:rsidRPr="006E67C5">
        <w:rPr>
          <w:rFonts w:ascii="Times New Roman" w:hAnsi="Times New Roman" w:cs="Times New Roman"/>
          <w:i/>
          <w:iCs/>
          <w:lang w:val="en-US"/>
        </w:rPr>
        <w:t>Đơn vị: người</w:t>
      </w:r>
    </w:p>
    <w:tbl>
      <w:tblPr>
        <w:tblW w:w="0" w:type="auto"/>
        <w:jc w:val="right"/>
        <w:tblLook w:val="01E0" w:firstRow="1" w:lastRow="1" w:firstColumn="1" w:lastColumn="1" w:noHBand="0" w:noVBand="0"/>
      </w:tblPr>
      <w:tblGrid>
        <w:gridCol w:w="4223"/>
        <w:gridCol w:w="940"/>
        <w:gridCol w:w="1004"/>
        <w:gridCol w:w="1004"/>
        <w:gridCol w:w="1004"/>
        <w:gridCol w:w="1005"/>
      </w:tblGrid>
      <w:tr w:rsidR="001006F1" w:rsidRPr="006E67C5" w14:paraId="556112A7" w14:textId="77777777" w:rsidTr="00937D8D">
        <w:trPr>
          <w:tblHeader/>
          <w:jc w:val="right"/>
        </w:trPr>
        <w:tc>
          <w:tcPr>
            <w:tcW w:w="4223" w:type="dxa"/>
            <w:vMerge w:val="restart"/>
            <w:tcBorders>
              <w:top w:val="single" w:sz="4" w:space="0" w:color="auto"/>
              <w:left w:val="single" w:sz="4" w:space="0" w:color="auto"/>
              <w:bottom w:val="single" w:sz="4" w:space="0" w:color="auto"/>
              <w:right w:val="single" w:sz="4" w:space="0" w:color="auto"/>
            </w:tcBorders>
            <w:vAlign w:val="center"/>
          </w:tcPr>
          <w:p w14:paraId="549EAC5C" w14:textId="77777777" w:rsidR="001006F1" w:rsidRPr="006E67C5" w:rsidRDefault="001006F1" w:rsidP="00937D8D">
            <w:pPr>
              <w:widowControl w:val="0"/>
              <w:spacing w:before="0" w:after="0" w:line="320" w:lineRule="exact"/>
              <w:ind w:left="426" w:hanging="426"/>
              <w:jc w:val="center"/>
              <w:rPr>
                <w:rFonts w:ascii="Times New Roman" w:hAnsi="Times New Roman" w:cs="Times New Roman"/>
                <w:sz w:val="26"/>
                <w:szCs w:val="26"/>
              </w:rPr>
            </w:pPr>
            <w:r w:rsidRPr="006E67C5">
              <w:rPr>
                <w:rFonts w:ascii="Times New Roman" w:hAnsi="Times New Roman" w:cs="Times New Roman"/>
                <w:sz w:val="26"/>
                <w:szCs w:val="26"/>
              </w:rPr>
              <w:t>Các tiêu chí</w:t>
            </w:r>
          </w:p>
        </w:tc>
        <w:tc>
          <w:tcPr>
            <w:tcW w:w="4957" w:type="dxa"/>
            <w:gridSpan w:val="5"/>
            <w:tcBorders>
              <w:top w:val="single" w:sz="4" w:space="0" w:color="auto"/>
              <w:left w:val="single" w:sz="4" w:space="0" w:color="auto"/>
              <w:bottom w:val="single" w:sz="4" w:space="0" w:color="auto"/>
              <w:right w:val="single" w:sz="4" w:space="0" w:color="auto"/>
            </w:tcBorders>
          </w:tcPr>
          <w:p w14:paraId="664738F6" w14:textId="77777777" w:rsidR="001006F1" w:rsidRPr="006E67C5" w:rsidRDefault="001006F1" w:rsidP="00937D8D">
            <w:pPr>
              <w:widowControl w:val="0"/>
              <w:spacing w:before="0" w:after="0" w:line="320" w:lineRule="exact"/>
              <w:ind w:left="426" w:hanging="426"/>
              <w:jc w:val="center"/>
              <w:rPr>
                <w:rFonts w:ascii="Times New Roman" w:hAnsi="Times New Roman" w:cs="Times New Roman"/>
                <w:sz w:val="26"/>
                <w:szCs w:val="26"/>
              </w:rPr>
            </w:pPr>
            <w:r w:rsidRPr="006E67C5">
              <w:rPr>
                <w:rFonts w:ascii="Times New Roman" w:hAnsi="Times New Roman" w:cs="Times New Roman"/>
                <w:sz w:val="26"/>
                <w:szCs w:val="26"/>
              </w:rPr>
              <w:t>Năm tốt nghiệp</w:t>
            </w:r>
          </w:p>
        </w:tc>
      </w:tr>
      <w:tr w:rsidR="00564029" w:rsidRPr="006E67C5" w14:paraId="512F441B" w14:textId="77777777" w:rsidTr="00225400">
        <w:trPr>
          <w:tblHeader/>
          <w:jc w:val="right"/>
        </w:trPr>
        <w:tc>
          <w:tcPr>
            <w:tcW w:w="4223" w:type="dxa"/>
            <w:vMerge/>
            <w:tcBorders>
              <w:top w:val="single" w:sz="4" w:space="0" w:color="auto"/>
              <w:left w:val="single" w:sz="4" w:space="0" w:color="auto"/>
              <w:bottom w:val="single" w:sz="4" w:space="0" w:color="auto"/>
              <w:right w:val="single" w:sz="4" w:space="0" w:color="auto"/>
            </w:tcBorders>
          </w:tcPr>
          <w:p w14:paraId="08156FFB" w14:textId="77777777" w:rsidR="00564029" w:rsidRPr="006E67C5" w:rsidRDefault="00564029" w:rsidP="00564029">
            <w:pPr>
              <w:widowControl w:val="0"/>
              <w:spacing w:before="0" w:after="0" w:line="320" w:lineRule="exact"/>
              <w:ind w:left="426" w:hanging="426"/>
              <w:jc w:val="center"/>
              <w:rPr>
                <w:rFonts w:ascii="Times New Roman" w:hAnsi="Times New Roman" w:cs="Times New Roman"/>
                <w:sz w:val="26"/>
                <w:szCs w:val="26"/>
              </w:rPr>
            </w:pPr>
          </w:p>
        </w:tc>
        <w:tc>
          <w:tcPr>
            <w:tcW w:w="940" w:type="dxa"/>
            <w:tcBorders>
              <w:top w:val="single" w:sz="4" w:space="0" w:color="auto"/>
              <w:left w:val="single" w:sz="4" w:space="0" w:color="auto"/>
              <w:bottom w:val="single" w:sz="4" w:space="0" w:color="auto"/>
              <w:right w:val="single" w:sz="4" w:space="0" w:color="auto"/>
            </w:tcBorders>
            <w:vAlign w:val="center"/>
          </w:tcPr>
          <w:p w14:paraId="3975A575" w14:textId="3ECED499" w:rsidR="00564029" w:rsidRPr="006E67C5" w:rsidRDefault="00564029" w:rsidP="00564029">
            <w:pPr>
              <w:widowControl w:val="0"/>
              <w:spacing w:before="0" w:after="0" w:line="320" w:lineRule="exact"/>
              <w:ind w:left="9" w:hanging="9"/>
              <w:jc w:val="center"/>
              <w:rPr>
                <w:rFonts w:ascii="Times New Roman" w:hAnsi="Times New Roman" w:cs="Times New Roman"/>
                <w:sz w:val="26"/>
                <w:szCs w:val="26"/>
              </w:rPr>
            </w:pPr>
            <w:r>
              <w:rPr>
                <w:rFonts w:ascii="Times New Roman" w:hAnsi="Times New Roman" w:cs="Times New Roman"/>
                <w:sz w:val="26"/>
                <w:szCs w:val="26"/>
                <w:lang w:val="en-US"/>
              </w:rPr>
              <w:t>2015</w:t>
            </w:r>
            <w:r w:rsidRPr="006E67C5">
              <w:rPr>
                <w:rFonts w:ascii="Times New Roman" w:hAnsi="Times New Roman" w:cs="Times New Roman"/>
                <w:sz w:val="26"/>
                <w:szCs w:val="26"/>
                <w:lang w:val="en-US"/>
              </w:rPr>
              <w:t>-</w:t>
            </w:r>
            <w:r>
              <w:rPr>
                <w:rFonts w:ascii="Times New Roman" w:hAnsi="Times New Roman" w:cs="Times New Roman"/>
                <w:sz w:val="26"/>
                <w:szCs w:val="26"/>
                <w:lang w:val="en-US"/>
              </w:rPr>
              <w:t>2016</w:t>
            </w:r>
          </w:p>
        </w:tc>
        <w:tc>
          <w:tcPr>
            <w:tcW w:w="1004" w:type="dxa"/>
            <w:tcBorders>
              <w:top w:val="single" w:sz="4" w:space="0" w:color="auto"/>
              <w:left w:val="single" w:sz="4" w:space="0" w:color="auto"/>
              <w:bottom w:val="single" w:sz="4" w:space="0" w:color="auto"/>
              <w:right w:val="single" w:sz="4" w:space="0" w:color="auto"/>
            </w:tcBorders>
            <w:vAlign w:val="center"/>
          </w:tcPr>
          <w:p w14:paraId="715958F6" w14:textId="7352B9A4" w:rsidR="00564029" w:rsidRPr="006E67C5" w:rsidRDefault="00564029" w:rsidP="00564029">
            <w:pPr>
              <w:widowControl w:val="0"/>
              <w:spacing w:before="0" w:after="0" w:line="320" w:lineRule="exact"/>
              <w:ind w:left="9" w:hanging="9"/>
              <w:jc w:val="center"/>
              <w:rPr>
                <w:rFonts w:ascii="Times New Roman" w:hAnsi="Times New Roman" w:cs="Times New Roman"/>
                <w:sz w:val="26"/>
                <w:szCs w:val="26"/>
              </w:rPr>
            </w:pPr>
            <w:r>
              <w:rPr>
                <w:rFonts w:ascii="Times New Roman" w:hAnsi="Times New Roman" w:cs="Times New Roman"/>
                <w:lang w:val="pt-BR"/>
              </w:rPr>
              <w:t>2016</w:t>
            </w:r>
            <w:r w:rsidRPr="006E67C5">
              <w:rPr>
                <w:rFonts w:ascii="Times New Roman" w:hAnsi="Times New Roman" w:cs="Times New Roman"/>
                <w:lang w:val="pt-BR"/>
              </w:rPr>
              <w:t>-</w:t>
            </w:r>
            <w:r>
              <w:rPr>
                <w:rFonts w:ascii="Times New Roman" w:hAnsi="Times New Roman" w:cs="Times New Roman"/>
                <w:lang w:val="pt-BR"/>
              </w:rPr>
              <w:t>2017</w:t>
            </w:r>
          </w:p>
        </w:tc>
        <w:tc>
          <w:tcPr>
            <w:tcW w:w="1004" w:type="dxa"/>
            <w:tcBorders>
              <w:top w:val="single" w:sz="4" w:space="0" w:color="auto"/>
              <w:left w:val="single" w:sz="4" w:space="0" w:color="auto"/>
              <w:bottom w:val="single" w:sz="4" w:space="0" w:color="auto"/>
              <w:right w:val="single" w:sz="4" w:space="0" w:color="auto"/>
            </w:tcBorders>
            <w:vAlign w:val="center"/>
          </w:tcPr>
          <w:p w14:paraId="0BB6BEF2" w14:textId="2D853C83" w:rsidR="00564029" w:rsidRPr="006E67C5" w:rsidRDefault="00564029" w:rsidP="00564029">
            <w:pPr>
              <w:widowControl w:val="0"/>
              <w:spacing w:before="0" w:after="0" w:line="320" w:lineRule="exact"/>
              <w:ind w:left="9" w:hanging="9"/>
              <w:jc w:val="center"/>
              <w:rPr>
                <w:rFonts w:ascii="Times New Roman" w:hAnsi="Times New Roman" w:cs="Times New Roman"/>
                <w:sz w:val="26"/>
                <w:szCs w:val="26"/>
              </w:rPr>
            </w:pPr>
            <w:r>
              <w:rPr>
                <w:rFonts w:ascii="Times New Roman" w:hAnsi="Times New Roman" w:cs="Times New Roman"/>
                <w:lang w:val="pt-BR"/>
              </w:rPr>
              <w:t>2017</w:t>
            </w:r>
            <w:r w:rsidRPr="006E67C5">
              <w:rPr>
                <w:rFonts w:ascii="Times New Roman" w:hAnsi="Times New Roman" w:cs="Times New Roman"/>
                <w:lang w:val="pt-BR"/>
              </w:rPr>
              <w:t>-</w:t>
            </w:r>
            <w:r>
              <w:rPr>
                <w:rFonts w:ascii="Times New Roman" w:hAnsi="Times New Roman" w:cs="Times New Roman"/>
                <w:lang w:val="pt-BR"/>
              </w:rPr>
              <w:t>2018</w:t>
            </w:r>
          </w:p>
        </w:tc>
        <w:tc>
          <w:tcPr>
            <w:tcW w:w="1004" w:type="dxa"/>
            <w:tcBorders>
              <w:top w:val="single" w:sz="4" w:space="0" w:color="auto"/>
              <w:left w:val="single" w:sz="4" w:space="0" w:color="auto"/>
              <w:bottom w:val="single" w:sz="4" w:space="0" w:color="auto"/>
              <w:right w:val="single" w:sz="4" w:space="0" w:color="auto"/>
            </w:tcBorders>
            <w:vAlign w:val="center"/>
          </w:tcPr>
          <w:p w14:paraId="7CC7FAD7" w14:textId="22D86964" w:rsidR="00564029" w:rsidRPr="006E67C5" w:rsidRDefault="00564029" w:rsidP="00564029">
            <w:pPr>
              <w:widowControl w:val="0"/>
              <w:spacing w:before="0" w:after="0" w:line="320" w:lineRule="exact"/>
              <w:ind w:left="9" w:hanging="9"/>
              <w:jc w:val="center"/>
              <w:rPr>
                <w:rFonts w:ascii="Times New Roman" w:hAnsi="Times New Roman" w:cs="Times New Roman"/>
                <w:sz w:val="26"/>
                <w:szCs w:val="26"/>
              </w:rPr>
            </w:pPr>
            <w:r>
              <w:rPr>
                <w:rFonts w:ascii="Times New Roman" w:hAnsi="Times New Roman" w:cs="Times New Roman"/>
                <w:lang w:val="pt-BR"/>
              </w:rPr>
              <w:t>2018</w:t>
            </w:r>
            <w:r w:rsidRPr="006E67C5">
              <w:rPr>
                <w:rFonts w:ascii="Times New Roman" w:hAnsi="Times New Roman" w:cs="Times New Roman"/>
                <w:lang w:val="pt-BR"/>
              </w:rPr>
              <w:t>-</w:t>
            </w:r>
            <w:r>
              <w:rPr>
                <w:rFonts w:ascii="Times New Roman" w:hAnsi="Times New Roman" w:cs="Times New Roman"/>
                <w:lang w:val="pt-BR"/>
              </w:rPr>
              <w:t>2019</w:t>
            </w:r>
          </w:p>
        </w:tc>
        <w:tc>
          <w:tcPr>
            <w:tcW w:w="1005" w:type="dxa"/>
            <w:tcBorders>
              <w:top w:val="single" w:sz="4" w:space="0" w:color="auto"/>
              <w:left w:val="single" w:sz="4" w:space="0" w:color="auto"/>
              <w:bottom w:val="single" w:sz="4" w:space="0" w:color="auto"/>
              <w:right w:val="single" w:sz="4" w:space="0" w:color="auto"/>
            </w:tcBorders>
            <w:vAlign w:val="center"/>
          </w:tcPr>
          <w:p w14:paraId="1EEEFB66" w14:textId="0B72542E" w:rsidR="00564029" w:rsidRPr="006E67C5" w:rsidRDefault="00564029" w:rsidP="00564029">
            <w:pPr>
              <w:widowControl w:val="0"/>
              <w:spacing w:before="0" w:after="0" w:line="320" w:lineRule="exact"/>
              <w:ind w:left="9" w:hanging="9"/>
              <w:jc w:val="center"/>
              <w:rPr>
                <w:rFonts w:ascii="Times New Roman" w:hAnsi="Times New Roman" w:cs="Times New Roman"/>
                <w:sz w:val="26"/>
                <w:szCs w:val="26"/>
              </w:rPr>
            </w:pPr>
            <w:r>
              <w:rPr>
                <w:rFonts w:ascii="Times New Roman" w:hAnsi="Times New Roman" w:cs="Times New Roman"/>
                <w:lang w:val="pt-BR"/>
              </w:rPr>
              <w:t>2019</w:t>
            </w:r>
            <w:r w:rsidRPr="006E67C5">
              <w:rPr>
                <w:rFonts w:ascii="Times New Roman" w:hAnsi="Times New Roman" w:cs="Times New Roman"/>
                <w:lang w:val="pt-BR"/>
              </w:rPr>
              <w:t>-</w:t>
            </w:r>
            <w:r>
              <w:rPr>
                <w:rFonts w:ascii="Times New Roman" w:hAnsi="Times New Roman" w:cs="Times New Roman"/>
                <w:lang w:val="pt-BR"/>
              </w:rPr>
              <w:t>2020</w:t>
            </w:r>
          </w:p>
        </w:tc>
      </w:tr>
      <w:tr w:rsidR="001006F1" w:rsidRPr="006E67C5" w14:paraId="49534657"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1D54A7A9" w14:textId="77777777" w:rsidR="001006F1" w:rsidRPr="006E67C5" w:rsidRDefault="001006F1" w:rsidP="00937D8D">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1. Nghiên cứu sinh bảo vệ thành công luận án tiến sĩ</w:t>
            </w:r>
          </w:p>
        </w:tc>
        <w:tc>
          <w:tcPr>
            <w:tcW w:w="940" w:type="dxa"/>
            <w:tcBorders>
              <w:top w:val="single" w:sz="4" w:space="0" w:color="auto"/>
              <w:left w:val="single" w:sz="4" w:space="0" w:color="auto"/>
              <w:bottom w:val="single" w:sz="4" w:space="0" w:color="auto"/>
              <w:right w:val="single" w:sz="4" w:space="0" w:color="auto"/>
            </w:tcBorders>
          </w:tcPr>
          <w:p w14:paraId="53B0CECB" w14:textId="2A111B1D" w:rsidR="001006F1" w:rsidRPr="006E67C5" w:rsidRDefault="00D93F90" w:rsidP="00937D8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40FA17C4" w14:textId="38EFC164" w:rsidR="001006F1" w:rsidRPr="006E67C5" w:rsidRDefault="00D93F90" w:rsidP="00937D8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556E81C2" w14:textId="70942BCF" w:rsidR="001006F1" w:rsidRPr="006E67C5" w:rsidRDefault="00D93F90" w:rsidP="00937D8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0B74DB3A" w14:textId="046B6780" w:rsidR="001006F1" w:rsidRPr="006E67C5" w:rsidRDefault="00D93F90" w:rsidP="00937D8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14:paraId="1D0AFB31" w14:textId="49B70006" w:rsidR="001006F1" w:rsidRPr="006E67C5" w:rsidRDefault="00D93F90" w:rsidP="00937D8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D93F90" w:rsidRPr="006E67C5" w14:paraId="441B9EDA"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1ABE52A5"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2. Học viên tốt nghiệp cao học</w:t>
            </w:r>
          </w:p>
        </w:tc>
        <w:tc>
          <w:tcPr>
            <w:tcW w:w="940" w:type="dxa"/>
            <w:tcBorders>
              <w:top w:val="single" w:sz="4" w:space="0" w:color="auto"/>
              <w:left w:val="single" w:sz="4" w:space="0" w:color="auto"/>
              <w:bottom w:val="single" w:sz="4" w:space="0" w:color="auto"/>
              <w:right w:val="single" w:sz="4" w:space="0" w:color="auto"/>
            </w:tcBorders>
          </w:tcPr>
          <w:p w14:paraId="12755205" w14:textId="172361FB"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39D847A2" w14:textId="43729B99"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3940E612" w14:textId="1EC80604"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09C720AD" w14:textId="7A9B7B3A"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14:paraId="373D420C" w14:textId="39D34D9E"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D93F90" w:rsidRPr="006E67C5" w14:paraId="0D1BCEB2"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72A9D886"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3. Sinh viên tốt nghiệp đại học</w:t>
            </w:r>
          </w:p>
          <w:p w14:paraId="78E489E2"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14:paraId="728A9105"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8EA58A3"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1574DBD"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D4E3468"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14:paraId="6C3D776F"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r>
      <w:tr w:rsidR="00D93F90" w:rsidRPr="006E67C5" w14:paraId="560B03DC"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7ED52F65" w14:textId="77777777" w:rsidR="00D93F90" w:rsidRPr="006E67C5" w:rsidRDefault="00D93F90" w:rsidP="00D93F90">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14:paraId="53882063" w14:textId="065B9AEB" w:rsidR="00D93F90" w:rsidRPr="006E67C5" w:rsidRDefault="00564029"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14</w:t>
            </w:r>
          </w:p>
        </w:tc>
        <w:tc>
          <w:tcPr>
            <w:tcW w:w="1004" w:type="dxa"/>
            <w:tcBorders>
              <w:top w:val="single" w:sz="4" w:space="0" w:color="auto"/>
              <w:left w:val="single" w:sz="4" w:space="0" w:color="auto"/>
              <w:bottom w:val="single" w:sz="4" w:space="0" w:color="auto"/>
              <w:right w:val="single" w:sz="4" w:space="0" w:color="auto"/>
            </w:tcBorders>
          </w:tcPr>
          <w:p w14:paraId="284F68FB" w14:textId="283932ED" w:rsidR="00D93F90" w:rsidRPr="006E67C5" w:rsidRDefault="00564029"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27</w:t>
            </w:r>
          </w:p>
        </w:tc>
        <w:tc>
          <w:tcPr>
            <w:tcW w:w="1004" w:type="dxa"/>
            <w:tcBorders>
              <w:top w:val="single" w:sz="4" w:space="0" w:color="auto"/>
              <w:left w:val="single" w:sz="4" w:space="0" w:color="auto"/>
              <w:bottom w:val="single" w:sz="4" w:space="0" w:color="auto"/>
              <w:right w:val="single" w:sz="4" w:space="0" w:color="auto"/>
            </w:tcBorders>
          </w:tcPr>
          <w:p w14:paraId="097B380F" w14:textId="61D414F6" w:rsidR="00D93F90" w:rsidRPr="006E67C5" w:rsidRDefault="00564029"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572246E1" w14:textId="00368878" w:rsidR="00D93F90" w:rsidRPr="006E67C5" w:rsidRDefault="00564029"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22</w:t>
            </w:r>
          </w:p>
        </w:tc>
        <w:tc>
          <w:tcPr>
            <w:tcW w:w="1005" w:type="dxa"/>
            <w:tcBorders>
              <w:top w:val="single" w:sz="4" w:space="0" w:color="auto"/>
              <w:left w:val="single" w:sz="4" w:space="0" w:color="auto"/>
              <w:bottom w:val="single" w:sz="4" w:space="0" w:color="auto"/>
              <w:right w:val="single" w:sz="4" w:space="0" w:color="auto"/>
            </w:tcBorders>
          </w:tcPr>
          <w:p w14:paraId="5905FEC0" w14:textId="24D2B6DA" w:rsidR="00D93F90" w:rsidRPr="006E67C5" w:rsidRDefault="00564029"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12</w:t>
            </w:r>
          </w:p>
        </w:tc>
      </w:tr>
      <w:tr w:rsidR="00D93F90" w:rsidRPr="006E67C5" w14:paraId="3B8C5819"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7F9FEF47" w14:textId="77777777" w:rsidR="00D93F90" w:rsidRPr="006E67C5" w:rsidRDefault="00D93F90" w:rsidP="00D93F90">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14:paraId="35AB6743"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BA5418C"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14:paraId="5DD040EB"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95765E5"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14:paraId="48ECB298"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r>
      <w:tr w:rsidR="00D93F90" w:rsidRPr="006E67C5" w14:paraId="3C6849FA"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121C799F"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4. Sinh viên tốt nghiệp cao đẳng</w:t>
            </w:r>
          </w:p>
          <w:p w14:paraId="697287A0"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14:paraId="69C9EE2C" w14:textId="54AAECA0"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02C30127" w14:textId="3C448ED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0E0FEF9E" w14:textId="2D28AA58"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14682797" w14:textId="0C1BBC73"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14:paraId="7AC39642" w14:textId="1F195063"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D93F90" w:rsidRPr="006E67C5" w14:paraId="45053F05"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07EADA29" w14:textId="77777777" w:rsidR="00D93F90" w:rsidRPr="006E67C5" w:rsidRDefault="00D93F90" w:rsidP="00D93F90">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14:paraId="57BFFE4E" w14:textId="292D99D1"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7B8BE500" w14:textId="5572B513"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40DD3C11" w14:textId="2C99850D"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025636D0" w14:textId="189213D3"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14:paraId="40818CD9" w14:textId="370F3FCC"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D93F90" w:rsidRPr="006E67C5" w14:paraId="2B2A5D37"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754F79A8" w14:textId="77777777" w:rsidR="00D93F90" w:rsidRPr="006E67C5" w:rsidRDefault="00D93F90" w:rsidP="00D93F90">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14:paraId="04FB0FE1" w14:textId="5F0F4D26"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2E9CE94E" w14:textId="690F950D"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54AF2283" w14:textId="15D6034B"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5DCBD8E0" w14:textId="4E49197B"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14:paraId="704BE8AE" w14:textId="6563573A"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D93F90" w:rsidRPr="006E67C5" w14:paraId="026EEA2A"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1346C027"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5. Học sinh tốt nghiệp trung cấp</w:t>
            </w:r>
          </w:p>
          <w:p w14:paraId="1C466259"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14:paraId="5337C36D" w14:textId="088E14ED"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1D51174C" w14:textId="4DC575A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4AF78B43" w14:textId="2B3F724B"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15A65C37" w14:textId="3C106CEE"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14:paraId="2A2C5969" w14:textId="5D2FBD74"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D93F90" w:rsidRPr="006E67C5" w14:paraId="6166C771"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7419F8A3" w14:textId="77777777" w:rsidR="00D93F90" w:rsidRPr="006E67C5" w:rsidRDefault="00D93F90" w:rsidP="00D93F90">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14:paraId="23648BF1" w14:textId="0B83E090"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6359575E" w14:textId="5D4AAA7C"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7579A18A" w14:textId="147B3D6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563716A7" w14:textId="56EF508A"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14:paraId="1A6CF7AF" w14:textId="35F199D9"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D93F90" w:rsidRPr="006E67C5" w14:paraId="57ECD42F"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3EFE3635" w14:textId="77777777" w:rsidR="00D93F90" w:rsidRPr="006E67C5" w:rsidRDefault="00D93F90" w:rsidP="00D93F90">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14:paraId="39726845" w14:textId="10A7D9E6"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7516F0CF" w14:textId="125F0BA6"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0C213BEC" w14:textId="634E9088"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14:paraId="720496FC" w14:textId="580B9835"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14:paraId="352141FA" w14:textId="4FDB0B2F"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D93F90" w:rsidRPr="006E67C5" w14:paraId="6265296A" w14:textId="77777777" w:rsidTr="00937D8D">
        <w:trPr>
          <w:jc w:val="right"/>
        </w:trPr>
        <w:tc>
          <w:tcPr>
            <w:tcW w:w="4223" w:type="dxa"/>
            <w:tcBorders>
              <w:top w:val="single" w:sz="4" w:space="0" w:color="auto"/>
              <w:left w:val="single" w:sz="4" w:space="0" w:color="auto"/>
              <w:bottom w:val="single" w:sz="4" w:space="0" w:color="auto"/>
              <w:right w:val="single" w:sz="4" w:space="0" w:color="auto"/>
            </w:tcBorders>
          </w:tcPr>
          <w:p w14:paraId="3394EA0A" w14:textId="77777777" w:rsidR="00D93F90" w:rsidRPr="006E67C5" w:rsidRDefault="00D93F90" w:rsidP="00D93F90">
            <w:pPr>
              <w:widowControl w:val="0"/>
              <w:spacing w:before="0" w:after="0" w:line="320" w:lineRule="exact"/>
              <w:ind w:left="140" w:hanging="140"/>
              <w:rPr>
                <w:rFonts w:ascii="Times New Roman" w:hAnsi="Times New Roman" w:cs="Times New Roman"/>
                <w:sz w:val="26"/>
                <w:szCs w:val="26"/>
              </w:rPr>
            </w:pPr>
            <w:r w:rsidRPr="006E67C5">
              <w:rPr>
                <w:rFonts w:ascii="Times New Roman" w:hAnsi="Times New Roman" w:cs="Times New Roman"/>
                <w:sz w:val="26"/>
                <w:szCs w:val="26"/>
              </w:rPr>
              <w:t>6. Khác…</w:t>
            </w:r>
          </w:p>
        </w:tc>
        <w:tc>
          <w:tcPr>
            <w:tcW w:w="940" w:type="dxa"/>
            <w:tcBorders>
              <w:top w:val="single" w:sz="4" w:space="0" w:color="auto"/>
              <w:left w:val="single" w:sz="4" w:space="0" w:color="auto"/>
              <w:bottom w:val="single" w:sz="4" w:space="0" w:color="auto"/>
              <w:right w:val="single" w:sz="4" w:space="0" w:color="auto"/>
            </w:tcBorders>
          </w:tcPr>
          <w:p w14:paraId="72E348BD"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46A62F7"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14:paraId="50634B36"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C493A46"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14:paraId="704D593B" w14:textId="77777777" w:rsidR="00D93F90" w:rsidRPr="006E67C5" w:rsidRDefault="00D93F90" w:rsidP="00D93F90">
            <w:pPr>
              <w:widowControl w:val="0"/>
              <w:spacing w:before="0" w:after="0" w:line="320" w:lineRule="exact"/>
              <w:ind w:left="426" w:hanging="426"/>
              <w:rPr>
                <w:rFonts w:ascii="Times New Roman" w:hAnsi="Times New Roman" w:cs="Times New Roman"/>
                <w:sz w:val="26"/>
                <w:szCs w:val="26"/>
              </w:rPr>
            </w:pPr>
          </w:p>
        </w:tc>
      </w:tr>
    </w:tbl>
    <w:p w14:paraId="5DF2A072" w14:textId="77777777" w:rsidR="001006F1" w:rsidRPr="006E67C5" w:rsidRDefault="001006F1" w:rsidP="001006F1">
      <w:pPr>
        <w:widowControl w:val="0"/>
        <w:autoSpaceDE/>
        <w:autoSpaceDN/>
        <w:spacing w:before="0" w:after="0"/>
        <w:rPr>
          <w:rFonts w:ascii="Times New Roman" w:hAnsi="Times New Roman" w:cs="Times New Roman"/>
          <w:i/>
          <w:iCs/>
          <w:lang w:val="en-US"/>
        </w:rPr>
      </w:pPr>
      <w:r w:rsidRPr="006E67C5">
        <w:rPr>
          <w:rFonts w:ascii="Times New Roman" w:hAnsi="Times New Roman" w:cs="Times New Roman"/>
          <w:i/>
          <w:iCs/>
          <w:lang w:val="en-US"/>
        </w:rPr>
        <w:t xml:space="preserve">(Tính cả những người học đã đủ điều kiện tốt nghiệp </w:t>
      </w:r>
      <w:proofErr w:type="gramStart"/>
      <w:r w:rsidRPr="006E67C5">
        <w:rPr>
          <w:rFonts w:ascii="Times New Roman" w:hAnsi="Times New Roman" w:cs="Times New Roman"/>
          <w:i/>
          <w:iCs/>
          <w:lang w:val="en-US"/>
        </w:rPr>
        <w:t>theo</w:t>
      </w:r>
      <w:proofErr w:type="gramEnd"/>
      <w:r w:rsidRPr="006E67C5">
        <w:rPr>
          <w:rFonts w:ascii="Times New Roman" w:hAnsi="Times New Roman" w:cs="Times New Roman"/>
          <w:i/>
          <w:iCs/>
          <w:lang w:val="en-US"/>
        </w:rPr>
        <w:t xml:space="preserve"> quy định nhưng đang chờ cấp bằng)</w:t>
      </w:r>
    </w:p>
    <w:p w14:paraId="4002268E" w14:textId="77777777" w:rsidR="001006F1" w:rsidRPr="006E67C5" w:rsidRDefault="001006F1" w:rsidP="001006F1">
      <w:pPr>
        <w:widowControl w:val="0"/>
        <w:numPr>
          <w:ilvl w:val="0"/>
          <w:numId w:val="19"/>
        </w:numPr>
        <w:tabs>
          <w:tab w:val="num" w:pos="585"/>
        </w:tabs>
        <w:autoSpaceDE/>
        <w:autoSpaceDN/>
        <w:spacing w:before="0" w:after="0"/>
        <w:ind w:left="0" w:firstLine="0"/>
        <w:rPr>
          <w:rFonts w:ascii="Times New Roman" w:hAnsi="Times New Roman" w:cs="Times New Roman"/>
          <w:lang w:val="en-US"/>
        </w:rPr>
      </w:pPr>
      <w:r w:rsidRPr="006E67C5">
        <w:rPr>
          <w:rFonts w:ascii="Times New Roman" w:hAnsi="Times New Roman" w:cs="Times New Roman"/>
          <w:lang w:val="en-US"/>
        </w:rPr>
        <w:t xml:space="preserve">Tình trạng tốt nghiệp của sinh viên hệ chính quy của </w:t>
      </w:r>
      <w:r>
        <w:rPr>
          <w:rFonts w:ascii="Times New Roman" w:hAnsi="Times New Roman" w:cs="Times New Roman"/>
          <w:lang w:val="en-US"/>
        </w:rPr>
        <w:t>CTĐT</w:t>
      </w:r>
      <w:r w:rsidRPr="006E67C5">
        <w:rPr>
          <w:rFonts w:ascii="Times New Roman" w:hAnsi="Times New Roman" w:cs="Times New Roman"/>
          <w:lang w:val="en-US"/>
        </w:rPr>
        <w:t>:</w:t>
      </w:r>
    </w:p>
    <w:tbl>
      <w:tblPr>
        <w:tblW w:w="9238" w:type="dxa"/>
        <w:jc w:val="right"/>
        <w:tblLook w:val="01E0" w:firstRow="1" w:lastRow="1" w:firstColumn="1" w:lastColumn="1" w:noHBand="0" w:noVBand="0"/>
      </w:tblPr>
      <w:tblGrid>
        <w:gridCol w:w="4233"/>
        <w:gridCol w:w="987"/>
        <w:gridCol w:w="1004"/>
        <w:gridCol w:w="1004"/>
        <w:gridCol w:w="1005"/>
        <w:gridCol w:w="1005"/>
      </w:tblGrid>
      <w:tr w:rsidR="001006F1" w:rsidRPr="006E67C5" w14:paraId="526ABEEE" w14:textId="77777777" w:rsidTr="00937D8D">
        <w:trPr>
          <w:tblHeader/>
          <w:jc w:val="right"/>
        </w:trPr>
        <w:tc>
          <w:tcPr>
            <w:tcW w:w="4233" w:type="dxa"/>
            <w:vMerge w:val="restart"/>
            <w:tcBorders>
              <w:top w:val="single" w:sz="4" w:space="0" w:color="auto"/>
              <w:left w:val="single" w:sz="4" w:space="0" w:color="auto"/>
              <w:right w:val="single" w:sz="4" w:space="0" w:color="auto"/>
            </w:tcBorders>
            <w:vAlign w:val="center"/>
          </w:tcPr>
          <w:p w14:paraId="2D8DFA11" w14:textId="77777777" w:rsidR="001006F1" w:rsidRPr="006E67C5" w:rsidRDefault="001006F1" w:rsidP="00937D8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Các tiêu chí</w:t>
            </w:r>
          </w:p>
        </w:tc>
        <w:tc>
          <w:tcPr>
            <w:tcW w:w="5005" w:type="dxa"/>
            <w:gridSpan w:val="5"/>
            <w:tcBorders>
              <w:top w:val="single" w:sz="4" w:space="0" w:color="auto"/>
              <w:left w:val="single" w:sz="4" w:space="0" w:color="auto"/>
              <w:bottom w:val="single" w:sz="4" w:space="0" w:color="auto"/>
              <w:right w:val="single" w:sz="4" w:space="0" w:color="auto"/>
            </w:tcBorders>
            <w:vAlign w:val="center"/>
          </w:tcPr>
          <w:p w14:paraId="3ABF27E8" w14:textId="6A7B13F6" w:rsidR="001006F1" w:rsidRPr="006E67C5" w:rsidRDefault="001006F1" w:rsidP="00937D8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Năm tốt nghiệp</w:t>
            </w:r>
          </w:p>
        </w:tc>
      </w:tr>
      <w:tr w:rsidR="00B75B8F" w:rsidRPr="006E67C5" w14:paraId="36F52026" w14:textId="77777777" w:rsidTr="00937D8D">
        <w:trPr>
          <w:tblHeader/>
          <w:jc w:val="right"/>
        </w:trPr>
        <w:tc>
          <w:tcPr>
            <w:tcW w:w="4233" w:type="dxa"/>
            <w:vMerge/>
            <w:tcBorders>
              <w:left w:val="single" w:sz="4" w:space="0" w:color="auto"/>
              <w:bottom w:val="single" w:sz="4" w:space="0" w:color="auto"/>
              <w:right w:val="single" w:sz="4" w:space="0" w:color="auto"/>
            </w:tcBorders>
            <w:vAlign w:val="center"/>
          </w:tcPr>
          <w:p w14:paraId="642B8D85" w14:textId="77777777" w:rsidR="00B75B8F" w:rsidRPr="006E67C5" w:rsidRDefault="00B75B8F" w:rsidP="00B75B8F">
            <w:pPr>
              <w:keepNext/>
              <w:widowControl w:val="0"/>
              <w:autoSpaceDE/>
              <w:autoSpaceDN/>
              <w:spacing w:before="0" w:after="0" w:line="240" w:lineRule="auto"/>
              <w:outlineLvl w:val="0"/>
              <w:rPr>
                <w:rFonts w:ascii="Times New Roman" w:hAnsi="Times New Roman" w:cs="Times New Roman"/>
                <w:sz w:val="26"/>
                <w:szCs w:val="26"/>
                <w:lang w:val="en-US"/>
              </w:rPr>
            </w:pPr>
          </w:p>
        </w:tc>
        <w:tc>
          <w:tcPr>
            <w:tcW w:w="987" w:type="dxa"/>
            <w:tcBorders>
              <w:top w:val="single" w:sz="4" w:space="0" w:color="auto"/>
              <w:left w:val="single" w:sz="4" w:space="0" w:color="auto"/>
              <w:bottom w:val="single" w:sz="4" w:space="0" w:color="auto"/>
              <w:right w:val="single" w:sz="4" w:space="0" w:color="auto"/>
            </w:tcBorders>
            <w:vAlign w:val="center"/>
          </w:tcPr>
          <w:p w14:paraId="75E11815" w14:textId="18BF3B14" w:rsidR="00B75B8F" w:rsidRPr="006E67C5" w:rsidRDefault="00B75B8F" w:rsidP="00B75B8F">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2015</w:t>
            </w:r>
            <w:r w:rsidRPr="006E67C5">
              <w:rPr>
                <w:rFonts w:ascii="Times New Roman" w:hAnsi="Times New Roman" w:cs="Times New Roman"/>
                <w:sz w:val="26"/>
                <w:szCs w:val="26"/>
                <w:lang w:val="en-US"/>
              </w:rPr>
              <w:t>-</w:t>
            </w:r>
            <w:r>
              <w:rPr>
                <w:rFonts w:ascii="Times New Roman" w:hAnsi="Times New Roman" w:cs="Times New Roman"/>
                <w:sz w:val="26"/>
                <w:szCs w:val="26"/>
                <w:lang w:val="en-US"/>
              </w:rPr>
              <w:t>2016</w:t>
            </w:r>
          </w:p>
        </w:tc>
        <w:tc>
          <w:tcPr>
            <w:tcW w:w="1004" w:type="dxa"/>
            <w:tcBorders>
              <w:top w:val="single" w:sz="4" w:space="0" w:color="auto"/>
              <w:left w:val="single" w:sz="4" w:space="0" w:color="auto"/>
              <w:bottom w:val="single" w:sz="4" w:space="0" w:color="auto"/>
              <w:right w:val="single" w:sz="4" w:space="0" w:color="auto"/>
            </w:tcBorders>
            <w:vAlign w:val="center"/>
          </w:tcPr>
          <w:p w14:paraId="5765C5A1" w14:textId="6B128A46" w:rsidR="00B75B8F" w:rsidRPr="006E67C5" w:rsidRDefault="00B75B8F" w:rsidP="00B75B8F">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lang w:val="pt-BR"/>
              </w:rPr>
              <w:t>2016</w:t>
            </w:r>
            <w:r w:rsidRPr="006E67C5">
              <w:rPr>
                <w:rFonts w:ascii="Times New Roman" w:hAnsi="Times New Roman" w:cs="Times New Roman"/>
                <w:lang w:val="pt-BR"/>
              </w:rPr>
              <w:t>-</w:t>
            </w:r>
            <w:r>
              <w:rPr>
                <w:rFonts w:ascii="Times New Roman" w:hAnsi="Times New Roman" w:cs="Times New Roman"/>
                <w:lang w:val="pt-BR"/>
              </w:rPr>
              <w:t>2017</w:t>
            </w:r>
          </w:p>
        </w:tc>
        <w:tc>
          <w:tcPr>
            <w:tcW w:w="1004" w:type="dxa"/>
            <w:tcBorders>
              <w:top w:val="single" w:sz="4" w:space="0" w:color="auto"/>
              <w:left w:val="single" w:sz="4" w:space="0" w:color="auto"/>
              <w:bottom w:val="single" w:sz="4" w:space="0" w:color="auto"/>
              <w:right w:val="single" w:sz="4" w:space="0" w:color="auto"/>
            </w:tcBorders>
            <w:vAlign w:val="center"/>
          </w:tcPr>
          <w:p w14:paraId="765B8FD2" w14:textId="23A3BE85" w:rsidR="00B75B8F" w:rsidRPr="006E67C5" w:rsidRDefault="00B75B8F" w:rsidP="00B75B8F">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lang w:val="pt-BR"/>
              </w:rPr>
              <w:t>2017</w:t>
            </w:r>
            <w:r w:rsidRPr="006E67C5">
              <w:rPr>
                <w:rFonts w:ascii="Times New Roman" w:hAnsi="Times New Roman" w:cs="Times New Roman"/>
                <w:lang w:val="pt-BR"/>
              </w:rPr>
              <w:t>-</w:t>
            </w:r>
            <w:r>
              <w:rPr>
                <w:rFonts w:ascii="Times New Roman" w:hAnsi="Times New Roman" w:cs="Times New Roman"/>
                <w:lang w:val="pt-BR"/>
              </w:rPr>
              <w:t>2018</w:t>
            </w:r>
          </w:p>
        </w:tc>
        <w:tc>
          <w:tcPr>
            <w:tcW w:w="1005" w:type="dxa"/>
            <w:tcBorders>
              <w:top w:val="single" w:sz="4" w:space="0" w:color="auto"/>
              <w:left w:val="single" w:sz="4" w:space="0" w:color="auto"/>
              <w:bottom w:val="single" w:sz="4" w:space="0" w:color="auto"/>
              <w:right w:val="single" w:sz="4" w:space="0" w:color="auto"/>
            </w:tcBorders>
            <w:vAlign w:val="center"/>
          </w:tcPr>
          <w:p w14:paraId="31A95F6E" w14:textId="6FC1BCE8" w:rsidR="00B75B8F" w:rsidRPr="006E67C5" w:rsidRDefault="00B75B8F" w:rsidP="00B75B8F">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lang w:val="pt-BR"/>
              </w:rPr>
              <w:t>2018</w:t>
            </w:r>
            <w:r w:rsidRPr="006E67C5">
              <w:rPr>
                <w:rFonts w:ascii="Times New Roman" w:hAnsi="Times New Roman" w:cs="Times New Roman"/>
                <w:lang w:val="pt-BR"/>
              </w:rPr>
              <w:t>-</w:t>
            </w:r>
            <w:r>
              <w:rPr>
                <w:rFonts w:ascii="Times New Roman" w:hAnsi="Times New Roman" w:cs="Times New Roman"/>
                <w:lang w:val="pt-BR"/>
              </w:rPr>
              <w:t>2019</w:t>
            </w:r>
          </w:p>
        </w:tc>
        <w:tc>
          <w:tcPr>
            <w:tcW w:w="1005" w:type="dxa"/>
            <w:tcBorders>
              <w:top w:val="single" w:sz="4" w:space="0" w:color="auto"/>
              <w:left w:val="single" w:sz="4" w:space="0" w:color="auto"/>
              <w:bottom w:val="single" w:sz="4" w:space="0" w:color="auto"/>
              <w:right w:val="single" w:sz="4" w:space="0" w:color="auto"/>
            </w:tcBorders>
            <w:vAlign w:val="center"/>
          </w:tcPr>
          <w:p w14:paraId="49BEC76B" w14:textId="1A2FFCC4" w:rsidR="00B75B8F" w:rsidRPr="006E67C5" w:rsidRDefault="00B75B8F" w:rsidP="00B75B8F">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lang w:val="pt-BR"/>
              </w:rPr>
              <w:t>2019</w:t>
            </w:r>
            <w:r w:rsidRPr="006E67C5">
              <w:rPr>
                <w:rFonts w:ascii="Times New Roman" w:hAnsi="Times New Roman" w:cs="Times New Roman"/>
                <w:lang w:val="pt-BR"/>
              </w:rPr>
              <w:t>-</w:t>
            </w:r>
            <w:r>
              <w:rPr>
                <w:rFonts w:ascii="Times New Roman" w:hAnsi="Times New Roman" w:cs="Times New Roman"/>
                <w:lang w:val="pt-BR"/>
              </w:rPr>
              <w:t>2020</w:t>
            </w:r>
          </w:p>
        </w:tc>
      </w:tr>
      <w:tr w:rsidR="001006F1" w:rsidRPr="006E67C5" w14:paraId="7412D440"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74DF2832"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1. Số lượng người học tốt nghiệp (người).</w:t>
            </w:r>
          </w:p>
        </w:tc>
        <w:tc>
          <w:tcPr>
            <w:tcW w:w="987" w:type="dxa"/>
            <w:tcBorders>
              <w:top w:val="single" w:sz="4" w:space="0" w:color="auto"/>
              <w:left w:val="single" w:sz="4" w:space="0" w:color="auto"/>
              <w:bottom w:val="single" w:sz="4" w:space="0" w:color="auto"/>
              <w:right w:val="single" w:sz="4" w:space="0" w:color="auto"/>
            </w:tcBorders>
          </w:tcPr>
          <w:p w14:paraId="3015F090" w14:textId="4AF6DE06" w:rsidR="001006F1" w:rsidRPr="006E67C5" w:rsidRDefault="007648A1" w:rsidP="00937D8D">
            <w:pPr>
              <w:keepNext/>
              <w:widowControl w:val="0"/>
              <w:autoSpaceDE/>
              <w:autoSpaceDN/>
              <w:outlineLvl w:val="2"/>
              <w:rPr>
                <w:rFonts w:ascii="Times New Roman" w:hAnsi="Times New Roman" w:cs="Times New Roman"/>
                <w:sz w:val="26"/>
                <w:szCs w:val="26"/>
                <w:lang w:val="en-US"/>
              </w:rPr>
            </w:pPr>
            <w:r>
              <w:rPr>
                <w:rFonts w:ascii="Times New Roman" w:hAnsi="Times New Roman" w:cs="Times New Roman"/>
                <w:sz w:val="26"/>
                <w:szCs w:val="26"/>
                <w:lang w:val="en-US"/>
              </w:rPr>
              <w:t>14</w:t>
            </w:r>
          </w:p>
        </w:tc>
        <w:tc>
          <w:tcPr>
            <w:tcW w:w="1004" w:type="dxa"/>
            <w:tcBorders>
              <w:top w:val="single" w:sz="4" w:space="0" w:color="auto"/>
              <w:left w:val="single" w:sz="4" w:space="0" w:color="auto"/>
              <w:bottom w:val="single" w:sz="4" w:space="0" w:color="auto"/>
              <w:right w:val="single" w:sz="4" w:space="0" w:color="auto"/>
            </w:tcBorders>
          </w:tcPr>
          <w:p w14:paraId="54BA9B74" w14:textId="3341F8F2" w:rsidR="001006F1" w:rsidRPr="006E67C5" w:rsidRDefault="00564029" w:rsidP="00937D8D">
            <w:pPr>
              <w:keepNext/>
              <w:widowControl w:val="0"/>
              <w:autoSpaceDE/>
              <w:autoSpaceDN/>
              <w:outlineLvl w:val="2"/>
              <w:rPr>
                <w:rFonts w:ascii="Times New Roman" w:hAnsi="Times New Roman" w:cs="Times New Roman"/>
                <w:sz w:val="26"/>
                <w:szCs w:val="26"/>
                <w:lang w:val="en-US"/>
              </w:rPr>
            </w:pPr>
            <w:r>
              <w:rPr>
                <w:rFonts w:ascii="Times New Roman" w:hAnsi="Times New Roman" w:cs="Times New Roman"/>
                <w:sz w:val="26"/>
                <w:szCs w:val="26"/>
                <w:lang w:val="en-US"/>
              </w:rPr>
              <w:t>27</w:t>
            </w:r>
          </w:p>
        </w:tc>
        <w:tc>
          <w:tcPr>
            <w:tcW w:w="1004" w:type="dxa"/>
            <w:tcBorders>
              <w:top w:val="single" w:sz="4" w:space="0" w:color="auto"/>
              <w:left w:val="single" w:sz="4" w:space="0" w:color="auto"/>
              <w:bottom w:val="single" w:sz="4" w:space="0" w:color="auto"/>
              <w:right w:val="single" w:sz="4" w:space="0" w:color="auto"/>
            </w:tcBorders>
          </w:tcPr>
          <w:p w14:paraId="15EA9480" w14:textId="01281806" w:rsidR="001006F1" w:rsidRPr="006E67C5" w:rsidRDefault="007648A1" w:rsidP="00937D8D">
            <w:pPr>
              <w:keepNext/>
              <w:widowControl w:val="0"/>
              <w:autoSpaceDE/>
              <w:autoSpaceDN/>
              <w:outlineLvl w:val="2"/>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05" w:type="dxa"/>
            <w:tcBorders>
              <w:top w:val="single" w:sz="4" w:space="0" w:color="auto"/>
              <w:left w:val="single" w:sz="4" w:space="0" w:color="auto"/>
              <w:bottom w:val="single" w:sz="4" w:space="0" w:color="auto"/>
              <w:right w:val="single" w:sz="4" w:space="0" w:color="auto"/>
            </w:tcBorders>
          </w:tcPr>
          <w:p w14:paraId="634FA06E" w14:textId="614BA426" w:rsidR="001006F1" w:rsidRPr="006E67C5" w:rsidRDefault="00564029" w:rsidP="00937D8D">
            <w:pPr>
              <w:keepNext/>
              <w:widowControl w:val="0"/>
              <w:autoSpaceDE/>
              <w:autoSpaceDN/>
              <w:outlineLvl w:val="2"/>
              <w:rPr>
                <w:rFonts w:ascii="Times New Roman" w:hAnsi="Times New Roman" w:cs="Times New Roman"/>
                <w:sz w:val="26"/>
                <w:szCs w:val="26"/>
                <w:lang w:val="en-US"/>
              </w:rPr>
            </w:pPr>
            <w:r>
              <w:rPr>
                <w:rFonts w:ascii="Times New Roman" w:hAnsi="Times New Roman" w:cs="Times New Roman"/>
                <w:sz w:val="26"/>
                <w:szCs w:val="26"/>
                <w:lang w:val="en-US"/>
              </w:rPr>
              <w:t>22</w:t>
            </w:r>
          </w:p>
        </w:tc>
        <w:tc>
          <w:tcPr>
            <w:tcW w:w="1005" w:type="dxa"/>
            <w:tcBorders>
              <w:top w:val="single" w:sz="4" w:space="0" w:color="auto"/>
              <w:left w:val="single" w:sz="4" w:space="0" w:color="auto"/>
              <w:bottom w:val="single" w:sz="4" w:space="0" w:color="auto"/>
              <w:right w:val="single" w:sz="4" w:space="0" w:color="auto"/>
            </w:tcBorders>
          </w:tcPr>
          <w:p w14:paraId="00CA8311" w14:textId="37346206" w:rsidR="001006F1" w:rsidRPr="006E67C5" w:rsidRDefault="007648A1" w:rsidP="00937D8D">
            <w:pPr>
              <w:keepNext/>
              <w:widowControl w:val="0"/>
              <w:autoSpaceDE/>
              <w:autoSpaceDN/>
              <w:outlineLvl w:val="2"/>
              <w:rPr>
                <w:rFonts w:ascii="Times New Roman" w:hAnsi="Times New Roman" w:cs="Times New Roman"/>
                <w:sz w:val="26"/>
                <w:szCs w:val="26"/>
                <w:lang w:val="en-US"/>
              </w:rPr>
            </w:pPr>
            <w:r>
              <w:rPr>
                <w:rFonts w:ascii="Times New Roman" w:hAnsi="Times New Roman" w:cs="Times New Roman"/>
                <w:sz w:val="26"/>
                <w:szCs w:val="26"/>
                <w:lang w:val="en-US"/>
              </w:rPr>
              <w:t>12</w:t>
            </w:r>
          </w:p>
        </w:tc>
      </w:tr>
      <w:tr w:rsidR="001006F1" w:rsidRPr="006E67C5" w14:paraId="2C38F098"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11659A7C"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2. Tỷ lệ người học tốt nghiệp so với </w:t>
            </w:r>
            <w:r w:rsidRPr="006E67C5">
              <w:rPr>
                <w:rFonts w:ascii="Times New Roman" w:hAnsi="Times New Roman" w:cs="Times New Roman"/>
                <w:sz w:val="26"/>
                <w:szCs w:val="26"/>
                <w:lang w:val="en-US"/>
              </w:rPr>
              <w:lastRenderedPageBreak/>
              <w:t>số tuyển vào (%).</w:t>
            </w:r>
          </w:p>
        </w:tc>
        <w:tc>
          <w:tcPr>
            <w:tcW w:w="987" w:type="dxa"/>
            <w:tcBorders>
              <w:top w:val="single" w:sz="4" w:space="0" w:color="auto"/>
              <w:left w:val="single" w:sz="4" w:space="0" w:color="auto"/>
              <w:bottom w:val="single" w:sz="4" w:space="0" w:color="auto"/>
              <w:right w:val="single" w:sz="4" w:space="0" w:color="auto"/>
            </w:tcBorders>
          </w:tcPr>
          <w:p w14:paraId="01E43009"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2A138A75"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4AB38565"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64114AD5"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0670B0BD"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3350F054"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1F72B7F6"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lastRenderedPageBreak/>
              <w:t xml:space="preserve">3. Đánh giá của người học tốt nghiệp về chất lượng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p w14:paraId="0F080973"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A. Cơ sở giáo dục/Đơn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không điều tra về vấn đề này </w:t>
            </w:r>
            <w:r w:rsidRPr="006E67C5">
              <w:rPr>
                <w:rFonts w:ascii="Times New Roman" w:hAnsi="Times New Roman" w:cs="Times New Roman"/>
                <w:sz w:val="26"/>
                <w:szCs w:val="26"/>
                <w:lang w:val="en-US"/>
              </w:rPr>
              <w:sym w:font="Wingdings" w:char="F0E0"/>
            </w:r>
            <w:r w:rsidRPr="006E67C5">
              <w:rPr>
                <w:rFonts w:ascii="Times New Roman" w:hAnsi="Times New Roman" w:cs="Times New Roman"/>
                <w:sz w:val="26"/>
                <w:szCs w:val="26"/>
                <w:lang w:val="en-US"/>
              </w:rPr>
              <w:t xml:space="preserve"> chuyển xuống câu 4</w:t>
            </w:r>
          </w:p>
          <w:p w14:paraId="425F3347" w14:textId="77777777" w:rsidR="001006F1" w:rsidRPr="006E67C5" w:rsidRDefault="001006F1" w:rsidP="00937D8D">
            <w:pPr>
              <w:widowControl w:val="0"/>
              <w:autoSpaceDE/>
              <w:autoSpaceDN/>
              <w:rPr>
                <w:rFonts w:ascii="Times New Roman" w:hAnsi="Times New Roman" w:cs="Times New Roman"/>
                <w:spacing w:val="-4"/>
                <w:sz w:val="26"/>
                <w:szCs w:val="26"/>
                <w:lang w:val="en-US"/>
              </w:rPr>
            </w:pPr>
            <w:r w:rsidRPr="006E67C5">
              <w:rPr>
                <w:rFonts w:ascii="Times New Roman" w:hAnsi="Times New Roman" w:cs="Times New Roman"/>
                <w:spacing w:val="-4"/>
                <w:sz w:val="26"/>
                <w:szCs w:val="26"/>
                <w:lang w:val="en-US"/>
              </w:rPr>
              <w:t xml:space="preserve">B. Cơ sở giáo dục/Đơn vị thực hiện </w:t>
            </w:r>
            <w:r>
              <w:rPr>
                <w:rFonts w:ascii="Times New Roman" w:hAnsi="Times New Roman" w:cs="Times New Roman"/>
                <w:spacing w:val="-4"/>
                <w:sz w:val="26"/>
                <w:szCs w:val="26"/>
                <w:lang w:val="en-US"/>
              </w:rPr>
              <w:t>CTĐT</w:t>
            </w:r>
            <w:r w:rsidRPr="006E67C5">
              <w:rPr>
                <w:rFonts w:ascii="Times New Roman" w:hAnsi="Times New Roman" w:cs="Times New Roman"/>
                <w:spacing w:val="-4"/>
                <w:sz w:val="26"/>
                <w:szCs w:val="26"/>
                <w:lang w:val="en-US"/>
              </w:rPr>
              <w:t xml:space="preserve"> có điều tra về vấn đề này </w:t>
            </w:r>
            <w:r w:rsidRPr="006E67C5">
              <w:rPr>
                <w:rFonts w:ascii="Times New Roman" w:hAnsi="Times New Roman" w:cs="Times New Roman"/>
                <w:spacing w:val="-4"/>
                <w:sz w:val="26"/>
                <w:szCs w:val="26"/>
                <w:lang w:val="en-US"/>
              </w:rPr>
              <w:sym w:font="Wingdings" w:char="F0E0"/>
            </w:r>
            <w:r w:rsidRPr="006E67C5">
              <w:rPr>
                <w:rFonts w:ascii="Times New Roman" w:hAnsi="Times New Roman" w:cs="Times New Roman"/>
                <w:spacing w:val="-4"/>
                <w:sz w:val="26"/>
                <w:szCs w:val="26"/>
                <w:lang w:val="en-US"/>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14:paraId="593F14F7"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64143054"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758EF63B"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08892EF9"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11DBAB8D"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5D87028C"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43209185"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3.1. Tỷ lệ người học trả lời đã học được những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14:paraId="537B6E56"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4144BCF9"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05126D3C"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2EF542EE"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12157DC7"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015AE246"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1F79AB19"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3.2. Tỷ lệ người học trả lời </w:t>
            </w:r>
            <w:r w:rsidRPr="006E67C5">
              <w:rPr>
                <w:rFonts w:ascii="Times New Roman" w:hAnsi="Times New Roman" w:cs="Times New Roman"/>
                <w:i/>
                <w:iCs/>
                <w:sz w:val="26"/>
                <w:szCs w:val="26"/>
                <w:lang w:val="en-US"/>
              </w:rPr>
              <w:t>chỉ học được một phần</w:t>
            </w:r>
            <w:r w:rsidRPr="006E67C5">
              <w:rPr>
                <w:rFonts w:ascii="Times New Roman" w:hAnsi="Times New Roman" w:cs="Times New Roman"/>
                <w:sz w:val="26"/>
                <w:szCs w:val="26"/>
                <w:lang w:val="en-US"/>
              </w:rPr>
              <w:t xml:space="preserve">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14:paraId="19A5A9B0"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036B82FB"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4E8C99F2"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02FAACB0"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65BF9242"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6F7BA507"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16A737F4" w14:textId="77777777" w:rsidR="001006F1" w:rsidRPr="006E67C5" w:rsidRDefault="001006F1" w:rsidP="00937D8D">
            <w:pPr>
              <w:widowControl w:val="0"/>
              <w:autoSpaceDE/>
              <w:autoSpaceDN/>
              <w:rPr>
                <w:rFonts w:ascii="Times New Roman" w:hAnsi="Times New Roman" w:cs="Times New Roman"/>
                <w:spacing w:val="-2"/>
                <w:sz w:val="26"/>
                <w:szCs w:val="26"/>
                <w:lang w:val="en-US"/>
              </w:rPr>
            </w:pPr>
            <w:r w:rsidRPr="006E67C5">
              <w:rPr>
                <w:rFonts w:ascii="Times New Roman" w:hAnsi="Times New Roman" w:cs="Times New Roman"/>
                <w:spacing w:val="-2"/>
                <w:sz w:val="26"/>
                <w:szCs w:val="26"/>
                <w:lang w:val="en-US"/>
              </w:rPr>
              <w:t xml:space="preserve">3.3. Tỷ lệ người học trả lời </w:t>
            </w:r>
            <w:r w:rsidRPr="006E67C5">
              <w:rPr>
                <w:rFonts w:ascii="Times New Roman" w:hAnsi="Times New Roman" w:cs="Times New Roman"/>
                <w:i/>
                <w:iCs/>
                <w:spacing w:val="-2"/>
                <w:sz w:val="26"/>
                <w:szCs w:val="26"/>
                <w:lang w:val="en-US"/>
              </w:rPr>
              <w:t xml:space="preserve">không </w:t>
            </w:r>
            <w:r w:rsidRPr="006E67C5">
              <w:rPr>
                <w:rFonts w:ascii="Times New Roman" w:hAnsi="Times New Roman" w:cs="Times New Roman"/>
                <w:spacing w:val="-2"/>
                <w:sz w:val="26"/>
                <w:szCs w:val="26"/>
                <w:lang w:val="en-US"/>
              </w:rPr>
              <w:t>học được những kiến thức và kỹ năng cần thiết cho công việc theo ngành tốt nghiệp</w:t>
            </w:r>
          </w:p>
        </w:tc>
        <w:tc>
          <w:tcPr>
            <w:tcW w:w="987" w:type="dxa"/>
            <w:tcBorders>
              <w:top w:val="single" w:sz="4" w:space="0" w:color="auto"/>
              <w:left w:val="single" w:sz="4" w:space="0" w:color="auto"/>
              <w:bottom w:val="single" w:sz="4" w:space="0" w:color="auto"/>
              <w:right w:val="single" w:sz="4" w:space="0" w:color="auto"/>
            </w:tcBorders>
          </w:tcPr>
          <w:p w14:paraId="281A38AD"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10FD0A32"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567CEAFB"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114F73F8"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3020A58B"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6550EDDB"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7576EE15"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4. Người học có việc làm trong năm đầu tiên sau khi tốt nghiệp:</w:t>
            </w:r>
          </w:p>
          <w:p w14:paraId="6E98953C"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A. Cơ sở giáo dục/đơn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không điều tra về vấn đề này </w:t>
            </w:r>
            <w:r w:rsidRPr="006E67C5">
              <w:rPr>
                <w:rFonts w:ascii="Times New Roman" w:hAnsi="Times New Roman" w:cs="Times New Roman"/>
                <w:sz w:val="26"/>
                <w:szCs w:val="26"/>
                <w:lang w:val="en-US"/>
              </w:rPr>
              <w:sym w:font="Wingdings" w:char="F0E0"/>
            </w:r>
            <w:r w:rsidRPr="006E67C5">
              <w:rPr>
                <w:rFonts w:ascii="Times New Roman" w:hAnsi="Times New Roman" w:cs="Times New Roman"/>
                <w:sz w:val="26"/>
                <w:szCs w:val="26"/>
                <w:lang w:val="en-US"/>
              </w:rPr>
              <w:t xml:space="preserve"> chuyển xuống câu 5</w:t>
            </w:r>
          </w:p>
          <w:p w14:paraId="6EA21781"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B. Cơ sở giáo dục/ 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có điều tra về vấn đề này </w:t>
            </w:r>
            <w:r w:rsidRPr="006E67C5">
              <w:rPr>
                <w:rFonts w:ascii="Times New Roman" w:hAnsi="Times New Roman" w:cs="Times New Roman"/>
                <w:sz w:val="26"/>
                <w:szCs w:val="26"/>
                <w:lang w:val="en-US"/>
              </w:rPr>
              <w:sym w:font="Wingdings" w:char="F0E0"/>
            </w:r>
            <w:r w:rsidRPr="006E67C5">
              <w:rPr>
                <w:rFonts w:ascii="Times New Roman" w:hAnsi="Times New Roman" w:cs="Times New Roman"/>
                <w:sz w:val="26"/>
                <w:szCs w:val="26"/>
                <w:lang w:val="en-US"/>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14:paraId="5B6CA1AE"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718366C0"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5909CC15"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67E7370A"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2C376CAD"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11947852" w14:textId="77777777" w:rsidTr="00937D8D">
        <w:trPr>
          <w:jc w:val="right"/>
        </w:trPr>
        <w:tc>
          <w:tcPr>
            <w:tcW w:w="4233" w:type="dxa"/>
            <w:tcBorders>
              <w:top w:val="single" w:sz="4" w:space="0" w:color="auto"/>
              <w:left w:val="single" w:sz="4" w:space="0" w:color="auto"/>
              <w:bottom w:val="nil"/>
              <w:right w:val="single" w:sz="4" w:space="0" w:color="auto"/>
            </w:tcBorders>
          </w:tcPr>
          <w:p w14:paraId="6CC1CF8F"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4.1. Tỷ lệ người học có việc làm đúng </w:t>
            </w:r>
            <w:r w:rsidRPr="006E67C5">
              <w:rPr>
                <w:rFonts w:ascii="Times New Roman" w:hAnsi="Times New Roman" w:cs="Times New Roman"/>
                <w:sz w:val="26"/>
                <w:szCs w:val="26"/>
                <w:lang w:val="en-US"/>
              </w:rPr>
              <w:lastRenderedPageBreak/>
              <w:t>ngành đào tạo (%).</w:t>
            </w:r>
          </w:p>
        </w:tc>
        <w:tc>
          <w:tcPr>
            <w:tcW w:w="987" w:type="dxa"/>
            <w:tcBorders>
              <w:top w:val="single" w:sz="4" w:space="0" w:color="auto"/>
              <w:left w:val="single" w:sz="4" w:space="0" w:color="auto"/>
              <w:bottom w:val="nil"/>
              <w:right w:val="single" w:sz="4" w:space="0" w:color="auto"/>
            </w:tcBorders>
          </w:tcPr>
          <w:p w14:paraId="62449B75"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nil"/>
              <w:right w:val="single" w:sz="4" w:space="0" w:color="auto"/>
            </w:tcBorders>
          </w:tcPr>
          <w:p w14:paraId="7D0CB0BD"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nil"/>
              <w:right w:val="single" w:sz="4" w:space="0" w:color="auto"/>
            </w:tcBorders>
          </w:tcPr>
          <w:p w14:paraId="6AE54FAC"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nil"/>
              <w:right w:val="single" w:sz="4" w:space="0" w:color="auto"/>
            </w:tcBorders>
          </w:tcPr>
          <w:p w14:paraId="7A2E73FD"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nil"/>
              <w:right w:val="single" w:sz="4" w:space="0" w:color="auto"/>
            </w:tcBorders>
          </w:tcPr>
          <w:p w14:paraId="6324B083"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5BCC1E34" w14:textId="77777777" w:rsidTr="00937D8D">
        <w:trPr>
          <w:jc w:val="right"/>
        </w:trPr>
        <w:tc>
          <w:tcPr>
            <w:tcW w:w="4233" w:type="dxa"/>
            <w:tcBorders>
              <w:top w:val="nil"/>
              <w:left w:val="single" w:sz="4" w:space="0" w:color="auto"/>
              <w:bottom w:val="nil"/>
              <w:right w:val="single" w:sz="4" w:space="0" w:color="auto"/>
            </w:tcBorders>
          </w:tcPr>
          <w:p w14:paraId="07D89664"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lastRenderedPageBreak/>
              <w:t xml:space="preserve">     - Sau 6 tháng tốt nghiệp.</w:t>
            </w:r>
          </w:p>
        </w:tc>
        <w:tc>
          <w:tcPr>
            <w:tcW w:w="987" w:type="dxa"/>
            <w:tcBorders>
              <w:top w:val="nil"/>
              <w:left w:val="single" w:sz="4" w:space="0" w:color="auto"/>
              <w:bottom w:val="nil"/>
              <w:right w:val="single" w:sz="4" w:space="0" w:color="auto"/>
            </w:tcBorders>
          </w:tcPr>
          <w:p w14:paraId="1B0E4170"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nil"/>
              <w:left w:val="single" w:sz="4" w:space="0" w:color="auto"/>
              <w:bottom w:val="nil"/>
              <w:right w:val="single" w:sz="4" w:space="0" w:color="auto"/>
            </w:tcBorders>
          </w:tcPr>
          <w:p w14:paraId="0CF127A1"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nil"/>
              <w:left w:val="single" w:sz="4" w:space="0" w:color="auto"/>
              <w:bottom w:val="nil"/>
              <w:right w:val="single" w:sz="4" w:space="0" w:color="auto"/>
            </w:tcBorders>
          </w:tcPr>
          <w:p w14:paraId="1A89F8F9"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nil"/>
              <w:left w:val="single" w:sz="4" w:space="0" w:color="auto"/>
              <w:bottom w:val="nil"/>
              <w:right w:val="single" w:sz="4" w:space="0" w:color="auto"/>
            </w:tcBorders>
          </w:tcPr>
          <w:p w14:paraId="3A2125C0"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nil"/>
              <w:left w:val="single" w:sz="4" w:space="0" w:color="auto"/>
              <w:bottom w:val="nil"/>
              <w:right w:val="single" w:sz="4" w:space="0" w:color="auto"/>
            </w:tcBorders>
          </w:tcPr>
          <w:p w14:paraId="24B2008E"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6FDD82CD" w14:textId="77777777" w:rsidTr="00937D8D">
        <w:trPr>
          <w:jc w:val="right"/>
        </w:trPr>
        <w:tc>
          <w:tcPr>
            <w:tcW w:w="4233" w:type="dxa"/>
            <w:tcBorders>
              <w:top w:val="nil"/>
              <w:left w:val="single" w:sz="4" w:space="0" w:color="auto"/>
              <w:bottom w:val="single" w:sz="4" w:space="0" w:color="auto"/>
              <w:right w:val="single" w:sz="4" w:space="0" w:color="auto"/>
            </w:tcBorders>
          </w:tcPr>
          <w:p w14:paraId="40AF89D5"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     - Sau 12 tháng tốt nghiệp.</w:t>
            </w:r>
          </w:p>
        </w:tc>
        <w:tc>
          <w:tcPr>
            <w:tcW w:w="987" w:type="dxa"/>
            <w:tcBorders>
              <w:top w:val="nil"/>
              <w:left w:val="single" w:sz="4" w:space="0" w:color="auto"/>
              <w:bottom w:val="single" w:sz="4" w:space="0" w:color="auto"/>
              <w:right w:val="single" w:sz="4" w:space="0" w:color="auto"/>
            </w:tcBorders>
          </w:tcPr>
          <w:p w14:paraId="29477B29"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nil"/>
              <w:left w:val="single" w:sz="4" w:space="0" w:color="auto"/>
              <w:bottom w:val="single" w:sz="4" w:space="0" w:color="auto"/>
              <w:right w:val="single" w:sz="4" w:space="0" w:color="auto"/>
            </w:tcBorders>
          </w:tcPr>
          <w:p w14:paraId="364C9203"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nil"/>
              <w:left w:val="single" w:sz="4" w:space="0" w:color="auto"/>
              <w:bottom w:val="single" w:sz="4" w:space="0" w:color="auto"/>
              <w:right w:val="single" w:sz="4" w:space="0" w:color="auto"/>
            </w:tcBorders>
          </w:tcPr>
          <w:p w14:paraId="328A46D2"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nil"/>
              <w:left w:val="single" w:sz="4" w:space="0" w:color="auto"/>
              <w:bottom w:val="single" w:sz="4" w:space="0" w:color="auto"/>
              <w:right w:val="single" w:sz="4" w:space="0" w:color="auto"/>
            </w:tcBorders>
          </w:tcPr>
          <w:p w14:paraId="7DCBB5EF"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nil"/>
              <w:left w:val="single" w:sz="4" w:space="0" w:color="auto"/>
              <w:bottom w:val="single" w:sz="4" w:space="0" w:color="auto"/>
              <w:right w:val="single" w:sz="4" w:space="0" w:color="auto"/>
            </w:tcBorders>
          </w:tcPr>
          <w:p w14:paraId="0B0F9541"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504765AF"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1FEFE869"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4.2. Tỷ lệ người học có việc làm trái ngành đào tạo (%).</w:t>
            </w:r>
          </w:p>
        </w:tc>
        <w:tc>
          <w:tcPr>
            <w:tcW w:w="987" w:type="dxa"/>
            <w:tcBorders>
              <w:top w:val="single" w:sz="4" w:space="0" w:color="auto"/>
              <w:left w:val="single" w:sz="4" w:space="0" w:color="auto"/>
              <w:bottom w:val="single" w:sz="4" w:space="0" w:color="auto"/>
              <w:right w:val="single" w:sz="4" w:space="0" w:color="auto"/>
            </w:tcBorders>
          </w:tcPr>
          <w:p w14:paraId="51B3DA63"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7BCDE46C"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24C108FC"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1C8267DE"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51D76B97"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278AF4BF"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5E14BEA4"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4.3. Thu nhập bình quân/tháng của người học có việc làm.</w:t>
            </w:r>
          </w:p>
        </w:tc>
        <w:tc>
          <w:tcPr>
            <w:tcW w:w="987" w:type="dxa"/>
            <w:tcBorders>
              <w:top w:val="single" w:sz="4" w:space="0" w:color="auto"/>
              <w:left w:val="single" w:sz="4" w:space="0" w:color="auto"/>
              <w:bottom w:val="single" w:sz="4" w:space="0" w:color="auto"/>
              <w:right w:val="single" w:sz="4" w:space="0" w:color="auto"/>
            </w:tcBorders>
          </w:tcPr>
          <w:p w14:paraId="5CE29223"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7B0D2C84"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4371C20F"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7E2E87E5"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5A206336"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518D4BC5"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18DC0CF8"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5. Đánh giá của nhà tuyển dụng về người học tốt nghiệp có việc làm đúng ngành đào tạo:</w:t>
            </w:r>
          </w:p>
          <w:p w14:paraId="4CEA47CE"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A. Cơ sở giáo dục/đơn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không điều tra về vấn đề này </w:t>
            </w:r>
            <w:r w:rsidRPr="006E67C5">
              <w:rPr>
                <w:rFonts w:ascii="Times New Roman" w:hAnsi="Times New Roman" w:cs="Times New Roman"/>
                <w:sz w:val="26"/>
                <w:szCs w:val="26"/>
                <w:lang w:val="en-US"/>
              </w:rPr>
              <w:sym w:font="Wingdings" w:char="F0E0"/>
            </w:r>
            <w:r w:rsidRPr="006E67C5">
              <w:rPr>
                <w:rFonts w:ascii="Times New Roman" w:hAnsi="Times New Roman" w:cs="Times New Roman"/>
                <w:sz w:val="26"/>
                <w:szCs w:val="26"/>
                <w:lang w:val="en-US"/>
              </w:rPr>
              <w:t xml:space="preserve"> chuyển xuống kết thúc bảng này.</w:t>
            </w:r>
          </w:p>
          <w:p w14:paraId="52D18F23"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B. Cơ sở giáo dục/đơn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có điều tra về vấn đề này </w:t>
            </w:r>
            <w:r w:rsidRPr="006E67C5">
              <w:rPr>
                <w:rFonts w:ascii="Times New Roman" w:hAnsi="Times New Roman" w:cs="Times New Roman"/>
                <w:sz w:val="26"/>
                <w:szCs w:val="26"/>
                <w:lang w:val="en-US"/>
              </w:rPr>
              <w:sym w:font="Wingdings" w:char="F0E0"/>
            </w:r>
            <w:r w:rsidRPr="006E67C5">
              <w:rPr>
                <w:rFonts w:ascii="Times New Roman" w:hAnsi="Times New Roman" w:cs="Times New Roman"/>
                <w:sz w:val="26"/>
                <w:szCs w:val="26"/>
                <w:lang w:val="en-US"/>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14:paraId="4C6D21BB"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11B3F1FB"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3F56E501"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039C2165"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17B9E4DA"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38AE92A0"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34A0B6D5"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5.1. Tỷ lệ người học đáp ứng yêu cầu của công việc, có thể sử dụng được ngay (%).</w:t>
            </w:r>
          </w:p>
        </w:tc>
        <w:tc>
          <w:tcPr>
            <w:tcW w:w="987" w:type="dxa"/>
            <w:tcBorders>
              <w:top w:val="single" w:sz="4" w:space="0" w:color="auto"/>
              <w:left w:val="single" w:sz="4" w:space="0" w:color="auto"/>
              <w:bottom w:val="single" w:sz="4" w:space="0" w:color="auto"/>
              <w:right w:val="single" w:sz="4" w:space="0" w:color="auto"/>
            </w:tcBorders>
          </w:tcPr>
          <w:p w14:paraId="1492E34C"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62268CE2"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7BF7B5BB"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6903BBE5"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4F4C2EDC"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7C878640"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1C3BE2C3"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5.2. Tỷ lệ người học cơ bản đáp ứng yêu cầu của công việc, nhưng phải đào tạo thêm (%).</w:t>
            </w:r>
          </w:p>
        </w:tc>
        <w:tc>
          <w:tcPr>
            <w:tcW w:w="987" w:type="dxa"/>
            <w:tcBorders>
              <w:top w:val="single" w:sz="4" w:space="0" w:color="auto"/>
              <w:left w:val="single" w:sz="4" w:space="0" w:color="auto"/>
              <w:bottom w:val="single" w:sz="4" w:space="0" w:color="auto"/>
              <w:right w:val="single" w:sz="4" w:space="0" w:color="auto"/>
            </w:tcBorders>
          </w:tcPr>
          <w:p w14:paraId="40771620"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3398A7D0"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026A9668"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4E18BDF7"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263C90B0" w14:textId="77777777" w:rsidR="001006F1" w:rsidRPr="006E67C5" w:rsidRDefault="001006F1" w:rsidP="00937D8D">
            <w:pPr>
              <w:keepNext/>
              <w:widowControl w:val="0"/>
              <w:autoSpaceDE/>
              <w:autoSpaceDN/>
              <w:outlineLvl w:val="2"/>
              <w:rPr>
                <w:rFonts w:ascii="Times New Roman" w:hAnsi="Times New Roman" w:cs="Times New Roman"/>
                <w:sz w:val="26"/>
                <w:szCs w:val="26"/>
                <w:lang w:val="en-US"/>
              </w:rPr>
            </w:pPr>
          </w:p>
        </w:tc>
      </w:tr>
      <w:tr w:rsidR="001006F1" w:rsidRPr="006E67C5" w14:paraId="0AC61268" w14:textId="77777777" w:rsidTr="00937D8D">
        <w:trPr>
          <w:jc w:val="right"/>
        </w:trPr>
        <w:tc>
          <w:tcPr>
            <w:tcW w:w="4233" w:type="dxa"/>
            <w:tcBorders>
              <w:top w:val="single" w:sz="4" w:space="0" w:color="auto"/>
              <w:left w:val="single" w:sz="4" w:space="0" w:color="auto"/>
              <w:bottom w:val="single" w:sz="4" w:space="0" w:color="auto"/>
              <w:right w:val="single" w:sz="4" w:space="0" w:color="auto"/>
            </w:tcBorders>
          </w:tcPr>
          <w:p w14:paraId="76364F0A" w14:textId="77777777" w:rsidR="001006F1" w:rsidRPr="006E67C5" w:rsidRDefault="001006F1" w:rsidP="00937D8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5.3. Tỷ lệ người học phải được đào tạo lại hoặc đào tạo bổ sung ít nhất 6 tháng (%).</w:t>
            </w:r>
          </w:p>
        </w:tc>
        <w:tc>
          <w:tcPr>
            <w:tcW w:w="987" w:type="dxa"/>
            <w:tcBorders>
              <w:top w:val="single" w:sz="4" w:space="0" w:color="auto"/>
              <w:left w:val="single" w:sz="4" w:space="0" w:color="auto"/>
              <w:bottom w:val="single" w:sz="4" w:space="0" w:color="auto"/>
              <w:right w:val="single" w:sz="4" w:space="0" w:color="auto"/>
            </w:tcBorders>
          </w:tcPr>
          <w:p w14:paraId="1C833456" w14:textId="77777777" w:rsidR="001006F1" w:rsidRPr="006E67C5" w:rsidRDefault="001006F1" w:rsidP="00937D8D">
            <w:pPr>
              <w:widowControl w:val="0"/>
              <w:autoSpaceDE/>
              <w:autoSpaceDN/>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707B8AE6" w14:textId="77777777" w:rsidR="001006F1" w:rsidRPr="006E67C5" w:rsidRDefault="001006F1" w:rsidP="00937D8D">
            <w:pPr>
              <w:widowControl w:val="0"/>
              <w:autoSpaceDE/>
              <w:autoSpaceDN/>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14:paraId="4E8C9A95" w14:textId="77777777" w:rsidR="001006F1" w:rsidRPr="006E67C5" w:rsidRDefault="001006F1" w:rsidP="00937D8D">
            <w:pPr>
              <w:widowControl w:val="0"/>
              <w:autoSpaceDE/>
              <w:autoSpaceDN/>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031317E1" w14:textId="77777777" w:rsidR="001006F1" w:rsidRPr="006E67C5" w:rsidRDefault="001006F1" w:rsidP="00937D8D">
            <w:pPr>
              <w:widowControl w:val="0"/>
              <w:autoSpaceDE/>
              <w:autoSpaceDN/>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14:paraId="0E87CCBC" w14:textId="77777777" w:rsidR="001006F1" w:rsidRPr="006E67C5" w:rsidRDefault="001006F1" w:rsidP="00937D8D">
            <w:pPr>
              <w:widowControl w:val="0"/>
              <w:autoSpaceDE/>
              <w:autoSpaceDN/>
              <w:rPr>
                <w:rFonts w:ascii="Times New Roman" w:hAnsi="Times New Roman" w:cs="Times New Roman"/>
                <w:sz w:val="26"/>
                <w:szCs w:val="26"/>
                <w:lang w:val="en-US"/>
              </w:rPr>
            </w:pPr>
          </w:p>
        </w:tc>
      </w:tr>
    </w:tbl>
    <w:p w14:paraId="6BBCDC8C" w14:textId="77777777" w:rsidR="001006F1" w:rsidRPr="006E67C5" w:rsidRDefault="001006F1" w:rsidP="001006F1">
      <w:pPr>
        <w:widowControl w:val="0"/>
        <w:autoSpaceDE/>
        <w:autoSpaceDN/>
        <w:spacing w:before="0" w:after="0" w:line="340" w:lineRule="exact"/>
        <w:ind w:firstLine="720"/>
        <w:rPr>
          <w:rFonts w:ascii="Times New Roman" w:hAnsi="Times New Roman" w:cs="Times New Roman"/>
          <w:lang w:val="en-US"/>
        </w:rPr>
      </w:pPr>
      <w:r w:rsidRPr="006E67C5">
        <w:rPr>
          <w:rFonts w:ascii="Times New Roman" w:hAnsi="Times New Roman" w:cs="Times New Roman"/>
          <w:lang w:val="en-US"/>
        </w:rPr>
        <w:t xml:space="preserve">Ghi chú: </w:t>
      </w:r>
    </w:p>
    <w:p w14:paraId="4765CC9D" w14:textId="77777777" w:rsidR="001006F1" w:rsidRPr="006E67C5" w:rsidRDefault="001006F1" w:rsidP="001006F1">
      <w:pPr>
        <w:widowControl w:val="0"/>
        <w:autoSpaceDE/>
        <w:autoSpaceDN/>
        <w:spacing w:before="0" w:after="0" w:line="340" w:lineRule="exact"/>
        <w:ind w:firstLine="720"/>
        <w:rPr>
          <w:rFonts w:ascii="Times New Roman" w:hAnsi="Times New Roman" w:cs="Times New Roman"/>
          <w:lang w:val="en-US"/>
        </w:rPr>
      </w:pPr>
      <w:r w:rsidRPr="006E67C5">
        <w:rPr>
          <w:rFonts w:ascii="Times New Roman" w:hAnsi="Times New Roman" w:cs="Times New Roman"/>
          <w:lang w:val="en-US"/>
        </w:rPr>
        <w:t xml:space="preserve">- Người học tốt nghiệp là người học có đủ điều kiện để được công nhận tốt nghiệp </w:t>
      </w:r>
      <w:proofErr w:type="gramStart"/>
      <w:r w:rsidRPr="006E67C5">
        <w:rPr>
          <w:rFonts w:ascii="Times New Roman" w:hAnsi="Times New Roman" w:cs="Times New Roman"/>
          <w:lang w:val="en-US"/>
        </w:rPr>
        <w:t>theo</w:t>
      </w:r>
      <w:proofErr w:type="gramEnd"/>
      <w:r w:rsidRPr="006E67C5">
        <w:rPr>
          <w:rFonts w:ascii="Times New Roman" w:hAnsi="Times New Roman" w:cs="Times New Roman"/>
          <w:lang w:val="en-US"/>
        </w:rPr>
        <w:t xml:space="preserve"> quy định, kể cả những người học chưa nhận được bằng tốt nghiệp.</w:t>
      </w:r>
    </w:p>
    <w:p w14:paraId="2767704A" w14:textId="77777777" w:rsidR="001006F1" w:rsidRPr="006E67C5" w:rsidRDefault="001006F1" w:rsidP="001006F1">
      <w:pPr>
        <w:widowControl w:val="0"/>
        <w:autoSpaceDE/>
        <w:autoSpaceDN/>
        <w:spacing w:before="0" w:after="0" w:line="340" w:lineRule="exact"/>
        <w:ind w:firstLine="720"/>
        <w:rPr>
          <w:rFonts w:ascii="Times New Roman" w:hAnsi="Times New Roman" w:cs="Times New Roman"/>
          <w:lang w:val="en-US"/>
        </w:rPr>
      </w:pPr>
      <w:r w:rsidRPr="006E67C5">
        <w:rPr>
          <w:rFonts w:ascii="Times New Roman" w:hAnsi="Times New Roman" w:cs="Times New Roman"/>
          <w:lang w:val="en-US"/>
        </w:rPr>
        <w:t>- Người học có việc làm là người học tìm được việc làm hoặc tạo được việc làm.</w:t>
      </w:r>
    </w:p>
    <w:p w14:paraId="464B84C6" w14:textId="77777777" w:rsidR="001006F1" w:rsidRPr="006E67C5" w:rsidRDefault="001006F1" w:rsidP="001006F1">
      <w:pPr>
        <w:widowControl w:val="0"/>
        <w:autoSpaceDE/>
        <w:autoSpaceDN/>
        <w:spacing w:before="0" w:after="0" w:line="340" w:lineRule="exact"/>
        <w:ind w:firstLine="720"/>
        <w:rPr>
          <w:rFonts w:ascii="Times New Roman" w:hAnsi="Times New Roman" w:cs="Times New Roman"/>
          <w:lang w:val="en-US"/>
        </w:rPr>
      </w:pPr>
      <w:r w:rsidRPr="006E67C5">
        <w:rPr>
          <w:rFonts w:ascii="Times New Roman" w:hAnsi="Times New Roman" w:cs="Times New Roman"/>
          <w:lang w:val="en-US"/>
        </w:rPr>
        <w:lastRenderedPageBreak/>
        <w:t>- Năm đầu tiên sau khi tốt nghiệp: 12 tháng kể từ ngày tốt nghiệp.</w:t>
      </w:r>
    </w:p>
    <w:p w14:paraId="5A317B1E" w14:textId="77777777" w:rsidR="001006F1" w:rsidRPr="006E67C5" w:rsidRDefault="001006F1" w:rsidP="001006F1">
      <w:pPr>
        <w:widowControl w:val="0"/>
        <w:autoSpaceDE/>
        <w:autoSpaceDN/>
        <w:spacing w:before="0" w:after="0" w:line="340" w:lineRule="exact"/>
        <w:ind w:firstLine="720"/>
        <w:rPr>
          <w:rFonts w:ascii="Times New Roman" w:hAnsi="Times New Roman" w:cs="Times New Roman"/>
          <w:lang w:val="en-US"/>
        </w:rPr>
      </w:pPr>
      <w:r w:rsidRPr="006E67C5">
        <w:rPr>
          <w:rFonts w:ascii="Times New Roman" w:hAnsi="Times New Roman" w:cs="Times New Roman"/>
          <w:lang w:val="en-US"/>
        </w:rPr>
        <w:t xml:space="preserve">- Các mục bỏ trống đều được xem là cơ sở giáo dục/đơn vị thực hiện </w:t>
      </w:r>
      <w:r>
        <w:rPr>
          <w:rFonts w:ascii="Times New Roman" w:hAnsi="Times New Roman" w:cs="Times New Roman"/>
          <w:lang w:val="en-US"/>
        </w:rPr>
        <w:t>CTĐT</w:t>
      </w:r>
      <w:r w:rsidRPr="006E67C5">
        <w:rPr>
          <w:rFonts w:ascii="Times New Roman" w:hAnsi="Times New Roman" w:cs="Times New Roman"/>
          <w:lang w:val="en-US"/>
        </w:rPr>
        <w:t xml:space="preserve"> không điều tra về việc này.</w:t>
      </w:r>
    </w:p>
    <w:p w14:paraId="3BCF211F" w14:textId="312671D6" w:rsidR="0056257C" w:rsidRPr="0056257C" w:rsidRDefault="001006F1" w:rsidP="0056257C">
      <w:pPr>
        <w:pStyle w:val="ListParagraph"/>
        <w:numPr>
          <w:ilvl w:val="0"/>
          <w:numId w:val="17"/>
        </w:numPr>
        <w:tabs>
          <w:tab w:val="left" w:pos="426"/>
        </w:tabs>
        <w:autoSpaceDE/>
        <w:autoSpaceDN/>
        <w:ind w:hanging="1080"/>
        <w:rPr>
          <w:rFonts w:ascii="Times New Roman" w:hAnsi="Times New Roman" w:cs="Times New Roman"/>
          <w:b/>
          <w:bCs/>
          <w:iCs/>
          <w:highlight w:val="yellow"/>
        </w:rPr>
      </w:pPr>
      <w:r w:rsidRPr="0056257C">
        <w:rPr>
          <w:rFonts w:ascii="Times New Roman" w:hAnsi="Times New Roman" w:cs="Times New Roman"/>
          <w:b/>
          <w:bCs/>
          <w:iCs/>
        </w:rPr>
        <w:t>Nghiên cứu khoa học và chuyển giao công nghệ</w:t>
      </w:r>
    </w:p>
    <w:p w14:paraId="14367D61" w14:textId="77777777" w:rsidR="0056257C" w:rsidRPr="006E67C5" w:rsidRDefault="0056257C" w:rsidP="0056257C">
      <w:pPr>
        <w:widowControl w:val="0"/>
        <w:numPr>
          <w:ilvl w:val="0"/>
          <w:numId w:val="19"/>
        </w:numPr>
        <w:tabs>
          <w:tab w:val="clear" w:pos="540"/>
          <w:tab w:val="num" w:pos="585"/>
          <w:tab w:val="num" w:pos="720"/>
        </w:tabs>
        <w:autoSpaceDE/>
        <w:autoSpaceDN/>
        <w:ind w:left="0" w:firstLine="0"/>
        <w:rPr>
          <w:rFonts w:ascii="Times New Roman" w:hAnsi="Times New Roman" w:cs="Times New Roman"/>
          <w:lang w:val="en-US"/>
        </w:rPr>
      </w:pPr>
      <w:r w:rsidRPr="006E67C5">
        <w:rPr>
          <w:rFonts w:ascii="Times New Roman" w:hAnsi="Times New Roman" w:cs="Times New Roman"/>
          <w:lang w:val="en-US"/>
        </w:rPr>
        <w:t xml:space="preserve">Số lượng đề tài nghiên cứu khoa học và chuyển giao khoa học công nghệ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được nghiệm thu trong 5 năm gần đây:</w:t>
      </w:r>
    </w:p>
    <w:tbl>
      <w:tblPr>
        <w:tblW w:w="9488" w:type="dxa"/>
        <w:tblLayout w:type="fixed"/>
        <w:tblLook w:val="01E0" w:firstRow="1" w:lastRow="1" w:firstColumn="1" w:lastColumn="1" w:noHBand="0" w:noVBand="0"/>
      </w:tblPr>
      <w:tblGrid>
        <w:gridCol w:w="722"/>
        <w:gridCol w:w="2046"/>
        <w:gridCol w:w="840"/>
        <w:gridCol w:w="980"/>
        <w:gridCol w:w="980"/>
        <w:gridCol w:w="980"/>
        <w:gridCol w:w="980"/>
        <w:gridCol w:w="980"/>
        <w:gridCol w:w="980"/>
      </w:tblGrid>
      <w:tr w:rsidR="0056257C" w:rsidRPr="006E67C5" w14:paraId="5966627C" w14:textId="77777777" w:rsidTr="00225400">
        <w:trPr>
          <w:trHeight w:val="305"/>
        </w:trPr>
        <w:tc>
          <w:tcPr>
            <w:tcW w:w="722" w:type="dxa"/>
            <w:vMerge w:val="restart"/>
            <w:tcBorders>
              <w:top w:val="single" w:sz="4" w:space="0" w:color="auto"/>
              <w:left w:val="single" w:sz="4" w:space="0" w:color="auto"/>
              <w:bottom w:val="single" w:sz="4" w:space="0" w:color="auto"/>
              <w:right w:val="single" w:sz="4" w:space="0" w:color="auto"/>
            </w:tcBorders>
            <w:vAlign w:val="center"/>
          </w:tcPr>
          <w:p w14:paraId="0974A0EC" w14:textId="77777777" w:rsidR="0056257C" w:rsidRPr="006E67C5" w:rsidRDefault="0056257C" w:rsidP="00225400">
            <w:pPr>
              <w:widowControl w:val="0"/>
              <w:tabs>
                <w:tab w:val="num" w:pos="36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14:paraId="5A4E376E" w14:textId="77777777" w:rsidR="0056257C" w:rsidRPr="006E67C5" w:rsidRDefault="0056257C" w:rsidP="00225400">
            <w:pPr>
              <w:widowControl w:val="0"/>
              <w:tabs>
                <w:tab w:val="num" w:pos="36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đề tài</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05B14B8F"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Hệ</w:t>
            </w:r>
            <w:r w:rsidRPr="006E67C5">
              <w:rPr>
                <w:rFonts w:ascii="Times New Roman" w:hAnsi="Times New Roman" w:cs="Times New Roman"/>
                <w:sz w:val="26"/>
                <w:szCs w:val="26"/>
                <w:lang w:val="pt-BR"/>
              </w:rPr>
              <w:br/>
              <w:t xml:space="preserve"> số**</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7DAC6332" w14:textId="77777777" w:rsidR="0056257C" w:rsidRPr="006E67C5" w:rsidRDefault="0056257C" w:rsidP="00225400">
            <w:pPr>
              <w:widowControl w:val="0"/>
              <w:tabs>
                <w:tab w:val="num" w:pos="36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w:t>
            </w:r>
          </w:p>
        </w:tc>
      </w:tr>
      <w:tr w:rsidR="0056257C" w:rsidRPr="006E67C5" w14:paraId="3ED2AEB0" w14:textId="77777777" w:rsidTr="00225400">
        <w:trPr>
          <w:trHeight w:val="133"/>
        </w:trPr>
        <w:tc>
          <w:tcPr>
            <w:tcW w:w="722" w:type="dxa"/>
            <w:vMerge/>
            <w:tcBorders>
              <w:top w:val="single" w:sz="4" w:space="0" w:color="auto"/>
              <w:left w:val="single" w:sz="4" w:space="0" w:color="auto"/>
              <w:bottom w:val="single" w:sz="4" w:space="0" w:color="auto"/>
              <w:right w:val="single" w:sz="4" w:space="0" w:color="auto"/>
            </w:tcBorders>
          </w:tcPr>
          <w:p w14:paraId="47DD097C" w14:textId="77777777" w:rsidR="0056257C" w:rsidRPr="006E67C5" w:rsidRDefault="0056257C" w:rsidP="00225400">
            <w:pPr>
              <w:widowControl w:val="0"/>
              <w:tabs>
                <w:tab w:val="num" w:pos="360"/>
              </w:tabs>
              <w:autoSpaceDE/>
              <w:autoSpaceDN/>
              <w:spacing w:before="0" w:after="0" w:line="240" w:lineRule="auto"/>
              <w:jc w:val="center"/>
              <w:rPr>
                <w:rFonts w:ascii="Times New Roman" w:hAnsi="Times New Roman" w:cs="Times New Roman"/>
                <w:sz w:val="26"/>
                <w:szCs w:val="26"/>
                <w:lang w:val="pt-BR"/>
              </w:rPr>
            </w:pPr>
          </w:p>
        </w:tc>
        <w:tc>
          <w:tcPr>
            <w:tcW w:w="2046" w:type="dxa"/>
            <w:vMerge/>
            <w:tcBorders>
              <w:top w:val="single" w:sz="4" w:space="0" w:color="auto"/>
              <w:left w:val="single" w:sz="4" w:space="0" w:color="auto"/>
              <w:bottom w:val="single" w:sz="4" w:space="0" w:color="auto"/>
              <w:right w:val="single" w:sz="4" w:space="0" w:color="auto"/>
            </w:tcBorders>
          </w:tcPr>
          <w:p w14:paraId="05C1BD1B" w14:textId="77777777" w:rsidR="0056257C" w:rsidRPr="006E67C5" w:rsidRDefault="0056257C" w:rsidP="00225400">
            <w:pPr>
              <w:widowControl w:val="0"/>
              <w:tabs>
                <w:tab w:val="num" w:pos="360"/>
              </w:tabs>
              <w:autoSpaceDE/>
              <w:autoSpaceDN/>
              <w:spacing w:before="0" w:after="0" w:line="240" w:lineRule="auto"/>
              <w:jc w:val="center"/>
              <w:rPr>
                <w:rFonts w:ascii="Times New Roman" w:hAnsi="Times New Roman" w:cs="Times New Roman"/>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tcPr>
          <w:p w14:paraId="74806D3A" w14:textId="77777777" w:rsidR="0056257C" w:rsidRPr="006E67C5" w:rsidRDefault="0056257C" w:rsidP="00225400">
            <w:pPr>
              <w:widowControl w:val="0"/>
              <w:tabs>
                <w:tab w:val="num" w:pos="360"/>
              </w:tabs>
              <w:autoSpaceDE/>
              <w:autoSpaceDN/>
              <w:spacing w:before="0" w:after="0" w:line="240" w:lineRule="auto"/>
              <w:jc w:val="center"/>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vAlign w:val="center"/>
          </w:tcPr>
          <w:p w14:paraId="7DEB41A7" w14:textId="77777777" w:rsidR="0056257C" w:rsidRPr="006E67C5" w:rsidRDefault="0056257C" w:rsidP="00225400">
            <w:pPr>
              <w:widowControl w:val="0"/>
              <w:autoSpaceDE/>
              <w:autoSpaceDN/>
              <w:spacing w:before="0"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2015-2016</w:t>
            </w:r>
          </w:p>
        </w:tc>
        <w:tc>
          <w:tcPr>
            <w:tcW w:w="980" w:type="dxa"/>
            <w:tcBorders>
              <w:top w:val="single" w:sz="4" w:space="0" w:color="auto"/>
              <w:left w:val="single" w:sz="4" w:space="0" w:color="auto"/>
              <w:bottom w:val="single" w:sz="4" w:space="0" w:color="auto"/>
              <w:right w:val="single" w:sz="4" w:space="0" w:color="auto"/>
            </w:tcBorders>
            <w:vAlign w:val="center"/>
          </w:tcPr>
          <w:p w14:paraId="45429FF9" w14:textId="77777777" w:rsidR="0056257C" w:rsidRPr="006E67C5" w:rsidRDefault="0056257C" w:rsidP="00225400">
            <w:pPr>
              <w:widowControl w:val="0"/>
              <w:autoSpaceDE/>
              <w:autoSpaceDN/>
              <w:spacing w:before="0"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2016-2017</w:t>
            </w:r>
          </w:p>
        </w:tc>
        <w:tc>
          <w:tcPr>
            <w:tcW w:w="980" w:type="dxa"/>
            <w:tcBorders>
              <w:top w:val="single" w:sz="4" w:space="0" w:color="auto"/>
              <w:left w:val="single" w:sz="4" w:space="0" w:color="auto"/>
              <w:bottom w:val="single" w:sz="4" w:space="0" w:color="auto"/>
              <w:right w:val="single" w:sz="4" w:space="0" w:color="auto"/>
            </w:tcBorders>
            <w:vAlign w:val="center"/>
          </w:tcPr>
          <w:p w14:paraId="27FFFA7C" w14:textId="77777777" w:rsidR="0056257C" w:rsidRPr="006E67C5" w:rsidRDefault="0056257C" w:rsidP="00225400">
            <w:pPr>
              <w:widowControl w:val="0"/>
              <w:autoSpaceDE/>
              <w:autoSpaceDN/>
              <w:spacing w:before="0"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2017-2018</w:t>
            </w:r>
          </w:p>
        </w:tc>
        <w:tc>
          <w:tcPr>
            <w:tcW w:w="980" w:type="dxa"/>
            <w:tcBorders>
              <w:top w:val="single" w:sz="4" w:space="0" w:color="auto"/>
              <w:left w:val="single" w:sz="4" w:space="0" w:color="auto"/>
              <w:bottom w:val="single" w:sz="4" w:space="0" w:color="auto"/>
              <w:right w:val="single" w:sz="4" w:space="0" w:color="auto"/>
            </w:tcBorders>
            <w:vAlign w:val="center"/>
          </w:tcPr>
          <w:p w14:paraId="22393786" w14:textId="77777777" w:rsidR="0056257C" w:rsidRPr="006E67C5" w:rsidRDefault="0056257C" w:rsidP="00225400">
            <w:pPr>
              <w:widowControl w:val="0"/>
              <w:autoSpaceDE/>
              <w:autoSpaceDN/>
              <w:spacing w:before="0"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2018 -2019</w:t>
            </w:r>
          </w:p>
        </w:tc>
        <w:tc>
          <w:tcPr>
            <w:tcW w:w="980" w:type="dxa"/>
            <w:tcBorders>
              <w:top w:val="single" w:sz="4" w:space="0" w:color="auto"/>
              <w:left w:val="single" w:sz="4" w:space="0" w:color="auto"/>
              <w:bottom w:val="single" w:sz="4" w:space="0" w:color="auto"/>
              <w:right w:val="single" w:sz="4" w:space="0" w:color="auto"/>
            </w:tcBorders>
            <w:vAlign w:val="center"/>
          </w:tcPr>
          <w:p w14:paraId="0813C64E" w14:textId="77777777" w:rsidR="0056257C" w:rsidRPr="006E67C5" w:rsidRDefault="0056257C" w:rsidP="00225400">
            <w:pPr>
              <w:widowControl w:val="0"/>
              <w:autoSpaceDE/>
              <w:autoSpaceDN/>
              <w:spacing w:before="0"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2019-2020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14:paraId="79AB61C5" w14:textId="77777777" w:rsidR="0056257C" w:rsidRPr="006E67C5" w:rsidRDefault="0056257C" w:rsidP="00225400">
            <w:pPr>
              <w:widowControl w:val="0"/>
              <w:autoSpaceDE/>
              <w:autoSpaceDN/>
              <w:spacing w:before="0" w:after="0" w:line="240" w:lineRule="auto"/>
              <w:ind w:left="32" w:hanging="32"/>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Tổng (đã quy đổi)</w:t>
            </w:r>
          </w:p>
        </w:tc>
      </w:tr>
      <w:tr w:rsidR="0056257C" w:rsidRPr="006E67C5" w14:paraId="0F70F61A" w14:textId="77777777" w:rsidTr="00225400">
        <w:trPr>
          <w:trHeight w:val="133"/>
        </w:trPr>
        <w:tc>
          <w:tcPr>
            <w:tcW w:w="722" w:type="dxa"/>
            <w:tcBorders>
              <w:top w:val="single" w:sz="4" w:space="0" w:color="auto"/>
              <w:left w:val="single" w:sz="4" w:space="0" w:color="auto"/>
              <w:bottom w:val="single" w:sz="4" w:space="0" w:color="auto"/>
              <w:right w:val="single" w:sz="4" w:space="0" w:color="auto"/>
            </w:tcBorders>
          </w:tcPr>
          <w:p w14:paraId="338473F9" w14:textId="77777777" w:rsidR="0056257C" w:rsidRPr="006E67C5" w:rsidRDefault="0056257C" w:rsidP="00225400">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2046" w:type="dxa"/>
            <w:tcBorders>
              <w:top w:val="single" w:sz="4" w:space="0" w:color="auto"/>
              <w:left w:val="single" w:sz="4" w:space="0" w:color="auto"/>
              <w:bottom w:val="single" w:sz="4" w:space="0" w:color="auto"/>
              <w:right w:val="single" w:sz="4" w:space="0" w:color="auto"/>
            </w:tcBorders>
          </w:tcPr>
          <w:p w14:paraId="7B61EFB8" w14:textId="77777777" w:rsidR="0056257C" w:rsidRPr="006E67C5" w:rsidRDefault="0056257C" w:rsidP="00225400">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840" w:type="dxa"/>
            <w:tcBorders>
              <w:top w:val="single" w:sz="4" w:space="0" w:color="auto"/>
              <w:left w:val="single" w:sz="4" w:space="0" w:color="auto"/>
              <w:bottom w:val="single" w:sz="4" w:space="0" w:color="auto"/>
              <w:right w:val="single" w:sz="4" w:space="0" w:color="auto"/>
            </w:tcBorders>
          </w:tcPr>
          <w:p w14:paraId="773664FE" w14:textId="77777777" w:rsidR="0056257C" w:rsidRPr="006E67C5" w:rsidRDefault="0056257C" w:rsidP="00225400">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w:t>
            </w:r>
          </w:p>
        </w:tc>
        <w:tc>
          <w:tcPr>
            <w:tcW w:w="980" w:type="dxa"/>
            <w:tcBorders>
              <w:top w:val="single" w:sz="4" w:space="0" w:color="auto"/>
              <w:left w:val="single" w:sz="4" w:space="0" w:color="auto"/>
              <w:bottom w:val="single" w:sz="4" w:space="0" w:color="auto"/>
              <w:right w:val="single" w:sz="4" w:space="0" w:color="auto"/>
            </w:tcBorders>
          </w:tcPr>
          <w:p w14:paraId="7CCD6DEA"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980" w:type="dxa"/>
            <w:tcBorders>
              <w:top w:val="single" w:sz="4" w:space="0" w:color="auto"/>
              <w:left w:val="single" w:sz="4" w:space="0" w:color="auto"/>
              <w:bottom w:val="single" w:sz="4" w:space="0" w:color="auto"/>
              <w:right w:val="single" w:sz="4" w:space="0" w:color="auto"/>
            </w:tcBorders>
          </w:tcPr>
          <w:p w14:paraId="6FFE9DC5"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(5)</w:t>
            </w:r>
          </w:p>
        </w:tc>
        <w:tc>
          <w:tcPr>
            <w:tcW w:w="980" w:type="dxa"/>
            <w:tcBorders>
              <w:top w:val="single" w:sz="4" w:space="0" w:color="auto"/>
              <w:left w:val="single" w:sz="4" w:space="0" w:color="auto"/>
              <w:bottom w:val="single" w:sz="4" w:space="0" w:color="auto"/>
              <w:right w:val="single" w:sz="4" w:space="0" w:color="auto"/>
            </w:tcBorders>
          </w:tcPr>
          <w:p w14:paraId="15F780D6"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(6)</w:t>
            </w:r>
          </w:p>
        </w:tc>
        <w:tc>
          <w:tcPr>
            <w:tcW w:w="980" w:type="dxa"/>
            <w:tcBorders>
              <w:top w:val="single" w:sz="4" w:space="0" w:color="auto"/>
              <w:left w:val="single" w:sz="4" w:space="0" w:color="auto"/>
              <w:bottom w:val="single" w:sz="4" w:space="0" w:color="auto"/>
              <w:right w:val="single" w:sz="4" w:space="0" w:color="auto"/>
            </w:tcBorders>
          </w:tcPr>
          <w:p w14:paraId="5316455E"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(7)</w:t>
            </w:r>
          </w:p>
        </w:tc>
        <w:tc>
          <w:tcPr>
            <w:tcW w:w="980" w:type="dxa"/>
            <w:tcBorders>
              <w:top w:val="single" w:sz="4" w:space="0" w:color="auto"/>
              <w:left w:val="single" w:sz="4" w:space="0" w:color="auto"/>
              <w:bottom w:val="single" w:sz="4" w:space="0" w:color="auto"/>
              <w:right w:val="single" w:sz="4" w:space="0" w:color="auto"/>
            </w:tcBorders>
          </w:tcPr>
          <w:p w14:paraId="187006C2"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(8)</w:t>
            </w:r>
          </w:p>
        </w:tc>
        <w:tc>
          <w:tcPr>
            <w:tcW w:w="980" w:type="dxa"/>
            <w:tcBorders>
              <w:top w:val="single" w:sz="4" w:space="0" w:color="auto"/>
              <w:left w:val="single" w:sz="4" w:space="0" w:color="auto"/>
              <w:bottom w:val="single" w:sz="4" w:space="0" w:color="auto"/>
              <w:right w:val="single" w:sz="4" w:space="0" w:color="auto"/>
            </w:tcBorders>
            <w:shd w:val="clear" w:color="auto" w:fill="E6E6E6"/>
          </w:tcPr>
          <w:p w14:paraId="1CC011A0" w14:textId="77777777" w:rsidR="0056257C" w:rsidRPr="006E67C5" w:rsidRDefault="0056257C" w:rsidP="00225400">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(9)</w:t>
            </w:r>
          </w:p>
        </w:tc>
      </w:tr>
      <w:tr w:rsidR="0056257C" w:rsidRPr="006E67C5" w14:paraId="599EB981" w14:textId="77777777" w:rsidTr="00225400">
        <w:tc>
          <w:tcPr>
            <w:tcW w:w="722" w:type="dxa"/>
            <w:tcBorders>
              <w:top w:val="single" w:sz="4" w:space="0" w:color="auto"/>
              <w:left w:val="single" w:sz="4" w:space="0" w:color="auto"/>
              <w:bottom w:val="single" w:sz="4" w:space="0" w:color="auto"/>
              <w:right w:val="single" w:sz="4" w:space="0" w:color="auto"/>
            </w:tcBorders>
          </w:tcPr>
          <w:p w14:paraId="7B9E0827" w14:textId="77777777" w:rsidR="0056257C" w:rsidRPr="006E67C5" w:rsidRDefault="0056257C" w:rsidP="00225400">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2046" w:type="dxa"/>
            <w:tcBorders>
              <w:top w:val="single" w:sz="4" w:space="0" w:color="auto"/>
              <w:left w:val="single" w:sz="4" w:space="0" w:color="auto"/>
              <w:bottom w:val="single" w:sz="4" w:space="0" w:color="auto"/>
              <w:right w:val="single" w:sz="4" w:space="0" w:color="auto"/>
            </w:tcBorders>
          </w:tcPr>
          <w:p w14:paraId="78ABAFA8"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NN</w:t>
            </w:r>
          </w:p>
        </w:tc>
        <w:tc>
          <w:tcPr>
            <w:tcW w:w="840" w:type="dxa"/>
            <w:tcBorders>
              <w:top w:val="single" w:sz="4" w:space="0" w:color="auto"/>
              <w:left w:val="single" w:sz="4" w:space="0" w:color="auto"/>
              <w:bottom w:val="single" w:sz="4" w:space="0" w:color="auto"/>
              <w:right w:val="single" w:sz="4" w:space="0" w:color="auto"/>
            </w:tcBorders>
          </w:tcPr>
          <w:p w14:paraId="6D7ECB05" w14:textId="77777777" w:rsidR="0056257C" w:rsidRPr="006E67C5" w:rsidRDefault="0056257C" w:rsidP="00225400">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tcPr>
          <w:p w14:paraId="343F7CEC"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14:paraId="02A83830"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14:paraId="0A8043BC"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14:paraId="75B342E9"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14:paraId="791ADDA4"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14:paraId="16B5DAFC"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6257C" w:rsidRPr="006E67C5" w14:paraId="573E108E" w14:textId="77777777" w:rsidTr="00225400">
        <w:tc>
          <w:tcPr>
            <w:tcW w:w="722" w:type="dxa"/>
            <w:tcBorders>
              <w:top w:val="single" w:sz="4" w:space="0" w:color="auto"/>
              <w:left w:val="single" w:sz="4" w:space="0" w:color="auto"/>
              <w:bottom w:val="single" w:sz="4" w:space="0" w:color="auto"/>
              <w:right w:val="single" w:sz="4" w:space="0" w:color="auto"/>
            </w:tcBorders>
          </w:tcPr>
          <w:p w14:paraId="393F8067" w14:textId="77777777" w:rsidR="0056257C" w:rsidRPr="006E67C5" w:rsidRDefault="0056257C" w:rsidP="00225400">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2046" w:type="dxa"/>
            <w:tcBorders>
              <w:top w:val="single" w:sz="4" w:space="0" w:color="auto"/>
              <w:left w:val="single" w:sz="4" w:space="0" w:color="auto"/>
              <w:bottom w:val="single" w:sz="4" w:space="0" w:color="auto"/>
              <w:right w:val="single" w:sz="4" w:space="0" w:color="auto"/>
            </w:tcBorders>
          </w:tcPr>
          <w:p w14:paraId="542DB088"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Bộ*</w:t>
            </w:r>
          </w:p>
        </w:tc>
        <w:tc>
          <w:tcPr>
            <w:tcW w:w="840" w:type="dxa"/>
            <w:tcBorders>
              <w:top w:val="single" w:sz="4" w:space="0" w:color="auto"/>
              <w:left w:val="single" w:sz="4" w:space="0" w:color="auto"/>
              <w:bottom w:val="single" w:sz="4" w:space="0" w:color="auto"/>
              <w:right w:val="single" w:sz="4" w:space="0" w:color="auto"/>
            </w:tcBorders>
          </w:tcPr>
          <w:p w14:paraId="77DA2553" w14:textId="77777777" w:rsidR="0056257C" w:rsidRPr="006E67C5" w:rsidRDefault="0056257C" w:rsidP="00225400">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1,0</w:t>
            </w:r>
          </w:p>
        </w:tc>
        <w:tc>
          <w:tcPr>
            <w:tcW w:w="980" w:type="dxa"/>
            <w:tcBorders>
              <w:top w:val="single" w:sz="4" w:space="0" w:color="auto"/>
              <w:left w:val="single" w:sz="4" w:space="0" w:color="auto"/>
              <w:bottom w:val="single" w:sz="4" w:space="0" w:color="auto"/>
              <w:right w:val="single" w:sz="4" w:space="0" w:color="auto"/>
            </w:tcBorders>
          </w:tcPr>
          <w:p w14:paraId="06D6CBC7"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14:paraId="7954570C"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14:paraId="339C6BAF"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14:paraId="12DBE9E0"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14:paraId="19A7ECED"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14:paraId="5A38FC90"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6257C" w:rsidRPr="006E67C5" w14:paraId="44854E16" w14:textId="77777777" w:rsidTr="00225400">
        <w:tc>
          <w:tcPr>
            <w:tcW w:w="722" w:type="dxa"/>
            <w:tcBorders>
              <w:top w:val="single" w:sz="4" w:space="0" w:color="auto"/>
              <w:left w:val="single" w:sz="4" w:space="0" w:color="auto"/>
              <w:bottom w:val="single" w:sz="4" w:space="0" w:color="auto"/>
              <w:right w:val="single" w:sz="4" w:space="0" w:color="auto"/>
            </w:tcBorders>
          </w:tcPr>
          <w:p w14:paraId="030DF52D" w14:textId="77777777" w:rsidR="0056257C" w:rsidRPr="00C417B4" w:rsidRDefault="0056257C" w:rsidP="00225400">
            <w:pPr>
              <w:widowControl w:val="0"/>
              <w:tabs>
                <w:tab w:val="num" w:pos="360"/>
              </w:tabs>
              <w:autoSpaceDE/>
              <w:autoSpaceDN/>
              <w:spacing w:before="0" w:after="0" w:line="320" w:lineRule="exact"/>
              <w:jc w:val="center"/>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3</w:t>
            </w:r>
          </w:p>
        </w:tc>
        <w:tc>
          <w:tcPr>
            <w:tcW w:w="2046" w:type="dxa"/>
            <w:tcBorders>
              <w:top w:val="single" w:sz="4" w:space="0" w:color="auto"/>
              <w:left w:val="single" w:sz="4" w:space="0" w:color="auto"/>
              <w:bottom w:val="single" w:sz="4" w:space="0" w:color="auto"/>
              <w:right w:val="single" w:sz="4" w:space="0" w:color="auto"/>
            </w:tcBorders>
          </w:tcPr>
          <w:p w14:paraId="49836DCE" w14:textId="77777777" w:rsidR="0056257C" w:rsidRPr="00C417B4" w:rsidRDefault="0056257C" w:rsidP="00225400">
            <w:pPr>
              <w:widowControl w:val="0"/>
              <w:tabs>
                <w:tab w:val="num" w:pos="360"/>
              </w:tabs>
              <w:autoSpaceDE/>
              <w:autoSpaceDN/>
              <w:spacing w:before="0" w:after="0" w:line="320" w:lineRule="exact"/>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Đề tài cấp trường</w:t>
            </w:r>
          </w:p>
        </w:tc>
        <w:tc>
          <w:tcPr>
            <w:tcW w:w="840" w:type="dxa"/>
            <w:tcBorders>
              <w:top w:val="single" w:sz="4" w:space="0" w:color="auto"/>
              <w:left w:val="single" w:sz="4" w:space="0" w:color="auto"/>
              <w:bottom w:val="single" w:sz="4" w:space="0" w:color="auto"/>
              <w:right w:val="single" w:sz="4" w:space="0" w:color="auto"/>
            </w:tcBorders>
          </w:tcPr>
          <w:p w14:paraId="521842FE" w14:textId="77777777" w:rsidR="0056257C" w:rsidRPr="00C417B4" w:rsidRDefault="0056257C" w:rsidP="00225400">
            <w:pPr>
              <w:widowControl w:val="0"/>
              <w:tabs>
                <w:tab w:val="num" w:pos="360"/>
              </w:tabs>
              <w:autoSpaceDE/>
              <w:autoSpaceDN/>
              <w:spacing w:before="0" w:after="0" w:line="320" w:lineRule="exact"/>
              <w:jc w:val="center"/>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0,5</w:t>
            </w:r>
          </w:p>
        </w:tc>
        <w:tc>
          <w:tcPr>
            <w:tcW w:w="980" w:type="dxa"/>
            <w:tcBorders>
              <w:top w:val="single" w:sz="4" w:space="0" w:color="auto"/>
              <w:left w:val="single" w:sz="4" w:space="0" w:color="auto"/>
              <w:bottom w:val="single" w:sz="4" w:space="0" w:color="auto"/>
              <w:right w:val="single" w:sz="4" w:space="0" w:color="auto"/>
            </w:tcBorders>
          </w:tcPr>
          <w:p w14:paraId="07CEDBE0" w14:textId="77777777" w:rsidR="0056257C" w:rsidRPr="00C417B4" w:rsidRDefault="0056257C" w:rsidP="00225400">
            <w:pPr>
              <w:widowControl w:val="0"/>
              <w:tabs>
                <w:tab w:val="num" w:pos="360"/>
              </w:tabs>
              <w:autoSpaceDE/>
              <w:autoSpaceDN/>
              <w:spacing w:before="0" w:after="0" w:line="320" w:lineRule="exact"/>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1</w:t>
            </w:r>
          </w:p>
        </w:tc>
        <w:tc>
          <w:tcPr>
            <w:tcW w:w="980" w:type="dxa"/>
            <w:tcBorders>
              <w:top w:val="single" w:sz="4" w:space="0" w:color="auto"/>
              <w:left w:val="single" w:sz="4" w:space="0" w:color="auto"/>
              <w:bottom w:val="single" w:sz="4" w:space="0" w:color="auto"/>
              <w:right w:val="single" w:sz="4" w:space="0" w:color="auto"/>
            </w:tcBorders>
          </w:tcPr>
          <w:p w14:paraId="25D5CC6F" w14:textId="77777777" w:rsidR="0056257C" w:rsidRPr="00C417B4" w:rsidRDefault="0056257C" w:rsidP="00225400">
            <w:pPr>
              <w:widowControl w:val="0"/>
              <w:tabs>
                <w:tab w:val="num" w:pos="360"/>
              </w:tabs>
              <w:autoSpaceDE/>
              <w:autoSpaceDN/>
              <w:spacing w:before="0" w:after="0" w:line="320" w:lineRule="exact"/>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1</w:t>
            </w:r>
          </w:p>
        </w:tc>
        <w:tc>
          <w:tcPr>
            <w:tcW w:w="980" w:type="dxa"/>
            <w:tcBorders>
              <w:top w:val="single" w:sz="4" w:space="0" w:color="auto"/>
              <w:left w:val="single" w:sz="4" w:space="0" w:color="auto"/>
              <w:bottom w:val="single" w:sz="4" w:space="0" w:color="auto"/>
              <w:right w:val="single" w:sz="4" w:space="0" w:color="auto"/>
            </w:tcBorders>
          </w:tcPr>
          <w:p w14:paraId="161090AC" w14:textId="77777777" w:rsidR="0056257C" w:rsidRPr="00C417B4" w:rsidRDefault="0056257C" w:rsidP="00225400">
            <w:pPr>
              <w:widowControl w:val="0"/>
              <w:tabs>
                <w:tab w:val="num" w:pos="360"/>
              </w:tabs>
              <w:autoSpaceDE/>
              <w:autoSpaceDN/>
              <w:spacing w:before="0" w:after="0" w:line="320" w:lineRule="exact"/>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1</w:t>
            </w:r>
          </w:p>
        </w:tc>
        <w:tc>
          <w:tcPr>
            <w:tcW w:w="980" w:type="dxa"/>
            <w:tcBorders>
              <w:top w:val="single" w:sz="4" w:space="0" w:color="auto"/>
              <w:left w:val="single" w:sz="4" w:space="0" w:color="auto"/>
              <w:bottom w:val="single" w:sz="4" w:space="0" w:color="auto"/>
              <w:right w:val="single" w:sz="4" w:space="0" w:color="auto"/>
            </w:tcBorders>
          </w:tcPr>
          <w:p w14:paraId="148AE1DD" w14:textId="77777777" w:rsidR="0056257C" w:rsidRPr="00C417B4" w:rsidRDefault="0056257C" w:rsidP="00225400">
            <w:pPr>
              <w:widowControl w:val="0"/>
              <w:tabs>
                <w:tab w:val="num" w:pos="360"/>
              </w:tabs>
              <w:autoSpaceDE/>
              <w:autoSpaceDN/>
              <w:spacing w:before="0" w:after="0" w:line="320" w:lineRule="exact"/>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1</w:t>
            </w:r>
          </w:p>
        </w:tc>
        <w:tc>
          <w:tcPr>
            <w:tcW w:w="980" w:type="dxa"/>
            <w:tcBorders>
              <w:top w:val="single" w:sz="4" w:space="0" w:color="auto"/>
              <w:left w:val="single" w:sz="4" w:space="0" w:color="auto"/>
              <w:bottom w:val="single" w:sz="4" w:space="0" w:color="auto"/>
              <w:right w:val="single" w:sz="4" w:space="0" w:color="auto"/>
            </w:tcBorders>
          </w:tcPr>
          <w:p w14:paraId="2F07AAC9"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sidRPr="00C417B4">
              <w:rPr>
                <w:rFonts w:ascii="Times New Roman" w:hAnsi="Times New Roman" w:cs="Times New Roman"/>
                <w:sz w:val="26"/>
                <w:szCs w:val="26"/>
                <w:highlight w:val="yellow"/>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14:paraId="542FB025"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p>
        </w:tc>
      </w:tr>
      <w:tr w:rsidR="0056257C" w:rsidRPr="006E67C5" w14:paraId="6EC53CC7" w14:textId="77777777" w:rsidTr="00225400">
        <w:tc>
          <w:tcPr>
            <w:tcW w:w="722" w:type="dxa"/>
            <w:tcBorders>
              <w:top w:val="single" w:sz="4" w:space="0" w:color="auto"/>
              <w:left w:val="single" w:sz="4" w:space="0" w:color="auto"/>
              <w:bottom w:val="single" w:sz="4" w:space="0" w:color="auto"/>
              <w:right w:val="single" w:sz="4" w:space="0" w:color="auto"/>
            </w:tcBorders>
          </w:tcPr>
          <w:p w14:paraId="4911893E" w14:textId="77777777" w:rsidR="0056257C" w:rsidRPr="006E67C5" w:rsidRDefault="0056257C" w:rsidP="00225400">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2046" w:type="dxa"/>
            <w:tcBorders>
              <w:top w:val="single" w:sz="4" w:space="0" w:color="auto"/>
              <w:left w:val="single" w:sz="4" w:space="0" w:color="auto"/>
              <w:bottom w:val="single" w:sz="4" w:space="0" w:color="auto"/>
              <w:right w:val="single" w:sz="4" w:space="0" w:color="auto"/>
            </w:tcBorders>
            <w:shd w:val="clear" w:color="auto" w:fill="E6E6E6"/>
          </w:tcPr>
          <w:p w14:paraId="40CAF4E7"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14:paraId="4522128A" w14:textId="77777777" w:rsidR="0056257C" w:rsidRPr="006E67C5" w:rsidRDefault="0056257C" w:rsidP="00225400">
            <w:pPr>
              <w:widowControl w:val="0"/>
              <w:tabs>
                <w:tab w:val="num" w:pos="360"/>
              </w:tabs>
              <w:autoSpaceDE/>
              <w:autoSpaceDN/>
              <w:spacing w:before="0" w:after="0" w:line="320" w:lineRule="exact"/>
              <w:jc w:val="center"/>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14:paraId="472E230E"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14:paraId="5003B1A4"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14:paraId="38C2CD73"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14:paraId="24508BB2"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14:paraId="410BFA1D"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14:paraId="03870B32" w14:textId="77777777" w:rsidR="0056257C" w:rsidRPr="006E67C5" w:rsidRDefault="0056257C" w:rsidP="00225400">
            <w:pPr>
              <w:widowControl w:val="0"/>
              <w:tabs>
                <w:tab w:val="num" w:pos="360"/>
              </w:tabs>
              <w:autoSpaceDE/>
              <w:autoSpaceDN/>
              <w:spacing w:before="0" w:after="0" w:line="320" w:lineRule="exact"/>
              <w:rPr>
                <w:rFonts w:ascii="Times New Roman" w:hAnsi="Times New Roman" w:cs="Times New Roman"/>
                <w:sz w:val="26"/>
                <w:szCs w:val="26"/>
                <w:lang w:val="pt-BR"/>
              </w:rPr>
            </w:pPr>
          </w:p>
        </w:tc>
      </w:tr>
    </w:tbl>
    <w:p w14:paraId="1FB9804D" w14:textId="77777777" w:rsidR="0056257C" w:rsidRPr="006E67C5" w:rsidRDefault="0056257C" w:rsidP="0056257C">
      <w:pPr>
        <w:widowControl w:val="0"/>
        <w:autoSpaceDE/>
        <w:autoSpaceDN/>
        <w:spacing w:before="0" w:after="0"/>
        <w:ind w:firstLine="720"/>
        <w:rPr>
          <w:rFonts w:ascii="Times New Roman" w:hAnsi="Times New Roman" w:cs="Times New Roman"/>
          <w:lang w:val="pt-BR"/>
        </w:rPr>
      </w:pPr>
      <w:r w:rsidRPr="006E67C5">
        <w:rPr>
          <w:rFonts w:ascii="Times New Roman" w:hAnsi="Times New Roman" w:cs="Times New Roman"/>
          <w:lang w:val="pt-BR"/>
        </w:rPr>
        <w:t>Cách tính: Cột 9 = cột 3*(cột 4 + cột 5 + cột 6 + cột 7 + cột 8)</w:t>
      </w:r>
    </w:p>
    <w:p w14:paraId="2A7BD3EE" w14:textId="77777777" w:rsidR="0056257C" w:rsidRPr="006E67C5" w:rsidRDefault="0056257C" w:rsidP="0056257C">
      <w:pPr>
        <w:widowControl w:val="0"/>
        <w:autoSpaceDE/>
        <w:autoSpaceDN/>
        <w:spacing w:before="0" w:after="0"/>
        <w:rPr>
          <w:rFonts w:ascii="Times New Roman" w:hAnsi="Times New Roman" w:cs="Times New Roman"/>
          <w:i/>
          <w:lang w:val="pt-BR"/>
        </w:rPr>
      </w:pPr>
      <w:r w:rsidRPr="006E67C5">
        <w:rPr>
          <w:rFonts w:ascii="Times New Roman" w:hAnsi="Times New Roman" w:cs="Times New Roman"/>
          <w:i/>
          <w:lang w:val="pt-BR"/>
        </w:rPr>
        <w:t>* Bao gồm đề tài cấp Bộ hoặc tương đương, đề tài nhánh cấp Nhà nước.</w:t>
      </w:r>
    </w:p>
    <w:p w14:paraId="6B7E0FA6" w14:textId="77777777" w:rsidR="0056257C" w:rsidRPr="006E67C5" w:rsidRDefault="0056257C" w:rsidP="0056257C">
      <w:pPr>
        <w:widowControl w:val="0"/>
        <w:autoSpaceDE/>
        <w:autoSpaceDN/>
        <w:spacing w:before="0" w:after="0"/>
        <w:rPr>
          <w:rFonts w:ascii="Times New Roman" w:hAnsi="Times New Roman" w:cs="Times New Roman"/>
          <w:i/>
          <w:lang w:val="pt-BR"/>
        </w:rPr>
      </w:pPr>
      <w:r w:rsidRPr="006E67C5">
        <w:rPr>
          <w:rFonts w:ascii="Times New Roman" w:hAnsi="Times New Roman" w:cs="Times New Roman"/>
          <w:i/>
          <w:lang w:val="pt-BR"/>
        </w:rPr>
        <w:t>**Hệ số quy đổi: Dựa trên nguyên tắc tính điểm công trình của Hội đồng chức danh giáo sư Nhà nước (có điều chỉnh).</w:t>
      </w:r>
    </w:p>
    <w:p w14:paraId="5E2B4A5D" w14:textId="77777777" w:rsidR="0056257C" w:rsidRPr="006E67C5" w:rsidRDefault="0056257C" w:rsidP="0056257C">
      <w:pPr>
        <w:widowControl w:val="0"/>
        <w:autoSpaceDE/>
        <w:autoSpaceDN/>
        <w:spacing w:before="0" w:after="0"/>
        <w:ind w:firstLine="720"/>
        <w:rPr>
          <w:rFonts w:ascii="Times New Roman" w:hAnsi="Times New Roman" w:cs="Times New Roman"/>
          <w:lang w:val="pt-BR"/>
        </w:rPr>
      </w:pPr>
      <w:r w:rsidRPr="006E67C5">
        <w:rPr>
          <w:rFonts w:ascii="Times New Roman" w:hAnsi="Times New Roman" w:cs="Times New Roman"/>
          <w:lang w:val="pt-BR"/>
        </w:rPr>
        <w:t>Tổng số đề tài quy đổi: .............................................................................</w:t>
      </w:r>
    </w:p>
    <w:p w14:paraId="3DD0C3C0" w14:textId="77777777" w:rsidR="0056257C" w:rsidRPr="006E67C5" w:rsidRDefault="0056257C" w:rsidP="0056257C">
      <w:pPr>
        <w:widowControl w:val="0"/>
        <w:autoSpaceDE/>
        <w:autoSpaceDN/>
        <w:spacing w:before="0" w:after="0"/>
        <w:ind w:firstLine="720"/>
        <w:rPr>
          <w:rFonts w:ascii="Times New Roman" w:hAnsi="Times New Roman" w:cs="Times New Roman"/>
          <w:lang w:val="pt-BR"/>
        </w:rPr>
      </w:pPr>
      <w:r w:rsidRPr="006E67C5">
        <w:rPr>
          <w:rFonts w:ascii="Times New Roman" w:hAnsi="Times New Roman" w:cs="Times New Roman"/>
          <w:lang w:val="pt-BR"/>
        </w:rPr>
        <w:t xml:space="preserve">Tỷ số đề tài nghiên cứu khoa học và chuyển giao khoa học công nghệ (quy đổi) trên cán bộ cơ hữu của đơn vị thực hiện </w:t>
      </w:r>
      <w:r>
        <w:rPr>
          <w:rFonts w:ascii="Times New Roman" w:hAnsi="Times New Roman" w:cs="Times New Roman"/>
          <w:lang w:val="pt-BR"/>
        </w:rPr>
        <w:t>CTĐT</w:t>
      </w:r>
      <w:r w:rsidRPr="006E67C5">
        <w:rPr>
          <w:rFonts w:ascii="Times New Roman" w:hAnsi="Times New Roman" w:cs="Times New Roman"/>
          <w:lang w:val="pt-BR"/>
        </w:rPr>
        <w:t>: .............</w:t>
      </w:r>
    </w:p>
    <w:p w14:paraId="0CF28128" w14:textId="77777777" w:rsidR="0056257C" w:rsidRPr="006E67C5" w:rsidRDefault="0056257C" w:rsidP="0056257C">
      <w:pPr>
        <w:widowControl w:val="0"/>
        <w:numPr>
          <w:ilvl w:val="0"/>
          <w:numId w:val="19"/>
        </w:numPr>
        <w:tabs>
          <w:tab w:val="clear" w:pos="540"/>
          <w:tab w:val="num" w:pos="585"/>
          <w:tab w:val="num" w:pos="720"/>
        </w:tabs>
        <w:autoSpaceDE/>
        <w:autoSpaceDN/>
        <w:spacing w:before="0" w:after="0"/>
        <w:ind w:left="0" w:firstLine="0"/>
        <w:rPr>
          <w:rFonts w:ascii="Times New Roman" w:hAnsi="Times New Roman" w:cs="Times New Roman"/>
          <w:lang w:val="pt-BR"/>
        </w:rPr>
      </w:pPr>
      <w:r w:rsidRPr="006E67C5">
        <w:rPr>
          <w:rFonts w:ascii="Times New Roman" w:hAnsi="Times New Roman" w:cs="Times New Roman"/>
          <w:lang w:val="pt-BR"/>
        </w:rPr>
        <w:t xml:space="preserve">Doanh thu từ nghiên cứu khoa học và chuyển giao công nghệ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trong 5 năm gần đây:</w:t>
      </w:r>
    </w:p>
    <w:tbl>
      <w:tblPr>
        <w:tblW w:w="9288" w:type="dxa"/>
        <w:tblLook w:val="01E0" w:firstRow="1" w:lastRow="1" w:firstColumn="1" w:lastColumn="1" w:noHBand="0" w:noVBand="0"/>
      </w:tblPr>
      <w:tblGrid>
        <w:gridCol w:w="648"/>
        <w:gridCol w:w="722"/>
        <w:gridCol w:w="1980"/>
        <w:gridCol w:w="3059"/>
        <w:gridCol w:w="2879"/>
      </w:tblGrid>
      <w:tr w:rsidR="0056257C" w:rsidRPr="006E67C5" w14:paraId="0E8EBEF4" w14:textId="77777777" w:rsidTr="00225400">
        <w:trPr>
          <w:tblHeader/>
        </w:trPr>
        <w:tc>
          <w:tcPr>
            <w:tcW w:w="648" w:type="dxa"/>
            <w:tcBorders>
              <w:top w:val="single" w:sz="4" w:space="0" w:color="auto"/>
              <w:left w:val="single" w:sz="4" w:space="0" w:color="auto"/>
              <w:bottom w:val="single" w:sz="4" w:space="0" w:color="auto"/>
              <w:right w:val="single" w:sz="4" w:space="0" w:color="auto"/>
            </w:tcBorders>
            <w:vAlign w:val="center"/>
          </w:tcPr>
          <w:p w14:paraId="4E519E4B"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720" w:type="dxa"/>
            <w:tcBorders>
              <w:top w:val="single" w:sz="4" w:space="0" w:color="auto"/>
              <w:left w:val="single" w:sz="4" w:space="0" w:color="auto"/>
              <w:bottom w:val="single" w:sz="4" w:space="0" w:color="auto"/>
              <w:right w:val="single" w:sz="4" w:space="0" w:color="auto"/>
            </w:tcBorders>
            <w:vAlign w:val="center"/>
          </w:tcPr>
          <w:p w14:paraId="2C327704"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Năm</w:t>
            </w:r>
          </w:p>
        </w:tc>
        <w:tc>
          <w:tcPr>
            <w:tcW w:w="1980" w:type="dxa"/>
            <w:tcBorders>
              <w:top w:val="single" w:sz="4" w:space="0" w:color="auto"/>
              <w:left w:val="single" w:sz="4" w:space="0" w:color="auto"/>
              <w:bottom w:val="single" w:sz="4" w:space="0" w:color="auto"/>
              <w:right w:val="single" w:sz="4" w:space="0" w:color="auto"/>
            </w:tcBorders>
            <w:vAlign w:val="center"/>
          </w:tcPr>
          <w:p w14:paraId="270CB124" w14:textId="77777777" w:rsidR="0056257C" w:rsidRPr="006E67C5" w:rsidRDefault="0056257C" w:rsidP="00225400">
            <w:pPr>
              <w:widowControl w:val="0"/>
              <w:autoSpaceDE/>
              <w:autoSpaceDN/>
              <w:spacing w:before="0" w:after="0" w:line="240" w:lineRule="auto"/>
              <w:ind w:left="-1" w:firstLine="1"/>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Doanh thu từ NCKH và chuyển giao công nghệ (triệu VNĐ)</w:t>
            </w:r>
          </w:p>
        </w:tc>
        <w:tc>
          <w:tcPr>
            <w:tcW w:w="3060" w:type="dxa"/>
            <w:tcBorders>
              <w:top w:val="single" w:sz="4" w:space="0" w:color="auto"/>
              <w:left w:val="single" w:sz="4" w:space="0" w:color="auto"/>
              <w:bottom w:val="single" w:sz="4" w:space="0" w:color="auto"/>
              <w:right w:val="single" w:sz="4" w:space="0" w:color="auto"/>
            </w:tcBorders>
            <w:vAlign w:val="center"/>
          </w:tcPr>
          <w:p w14:paraId="2CF48001" w14:textId="77777777" w:rsidR="0056257C" w:rsidRPr="006E67C5" w:rsidRDefault="0056257C" w:rsidP="00225400">
            <w:pPr>
              <w:widowControl w:val="0"/>
              <w:autoSpaceDE/>
              <w:autoSpaceDN/>
              <w:spacing w:before="0" w:after="0" w:line="240" w:lineRule="auto"/>
              <w:ind w:left="-1" w:firstLine="1"/>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 xml:space="preserve">Tỷ lệ doanh thu từ NCKH và chuyển giao công nghệ so với tổng kinh phí đầu vào của đơn vị thực hiện </w:t>
            </w:r>
            <w:r>
              <w:rPr>
                <w:rFonts w:ascii="Times New Roman" w:hAnsi="Times New Roman" w:cs="Times New Roman"/>
                <w:sz w:val="26"/>
                <w:szCs w:val="26"/>
                <w:lang w:val="pt-BR"/>
              </w:rPr>
              <w:t>CTĐT</w:t>
            </w:r>
            <w:r w:rsidRPr="006E67C5">
              <w:rPr>
                <w:rFonts w:ascii="Times New Roman" w:hAnsi="Times New Roman" w:cs="Times New Roman"/>
                <w:sz w:val="26"/>
                <w:szCs w:val="26"/>
                <w:lang w:val="pt-BR"/>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3ADF7C9B" w14:textId="77777777" w:rsidR="0056257C" w:rsidRPr="006E67C5" w:rsidRDefault="0056257C" w:rsidP="00225400">
            <w:pPr>
              <w:widowControl w:val="0"/>
              <w:autoSpaceDE/>
              <w:autoSpaceDN/>
              <w:spacing w:before="0" w:after="0" w:line="240" w:lineRule="auto"/>
              <w:ind w:left="-1" w:firstLine="1"/>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Tỷ số doanh thu từ NCKH và chuyển giao công nghệ trên cán bộ cơ hữu</w:t>
            </w:r>
          </w:p>
          <w:p w14:paraId="2ABC22C6" w14:textId="77777777" w:rsidR="0056257C" w:rsidRPr="006E67C5" w:rsidRDefault="0056257C" w:rsidP="00225400">
            <w:pPr>
              <w:widowControl w:val="0"/>
              <w:autoSpaceDE/>
              <w:autoSpaceDN/>
              <w:spacing w:before="0" w:after="0" w:line="240" w:lineRule="auto"/>
              <w:ind w:left="-1" w:firstLine="1"/>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(triệu VNĐ/ người)</w:t>
            </w:r>
          </w:p>
        </w:tc>
      </w:tr>
      <w:tr w:rsidR="0056257C" w:rsidRPr="006E67C5" w14:paraId="556F2ED5" w14:textId="77777777" w:rsidTr="00225400">
        <w:tc>
          <w:tcPr>
            <w:tcW w:w="648" w:type="dxa"/>
            <w:tcBorders>
              <w:top w:val="single" w:sz="4" w:space="0" w:color="auto"/>
              <w:left w:val="single" w:sz="4" w:space="0" w:color="auto"/>
              <w:bottom w:val="single" w:sz="4" w:space="0" w:color="auto"/>
              <w:right w:val="single" w:sz="4" w:space="0" w:color="auto"/>
            </w:tcBorders>
          </w:tcPr>
          <w:p w14:paraId="154052E3"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720" w:type="dxa"/>
            <w:tcBorders>
              <w:top w:val="single" w:sz="4" w:space="0" w:color="auto"/>
              <w:left w:val="single" w:sz="4" w:space="0" w:color="auto"/>
              <w:bottom w:val="single" w:sz="4" w:space="0" w:color="auto"/>
              <w:right w:val="single" w:sz="4" w:space="0" w:color="auto"/>
            </w:tcBorders>
          </w:tcPr>
          <w:p w14:paraId="5FB88370"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14:paraId="449749A3"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14:paraId="7AF0C5E8"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14:paraId="01E5515E"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r>
      <w:tr w:rsidR="0056257C" w:rsidRPr="006E67C5" w14:paraId="33A59417" w14:textId="77777777" w:rsidTr="00225400">
        <w:tc>
          <w:tcPr>
            <w:tcW w:w="648" w:type="dxa"/>
            <w:tcBorders>
              <w:top w:val="single" w:sz="4" w:space="0" w:color="auto"/>
              <w:left w:val="single" w:sz="4" w:space="0" w:color="auto"/>
              <w:bottom w:val="single" w:sz="4" w:space="0" w:color="auto"/>
              <w:right w:val="single" w:sz="4" w:space="0" w:color="auto"/>
            </w:tcBorders>
          </w:tcPr>
          <w:p w14:paraId="25647740"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720" w:type="dxa"/>
            <w:tcBorders>
              <w:top w:val="single" w:sz="4" w:space="0" w:color="auto"/>
              <w:left w:val="single" w:sz="4" w:space="0" w:color="auto"/>
              <w:bottom w:val="single" w:sz="4" w:space="0" w:color="auto"/>
              <w:right w:val="single" w:sz="4" w:space="0" w:color="auto"/>
            </w:tcBorders>
          </w:tcPr>
          <w:p w14:paraId="1A3FA2E0"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14:paraId="16582FF0"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14:paraId="5033C561"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14:paraId="6D28071B"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r>
      <w:tr w:rsidR="0056257C" w:rsidRPr="006E67C5" w14:paraId="5A16F183" w14:textId="77777777" w:rsidTr="00225400">
        <w:tc>
          <w:tcPr>
            <w:tcW w:w="648" w:type="dxa"/>
            <w:tcBorders>
              <w:top w:val="single" w:sz="4" w:space="0" w:color="auto"/>
              <w:left w:val="single" w:sz="4" w:space="0" w:color="auto"/>
              <w:bottom w:val="single" w:sz="4" w:space="0" w:color="auto"/>
              <w:right w:val="single" w:sz="4" w:space="0" w:color="auto"/>
            </w:tcBorders>
          </w:tcPr>
          <w:p w14:paraId="722F04CD"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w:t>
            </w:r>
          </w:p>
        </w:tc>
        <w:tc>
          <w:tcPr>
            <w:tcW w:w="720" w:type="dxa"/>
            <w:tcBorders>
              <w:top w:val="single" w:sz="4" w:space="0" w:color="auto"/>
              <w:left w:val="single" w:sz="4" w:space="0" w:color="auto"/>
              <w:bottom w:val="single" w:sz="4" w:space="0" w:color="auto"/>
              <w:right w:val="single" w:sz="4" w:space="0" w:color="auto"/>
            </w:tcBorders>
          </w:tcPr>
          <w:p w14:paraId="10D8337F"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14:paraId="513C4EC0"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14:paraId="11A5FDC2"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14:paraId="2804C56F"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r>
      <w:tr w:rsidR="0056257C" w:rsidRPr="006E67C5" w14:paraId="18AE785B" w14:textId="77777777" w:rsidTr="00225400">
        <w:tc>
          <w:tcPr>
            <w:tcW w:w="648" w:type="dxa"/>
            <w:tcBorders>
              <w:top w:val="single" w:sz="4" w:space="0" w:color="auto"/>
              <w:left w:val="single" w:sz="4" w:space="0" w:color="auto"/>
              <w:bottom w:val="single" w:sz="4" w:space="0" w:color="auto"/>
              <w:right w:val="single" w:sz="4" w:space="0" w:color="auto"/>
            </w:tcBorders>
          </w:tcPr>
          <w:p w14:paraId="3D3C25A7"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720" w:type="dxa"/>
            <w:tcBorders>
              <w:top w:val="single" w:sz="4" w:space="0" w:color="auto"/>
              <w:left w:val="single" w:sz="4" w:space="0" w:color="auto"/>
              <w:bottom w:val="single" w:sz="4" w:space="0" w:color="auto"/>
              <w:right w:val="single" w:sz="4" w:space="0" w:color="auto"/>
            </w:tcBorders>
          </w:tcPr>
          <w:p w14:paraId="477D4332"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14:paraId="2B87B29A"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14:paraId="0FDB84D5"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14:paraId="73838C68"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r>
      <w:tr w:rsidR="0056257C" w:rsidRPr="006E67C5" w14:paraId="3748B6FC" w14:textId="77777777" w:rsidTr="00225400">
        <w:tc>
          <w:tcPr>
            <w:tcW w:w="648" w:type="dxa"/>
            <w:tcBorders>
              <w:top w:val="single" w:sz="4" w:space="0" w:color="auto"/>
              <w:left w:val="single" w:sz="4" w:space="0" w:color="auto"/>
              <w:bottom w:val="single" w:sz="4" w:space="0" w:color="auto"/>
              <w:right w:val="single" w:sz="4" w:space="0" w:color="auto"/>
            </w:tcBorders>
          </w:tcPr>
          <w:p w14:paraId="784BF739"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5</w:t>
            </w:r>
          </w:p>
        </w:tc>
        <w:tc>
          <w:tcPr>
            <w:tcW w:w="720" w:type="dxa"/>
            <w:tcBorders>
              <w:top w:val="single" w:sz="4" w:space="0" w:color="auto"/>
              <w:left w:val="single" w:sz="4" w:space="0" w:color="auto"/>
              <w:bottom w:val="single" w:sz="4" w:space="0" w:color="auto"/>
              <w:right w:val="single" w:sz="4" w:space="0" w:color="auto"/>
            </w:tcBorders>
          </w:tcPr>
          <w:p w14:paraId="15584071"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14:paraId="75ACF6C1"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14:paraId="078343CD"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14:paraId="51CCC259" w14:textId="77777777" w:rsidR="0056257C" w:rsidRPr="006E67C5" w:rsidRDefault="0056257C" w:rsidP="00225400">
            <w:pPr>
              <w:widowControl w:val="0"/>
              <w:autoSpaceDE/>
              <w:autoSpaceDN/>
              <w:spacing w:before="0" w:after="0"/>
              <w:rPr>
                <w:rFonts w:ascii="Times New Roman" w:hAnsi="Times New Roman" w:cs="Times New Roman"/>
                <w:sz w:val="26"/>
                <w:szCs w:val="26"/>
                <w:lang w:val="pt-BR"/>
              </w:rPr>
            </w:pPr>
          </w:p>
        </w:tc>
      </w:tr>
    </w:tbl>
    <w:p w14:paraId="7BA0B58A" w14:textId="77777777" w:rsidR="0056257C" w:rsidRPr="006E67C5" w:rsidRDefault="0056257C" w:rsidP="0056257C">
      <w:pPr>
        <w:widowControl w:val="0"/>
        <w:numPr>
          <w:ilvl w:val="0"/>
          <w:numId w:val="19"/>
        </w:numPr>
        <w:tabs>
          <w:tab w:val="clear" w:pos="540"/>
          <w:tab w:val="num" w:pos="585"/>
          <w:tab w:val="num" w:pos="720"/>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Số lượng cán bộ cơ hữu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tham gia thực hiện đề tài khoa học trong 5 năm gần đây: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1470"/>
        <w:gridCol w:w="1392"/>
        <w:gridCol w:w="1559"/>
        <w:gridCol w:w="1559"/>
      </w:tblGrid>
      <w:tr w:rsidR="0056257C" w:rsidRPr="006E67C5" w14:paraId="14E238DE" w14:textId="77777777" w:rsidTr="00225400">
        <w:trPr>
          <w:tblHeader/>
        </w:trPr>
        <w:tc>
          <w:tcPr>
            <w:tcW w:w="3342" w:type="dxa"/>
            <w:vMerge w:val="restart"/>
            <w:tcBorders>
              <w:top w:val="single" w:sz="4" w:space="0" w:color="auto"/>
              <w:left w:val="single" w:sz="4" w:space="0" w:color="auto"/>
              <w:bottom w:val="single" w:sz="4" w:space="0" w:color="auto"/>
              <w:right w:val="single" w:sz="4" w:space="0" w:color="auto"/>
            </w:tcBorders>
          </w:tcPr>
          <w:p w14:paraId="5F6160B9"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p w14:paraId="35C88122"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đề tài</w:t>
            </w:r>
          </w:p>
        </w:tc>
        <w:tc>
          <w:tcPr>
            <w:tcW w:w="4421" w:type="dxa"/>
            <w:gridSpan w:val="3"/>
            <w:tcBorders>
              <w:top w:val="single" w:sz="4" w:space="0" w:color="auto"/>
              <w:left w:val="single" w:sz="4" w:space="0" w:color="auto"/>
              <w:bottom w:val="single" w:sz="4" w:space="0" w:color="auto"/>
              <w:right w:val="single" w:sz="4" w:space="0" w:color="auto"/>
            </w:tcBorders>
          </w:tcPr>
          <w:p w14:paraId="680ECCB7"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cán bộ tham gia</w:t>
            </w:r>
          </w:p>
        </w:tc>
        <w:tc>
          <w:tcPr>
            <w:tcW w:w="1559" w:type="dxa"/>
            <w:vMerge w:val="restart"/>
            <w:tcBorders>
              <w:top w:val="single" w:sz="4" w:space="0" w:color="auto"/>
              <w:left w:val="single" w:sz="4" w:space="0" w:color="auto"/>
              <w:bottom w:val="single" w:sz="4" w:space="0" w:color="auto"/>
              <w:right w:val="single" w:sz="4" w:space="0" w:color="auto"/>
            </w:tcBorders>
          </w:tcPr>
          <w:p w14:paraId="1AD080BE"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p w14:paraId="4BE7C0F4"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Ghi chú</w:t>
            </w:r>
          </w:p>
        </w:tc>
      </w:tr>
      <w:tr w:rsidR="0056257C" w:rsidRPr="006E67C5" w14:paraId="6156B435" w14:textId="77777777" w:rsidTr="00225400">
        <w:trPr>
          <w:tblHeader/>
        </w:trPr>
        <w:tc>
          <w:tcPr>
            <w:tcW w:w="3342" w:type="dxa"/>
            <w:vMerge/>
            <w:tcBorders>
              <w:top w:val="single" w:sz="4" w:space="0" w:color="auto"/>
              <w:left w:val="single" w:sz="4" w:space="0" w:color="auto"/>
              <w:bottom w:val="single" w:sz="4" w:space="0" w:color="auto"/>
              <w:right w:val="single" w:sz="4" w:space="0" w:color="auto"/>
            </w:tcBorders>
          </w:tcPr>
          <w:p w14:paraId="45AC6986" w14:textId="77777777" w:rsidR="0056257C" w:rsidRPr="006E67C5" w:rsidRDefault="0056257C" w:rsidP="00225400">
            <w:pPr>
              <w:widowControl w:val="0"/>
              <w:autoSpaceDE/>
              <w:autoSpaceDN/>
              <w:spacing w:line="300" w:lineRule="exact"/>
              <w:rPr>
                <w:rFonts w:ascii="Times New Roman" w:hAnsi="Times New Roman" w:cs="Times New Roman"/>
                <w:sz w:val="26"/>
                <w:szCs w:val="26"/>
                <w:lang w:val="pt-BR"/>
              </w:rPr>
            </w:pPr>
          </w:p>
        </w:tc>
        <w:tc>
          <w:tcPr>
            <w:tcW w:w="1470" w:type="dxa"/>
            <w:tcBorders>
              <w:top w:val="single" w:sz="4" w:space="0" w:color="auto"/>
              <w:left w:val="single" w:sz="4" w:space="0" w:color="auto"/>
              <w:bottom w:val="single" w:sz="4" w:space="0" w:color="auto"/>
              <w:right w:val="single" w:sz="4" w:space="0" w:color="auto"/>
            </w:tcBorders>
          </w:tcPr>
          <w:p w14:paraId="02592176"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NN</w:t>
            </w:r>
          </w:p>
        </w:tc>
        <w:tc>
          <w:tcPr>
            <w:tcW w:w="1392" w:type="dxa"/>
            <w:tcBorders>
              <w:top w:val="single" w:sz="4" w:space="0" w:color="auto"/>
              <w:left w:val="single" w:sz="4" w:space="0" w:color="auto"/>
              <w:bottom w:val="single" w:sz="4" w:space="0" w:color="auto"/>
              <w:right w:val="single" w:sz="4" w:space="0" w:color="auto"/>
            </w:tcBorders>
          </w:tcPr>
          <w:p w14:paraId="30654EEF"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Bộ*</w:t>
            </w:r>
          </w:p>
        </w:tc>
        <w:tc>
          <w:tcPr>
            <w:tcW w:w="1559" w:type="dxa"/>
            <w:tcBorders>
              <w:top w:val="single" w:sz="4" w:space="0" w:color="auto"/>
              <w:left w:val="single" w:sz="4" w:space="0" w:color="auto"/>
              <w:bottom w:val="single" w:sz="4" w:space="0" w:color="auto"/>
              <w:right w:val="single" w:sz="4" w:space="0" w:color="auto"/>
            </w:tcBorders>
          </w:tcPr>
          <w:p w14:paraId="399200F7"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trường</w:t>
            </w:r>
          </w:p>
        </w:tc>
        <w:tc>
          <w:tcPr>
            <w:tcW w:w="1559" w:type="dxa"/>
            <w:vMerge/>
            <w:tcBorders>
              <w:top w:val="single" w:sz="4" w:space="0" w:color="auto"/>
              <w:left w:val="single" w:sz="4" w:space="0" w:color="auto"/>
              <w:bottom w:val="single" w:sz="4" w:space="0" w:color="auto"/>
              <w:right w:val="single" w:sz="4" w:space="0" w:color="auto"/>
            </w:tcBorders>
          </w:tcPr>
          <w:p w14:paraId="313BE1EB"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r>
      <w:tr w:rsidR="0056257C" w:rsidRPr="006E67C5" w14:paraId="09C69600" w14:textId="77777777" w:rsidTr="00225400">
        <w:tc>
          <w:tcPr>
            <w:tcW w:w="3342" w:type="dxa"/>
            <w:tcBorders>
              <w:top w:val="single" w:sz="4" w:space="0" w:color="auto"/>
              <w:left w:val="single" w:sz="4" w:space="0" w:color="auto"/>
              <w:bottom w:val="single" w:sz="4" w:space="0" w:color="auto"/>
              <w:right w:val="single" w:sz="4" w:space="0" w:color="auto"/>
            </w:tcBorders>
          </w:tcPr>
          <w:p w14:paraId="564C4C2A" w14:textId="77777777" w:rsidR="0056257C" w:rsidRPr="006E67C5" w:rsidRDefault="0056257C" w:rsidP="00225400">
            <w:pPr>
              <w:widowControl w:val="0"/>
              <w:autoSpaceDE/>
              <w:autoSpaceDN/>
              <w:spacing w:line="30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Từ 1 đến 3 đề tài</w:t>
            </w:r>
          </w:p>
        </w:tc>
        <w:tc>
          <w:tcPr>
            <w:tcW w:w="1470" w:type="dxa"/>
            <w:tcBorders>
              <w:top w:val="single" w:sz="4" w:space="0" w:color="auto"/>
              <w:left w:val="single" w:sz="4" w:space="0" w:color="auto"/>
              <w:bottom w:val="single" w:sz="4" w:space="0" w:color="auto"/>
              <w:right w:val="single" w:sz="4" w:space="0" w:color="auto"/>
            </w:tcBorders>
          </w:tcPr>
          <w:p w14:paraId="4812CB36"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14:paraId="140ABC4C"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14:paraId="7AE675BD"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14:paraId="763FD475"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r>
      <w:tr w:rsidR="0056257C" w:rsidRPr="006E67C5" w14:paraId="2F062BFB" w14:textId="77777777" w:rsidTr="00225400">
        <w:tc>
          <w:tcPr>
            <w:tcW w:w="3342" w:type="dxa"/>
            <w:tcBorders>
              <w:top w:val="single" w:sz="4" w:space="0" w:color="auto"/>
              <w:left w:val="single" w:sz="4" w:space="0" w:color="auto"/>
              <w:bottom w:val="single" w:sz="4" w:space="0" w:color="auto"/>
              <w:right w:val="single" w:sz="4" w:space="0" w:color="auto"/>
            </w:tcBorders>
          </w:tcPr>
          <w:p w14:paraId="22753D77" w14:textId="77777777" w:rsidR="0056257C" w:rsidRPr="006E67C5" w:rsidRDefault="0056257C" w:rsidP="00225400">
            <w:pPr>
              <w:widowControl w:val="0"/>
              <w:autoSpaceDE/>
              <w:autoSpaceDN/>
              <w:spacing w:line="30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 xml:space="preserve">Từ 4 đến 6 đề tài </w:t>
            </w:r>
          </w:p>
        </w:tc>
        <w:tc>
          <w:tcPr>
            <w:tcW w:w="1470" w:type="dxa"/>
            <w:tcBorders>
              <w:top w:val="single" w:sz="4" w:space="0" w:color="auto"/>
              <w:left w:val="single" w:sz="4" w:space="0" w:color="auto"/>
              <w:bottom w:val="single" w:sz="4" w:space="0" w:color="auto"/>
              <w:right w:val="single" w:sz="4" w:space="0" w:color="auto"/>
            </w:tcBorders>
          </w:tcPr>
          <w:p w14:paraId="06C3D24E"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14:paraId="2167A62C"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14:paraId="205EA36E"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14:paraId="69B06456"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r>
      <w:tr w:rsidR="0056257C" w:rsidRPr="006E67C5" w14:paraId="674E3ABF" w14:textId="77777777" w:rsidTr="00225400">
        <w:tc>
          <w:tcPr>
            <w:tcW w:w="3342" w:type="dxa"/>
            <w:tcBorders>
              <w:top w:val="single" w:sz="4" w:space="0" w:color="auto"/>
              <w:left w:val="single" w:sz="4" w:space="0" w:color="auto"/>
              <w:bottom w:val="single" w:sz="4" w:space="0" w:color="auto"/>
              <w:right w:val="single" w:sz="4" w:space="0" w:color="auto"/>
            </w:tcBorders>
          </w:tcPr>
          <w:p w14:paraId="1AD215E0" w14:textId="77777777" w:rsidR="0056257C" w:rsidRPr="006E67C5" w:rsidRDefault="0056257C" w:rsidP="00225400">
            <w:pPr>
              <w:widowControl w:val="0"/>
              <w:autoSpaceDE/>
              <w:autoSpaceDN/>
              <w:spacing w:line="30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Trên 6 đề tài </w:t>
            </w:r>
          </w:p>
        </w:tc>
        <w:tc>
          <w:tcPr>
            <w:tcW w:w="1470" w:type="dxa"/>
            <w:tcBorders>
              <w:top w:val="single" w:sz="4" w:space="0" w:color="auto"/>
              <w:left w:val="single" w:sz="4" w:space="0" w:color="auto"/>
              <w:bottom w:val="single" w:sz="4" w:space="0" w:color="auto"/>
              <w:right w:val="single" w:sz="4" w:space="0" w:color="auto"/>
            </w:tcBorders>
          </w:tcPr>
          <w:p w14:paraId="089DF61D"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14:paraId="2EF771CE"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14:paraId="65D5B94F"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14:paraId="533304DB"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pt-BR"/>
              </w:rPr>
            </w:pPr>
          </w:p>
        </w:tc>
      </w:tr>
      <w:tr w:rsidR="0056257C" w:rsidRPr="006E67C5" w14:paraId="508AF195" w14:textId="77777777" w:rsidTr="00225400">
        <w:tc>
          <w:tcPr>
            <w:tcW w:w="3342" w:type="dxa"/>
            <w:tcBorders>
              <w:top w:val="single" w:sz="4" w:space="0" w:color="auto"/>
              <w:left w:val="single" w:sz="4" w:space="0" w:color="auto"/>
              <w:bottom w:val="single" w:sz="4" w:space="0" w:color="auto"/>
              <w:right w:val="single" w:sz="4" w:space="0" w:color="auto"/>
            </w:tcBorders>
          </w:tcPr>
          <w:p w14:paraId="3F308E86" w14:textId="77777777" w:rsidR="0056257C" w:rsidRPr="006E67C5" w:rsidRDefault="0056257C" w:rsidP="00225400">
            <w:pPr>
              <w:widowControl w:val="0"/>
              <w:autoSpaceDE/>
              <w:autoSpaceDN/>
              <w:spacing w:line="30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Tổng số cán bộ tham gia</w:t>
            </w:r>
          </w:p>
        </w:tc>
        <w:tc>
          <w:tcPr>
            <w:tcW w:w="1470" w:type="dxa"/>
            <w:tcBorders>
              <w:top w:val="single" w:sz="4" w:space="0" w:color="auto"/>
              <w:left w:val="single" w:sz="4" w:space="0" w:color="auto"/>
              <w:bottom w:val="single" w:sz="4" w:space="0" w:color="auto"/>
              <w:right w:val="single" w:sz="4" w:space="0" w:color="auto"/>
            </w:tcBorders>
          </w:tcPr>
          <w:p w14:paraId="44D87C0D"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en-US"/>
              </w:rPr>
            </w:pPr>
          </w:p>
        </w:tc>
        <w:tc>
          <w:tcPr>
            <w:tcW w:w="1392" w:type="dxa"/>
            <w:tcBorders>
              <w:top w:val="single" w:sz="4" w:space="0" w:color="auto"/>
              <w:left w:val="single" w:sz="4" w:space="0" w:color="auto"/>
              <w:bottom w:val="single" w:sz="4" w:space="0" w:color="auto"/>
              <w:right w:val="single" w:sz="4" w:space="0" w:color="auto"/>
            </w:tcBorders>
          </w:tcPr>
          <w:p w14:paraId="401BE29A"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en-US"/>
              </w:rPr>
            </w:pPr>
          </w:p>
        </w:tc>
        <w:tc>
          <w:tcPr>
            <w:tcW w:w="1559" w:type="dxa"/>
            <w:tcBorders>
              <w:top w:val="single" w:sz="4" w:space="0" w:color="auto"/>
              <w:left w:val="single" w:sz="4" w:space="0" w:color="auto"/>
              <w:bottom w:val="single" w:sz="4" w:space="0" w:color="auto"/>
              <w:right w:val="single" w:sz="4" w:space="0" w:color="auto"/>
            </w:tcBorders>
          </w:tcPr>
          <w:p w14:paraId="08D10CA9"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en-US"/>
              </w:rPr>
            </w:pPr>
          </w:p>
        </w:tc>
        <w:tc>
          <w:tcPr>
            <w:tcW w:w="1559" w:type="dxa"/>
            <w:tcBorders>
              <w:top w:val="single" w:sz="4" w:space="0" w:color="auto"/>
              <w:left w:val="single" w:sz="4" w:space="0" w:color="auto"/>
              <w:bottom w:val="single" w:sz="4" w:space="0" w:color="auto"/>
              <w:right w:val="single" w:sz="4" w:space="0" w:color="auto"/>
            </w:tcBorders>
          </w:tcPr>
          <w:p w14:paraId="56DF5349" w14:textId="77777777" w:rsidR="0056257C" w:rsidRPr="006E67C5" w:rsidRDefault="0056257C" w:rsidP="00225400">
            <w:pPr>
              <w:widowControl w:val="0"/>
              <w:autoSpaceDE/>
              <w:autoSpaceDN/>
              <w:spacing w:line="300" w:lineRule="exact"/>
              <w:jc w:val="center"/>
              <w:rPr>
                <w:rFonts w:ascii="Times New Roman" w:hAnsi="Times New Roman" w:cs="Times New Roman"/>
                <w:sz w:val="26"/>
                <w:szCs w:val="26"/>
                <w:lang w:val="en-US"/>
              </w:rPr>
            </w:pPr>
          </w:p>
        </w:tc>
      </w:tr>
    </w:tbl>
    <w:p w14:paraId="7D62C7B4" w14:textId="77777777" w:rsidR="0056257C" w:rsidRPr="006E67C5" w:rsidRDefault="0056257C" w:rsidP="0056257C">
      <w:pPr>
        <w:widowControl w:val="0"/>
        <w:autoSpaceDE/>
        <w:autoSpaceDN/>
        <w:rPr>
          <w:rFonts w:ascii="Times New Roman" w:hAnsi="Times New Roman" w:cs="Times New Roman"/>
          <w:i/>
          <w:lang w:val="en-US"/>
        </w:rPr>
      </w:pPr>
      <w:r w:rsidRPr="006E67C5">
        <w:rPr>
          <w:rFonts w:ascii="Times New Roman" w:hAnsi="Times New Roman" w:cs="Times New Roman"/>
          <w:i/>
          <w:lang w:val="en-US"/>
        </w:rPr>
        <w:t>* Bao gồm đề tài cấp Bộ hoặc tương đương, đề tài nhánh cấp Nhà nước</w:t>
      </w:r>
    </w:p>
    <w:p w14:paraId="519437C8" w14:textId="77777777" w:rsidR="0056257C" w:rsidRPr="006E67C5" w:rsidRDefault="0056257C" w:rsidP="0056257C">
      <w:pPr>
        <w:widowControl w:val="0"/>
        <w:numPr>
          <w:ilvl w:val="0"/>
          <w:numId w:val="19"/>
        </w:numPr>
        <w:tabs>
          <w:tab w:val="clear" w:pos="540"/>
          <w:tab w:val="num" w:pos="585"/>
          <w:tab w:val="num" w:pos="720"/>
        </w:tabs>
        <w:autoSpaceDE/>
        <w:autoSpaceDN/>
        <w:ind w:left="0" w:firstLine="0"/>
        <w:rPr>
          <w:rFonts w:ascii="Times New Roman" w:hAnsi="Times New Roman" w:cs="Times New Roman"/>
          <w:lang w:val="en-US"/>
        </w:rPr>
      </w:pPr>
      <w:r w:rsidRPr="006E67C5">
        <w:rPr>
          <w:rFonts w:ascii="Times New Roman" w:hAnsi="Times New Roman" w:cs="Times New Roman"/>
          <w:lang w:val="en-US"/>
        </w:rPr>
        <w:t xml:space="preserve">Số lượng đầu sách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được xuất bản trong 5 năm gần đây:</w:t>
      </w:r>
    </w:p>
    <w:tbl>
      <w:tblPr>
        <w:tblW w:w="9322" w:type="dxa"/>
        <w:tblLayout w:type="fixed"/>
        <w:tblLook w:val="01E0" w:firstRow="1" w:lastRow="1" w:firstColumn="1" w:lastColumn="1" w:noHBand="0" w:noVBand="0"/>
      </w:tblPr>
      <w:tblGrid>
        <w:gridCol w:w="668"/>
        <w:gridCol w:w="2275"/>
        <w:gridCol w:w="672"/>
        <w:gridCol w:w="763"/>
        <w:gridCol w:w="851"/>
        <w:gridCol w:w="850"/>
        <w:gridCol w:w="851"/>
        <w:gridCol w:w="850"/>
        <w:gridCol w:w="1542"/>
      </w:tblGrid>
      <w:tr w:rsidR="0056257C" w:rsidRPr="006E67C5" w14:paraId="210064B9" w14:textId="77777777" w:rsidTr="00225400">
        <w:trPr>
          <w:trHeight w:val="293"/>
        </w:trPr>
        <w:tc>
          <w:tcPr>
            <w:tcW w:w="668" w:type="dxa"/>
            <w:vMerge w:val="restart"/>
            <w:tcBorders>
              <w:top w:val="single" w:sz="4" w:space="0" w:color="auto"/>
              <w:left w:val="single" w:sz="4" w:space="0" w:color="auto"/>
              <w:bottom w:val="single" w:sz="4" w:space="0" w:color="auto"/>
              <w:right w:val="single" w:sz="4" w:space="0" w:color="auto"/>
            </w:tcBorders>
            <w:vAlign w:val="center"/>
          </w:tcPr>
          <w:p w14:paraId="3E2CC301"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14:paraId="5641E4EA"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sách</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14:paraId="38F7BFE6" w14:textId="77777777" w:rsidR="0056257C" w:rsidRPr="006E67C5" w:rsidRDefault="0056257C" w:rsidP="00225400">
            <w:pPr>
              <w:widowControl w:val="0"/>
              <w:autoSpaceDE/>
              <w:autoSpaceDN/>
              <w:spacing w:before="0" w:after="0" w:line="340" w:lineRule="exact"/>
              <w:ind w:left="-108" w:right="-148"/>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Hệ</w:t>
            </w:r>
            <w:r w:rsidRPr="006E67C5">
              <w:rPr>
                <w:rFonts w:ascii="Times New Roman" w:hAnsi="Times New Roman" w:cs="Times New Roman"/>
                <w:sz w:val="26"/>
                <w:szCs w:val="26"/>
                <w:lang w:val="pt-BR"/>
              </w:rPr>
              <w:br/>
              <w:t xml:space="preserve"> số**</w:t>
            </w:r>
          </w:p>
        </w:tc>
        <w:tc>
          <w:tcPr>
            <w:tcW w:w="5707" w:type="dxa"/>
            <w:gridSpan w:val="6"/>
            <w:tcBorders>
              <w:top w:val="single" w:sz="4" w:space="0" w:color="auto"/>
              <w:left w:val="single" w:sz="4" w:space="0" w:color="auto"/>
              <w:bottom w:val="single" w:sz="4" w:space="0" w:color="auto"/>
              <w:right w:val="single" w:sz="4" w:space="0" w:color="auto"/>
            </w:tcBorders>
            <w:vAlign w:val="center"/>
          </w:tcPr>
          <w:p w14:paraId="13899AB2"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w:t>
            </w:r>
          </w:p>
        </w:tc>
      </w:tr>
      <w:tr w:rsidR="0056257C" w:rsidRPr="006E67C5" w14:paraId="2EDB6120" w14:textId="77777777" w:rsidTr="00225400">
        <w:trPr>
          <w:trHeight w:val="128"/>
        </w:trPr>
        <w:tc>
          <w:tcPr>
            <w:tcW w:w="668" w:type="dxa"/>
            <w:vMerge/>
            <w:tcBorders>
              <w:top w:val="single" w:sz="4" w:space="0" w:color="auto"/>
              <w:left w:val="single" w:sz="4" w:space="0" w:color="auto"/>
              <w:bottom w:val="single" w:sz="4" w:space="0" w:color="auto"/>
              <w:right w:val="single" w:sz="4" w:space="0" w:color="auto"/>
            </w:tcBorders>
            <w:vAlign w:val="center"/>
          </w:tcPr>
          <w:p w14:paraId="2724E0AE"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2275" w:type="dxa"/>
            <w:vMerge/>
            <w:tcBorders>
              <w:top w:val="single" w:sz="4" w:space="0" w:color="auto"/>
              <w:left w:val="single" w:sz="4" w:space="0" w:color="auto"/>
              <w:bottom w:val="single" w:sz="4" w:space="0" w:color="auto"/>
              <w:right w:val="single" w:sz="4" w:space="0" w:color="auto"/>
            </w:tcBorders>
            <w:vAlign w:val="center"/>
          </w:tcPr>
          <w:p w14:paraId="4CCC3406"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672" w:type="dxa"/>
            <w:vMerge/>
            <w:tcBorders>
              <w:top w:val="single" w:sz="4" w:space="0" w:color="auto"/>
              <w:left w:val="single" w:sz="4" w:space="0" w:color="auto"/>
              <w:bottom w:val="single" w:sz="4" w:space="0" w:color="auto"/>
              <w:right w:val="single" w:sz="4" w:space="0" w:color="auto"/>
            </w:tcBorders>
            <w:vAlign w:val="center"/>
          </w:tcPr>
          <w:p w14:paraId="50F4A897"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763" w:type="dxa"/>
            <w:tcBorders>
              <w:top w:val="single" w:sz="4" w:space="0" w:color="auto"/>
              <w:left w:val="single" w:sz="4" w:space="0" w:color="auto"/>
              <w:bottom w:val="single" w:sz="4" w:space="0" w:color="auto"/>
              <w:right w:val="single" w:sz="4" w:space="0" w:color="auto"/>
            </w:tcBorders>
            <w:vAlign w:val="center"/>
          </w:tcPr>
          <w:p w14:paraId="54F47D99"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51" w:type="dxa"/>
            <w:tcBorders>
              <w:top w:val="single" w:sz="4" w:space="0" w:color="auto"/>
              <w:left w:val="single" w:sz="4" w:space="0" w:color="auto"/>
              <w:bottom w:val="single" w:sz="4" w:space="0" w:color="auto"/>
              <w:right w:val="single" w:sz="4" w:space="0" w:color="auto"/>
            </w:tcBorders>
            <w:vAlign w:val="center"/>
          </w:tcPr>
          <w:p w14:paraId="42834121"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50" w:type="dxa"/>
            <w:tcBorders>
              <w:top w:val="single" w:sz="4" w:space="0" w:color="auto"/>
              <w:left w:val="single" w:sz="4" w:space="0" w:color="auto"/>
              <w:bottom w:val="single" w:sz="4" w:space="0" w:color="auto"/>
              <w:right w:val="single" w:sz="4" w:space="0" w:color="auto"/>
            </w:tcBorders>
            <w:vAlign w:val="center"/>
          </w:tcPr>
          <w:p w14:paraId="40667411"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51" w:type="dxa"/>
            <w:tcBorders>
              <w:top w:val="single" w:sz="4" w:space="0" w:color="auto"/>
              <w:left w:val="single" w:sz="4" w:space="0" w:color="auto"/>
              <w:bottom w:val="single" w:sz="4" w:space="0" w:color="auto"/>
              <w:right w:val="single" w:sz="4" w:space="0" w:color="auto"/>
            </w:tcBorders>
            <w:vAlign w:val="center"/>
          </w:tcPr>
          <w:p w14:paraId="357F8B4A"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50" w:type="dxa"/>
            <w:tcBorders>
              <w:top w:val="single" w:sz="4" w:space="0" w:color="auto"/>
              <w:left w:val="single" w:sz="4" w:space="0" w:color="auto"/>
              <w:bottom w:val="single" w:sz="4" w:space="0" w:color="auto"/>
              <w:right w:val="single" w:sz="4" w:space="0" w:color="auto"/>
            </w:tcBorders>
            <w:vAlign w:val="center"/>
          </w:tcPr>
          <w:p w14:paraId="790F6AEC"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542" w:type="dxa"/>
            <w:tcBorders>
              <w:top w:val="single" w:sz="4" w:space="0" w:color="auto"/>
              <w:left w:val="single" w:sz="4" w:space="0" w:color="auto"/>
              <w:bottom w:val="single" w:sz="4" w:space="0" w:color="auto"/>
              <w:right w:val="single" w:sz="4" w:space="0" w:color="auto"/>
            </w:tcBorders>
            <w:shd w:val="clear" w:color="auto" w:fill="E6E6E6"/>
            <w:vAlign w:val="center"/>
          </w:tcPr>
          <w:p w14:paraId="5F85E627"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Tổng (đã quy đổi)</w:t>
            </w:r>
          </w:p>
        </w:tc>
      </w:tr>
      <w:tr w:rsidR="0056257C" w:rsidRPr="006E67C5" w14:paraId="502A1E5F" w14:textId="77777777" w:rsidTr="00225400">
        <w:trPr>
          <w:trHeight w:val="247"/>
        </w:trPr>
        <w:tc>
          <w:tcPr>
            <w:tcW w:w="668" w:type="dxa"/>
            <w:tcBorders>
              <w:top w:val="single" w:sz="4" w:space="0" w:color="auto"/>
              <w:left w:val="single" w:sz="4" w:space="0" w:color="auto"/>
              <w:bottom w:val="single" w:sz="4" w:space="0" w:color="auto"/>
              <w:right w:val="single" w:sz="4" w:space="0" w:color="auto"/>
            </w:tcBorders>
          </w:tcPr>
          <w:p w14:paraId="3129E53D"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2275" w:type="dxa"/>
            <w:tcBorders>
              <w:top w:val="single" w:sz="4" w:space="0" w:color="auto"/>
              <w:left w:val="single" w:sz="4" w:space="0" w:color="auto"/>
              <w:bottom w:val="single" w:sz="4" w:space="0" w:color="auto"/>
              <w:right w:val="single" w:sz="4" w:space="0" w:color="auto"/>
            </w:tcBorders>
          </w:tcPr>
          <w:p w14:paraId="2F4C1C1E"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en-US"/>
              </w:rPr>
              <w:t>Sách chuyên khảo</w:t>
            </w:r>
          </w:p>
        </w:tc>
        <w:tc>
          <w:tcPr>
            <w:tcW w:w="672" w:type="dxa"/>
            <w:tcBorders>
              <w:top w:val="single" w:sz="4" w:space="0" w:color="auto"/>
              <w:left w:val="single" w:sz="4" w:space="0" w:color="auto"/>
              <w:bottom w:val="single" w:sz="4" w:space="0" w:color="auto"/>
              <w:right w:val="single" w:sz="4" w:space="0" w:color="auto"/>
            </w:tcBorders>
          </w:tcPr>
          <w:p w14:paraId="15DF8544"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63" w:type="dxa"/>
            <w:tcBorders>
              <w:top w:val="single" w:sz="4" w:space="0" w:color="auto"/>
              <w:left w:val="single" w:sz="4" w:space="0" w:color="auto"/>
              <w:bottom w:val="single" w:sz="4" w:space="0" w:color="auto"/>
              <w:right w:val="single" w:sz="4" w:space="0" w:color="auto"/>
            </w:tcBorders>
          </w:tcPr>
          <w:p w14:paraId="3B08376D"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14:paraId="45433381"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14:paraId="3E1BACB6"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14:paraId="46BD9B95"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14:paraId="73067852"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14:paraId="5A42CFC8"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6257C" w:rsidRPr="006E67C5" w14:paraId="55C70B42" w14:textId="77777777" w:rsidTr="00225400">
        <w:trPr>
          <w:trHeight w:val="303"/>
        </w:trPr>
        <w:tc>
          <w:tcPr>
            <w:tcW w:w="668" w:type="dxa"/>
            <w:tcBorders>
              <w:top w:val="single" w:sz="4" w:space="0" w:color="auto"/>
              <w:left w:val="single" w:sz="4" w:space="0" w:color="auto"/>
              <w:bottom w:val="single" w:sz="4" w:space="0" w:color="auto"/>
              <w:right w:val="single" w:sz="4" w:space="0" w:color="auto"/>
            </w:tcBorders>
          </w:tcPr>
          <w:p w14:paraId="7ADBFFDE"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2275" w:type="dxa"/>
            <w:tcBorders>
              <w:top w:val="single" w:sz="4" w:space="0" w:color="auto"/>
              <w:left w:val="single" w:sz="4" w:space="0" w:color="auto"/>
              <w:bottom w:val="single" w:sz="4" w:space="0" w:color="auto"/>
              <w:right w:val="single" w:sz="4" w:space="0" w:color="auto"/>
            </w:tcBorders>
          </w:tcPr>
          <w:p w14:paraId="64F3F449"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en-US"/>
              </w:rPr>
              <w:t>Sách giáo trình</w:t>
            </w:r>
          </w:p>
        </w:tc>
        <w:tc>
          <w:tcPr>
            <w:tcW w:w="672" w:type="dxa"/>
            <w:tcBorders>
              <w:top w:val="single" w:sz="4" w:space="0" w:color="auto"/>
              <w:left w:val="single" w:sz="4" w:space="0" w:color="auto"/>
              <w:bottom w:val="single" w:sz="4" w:space="0" w:color="auto"/>
              <w:right w:val="single" w:sz="4" w:space="0" w:color="auto"/>
            </w:tcBorders>
          </w:tcPr>
          <w:p w14:paraId="7DEF9278"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1,5</w:t>
            </w:r>
          </w:p>
        </w:tc>
        <w:tc>
          <w:tcPr>
            <w:tcW w:w="763" w:type="dxa"/>
            <w:tcBorders>
              <w:top w:val="single" w:sz="4" w:space="0" w:color="auto"/>
              <w:left w:val="single" w:sz="4" w:space="0" w:color="auto"/>
              <w:bottom w:val="single" w:sz="4" w:space="0" w:color="auto"/>
              <w:right w:val="single" w:sz="4" w:space="0" w:color="auto"/>
            </w:tcBorders>
          </w:tcPr>
          <w:p w14:paraId="6AD312C2"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14:paraId="3E837E69"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14:paraId="55954534"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14:paraId="5A8CCB88"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14:paraId="666912F8"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14:paraId="6809A9E1"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6257C" w:rsidRPr="006E67C5" w14:paraId="5E88DF3C" w14:textId="77777777" w:rsidTr="00225400">
        <w:trPr>
          <w:trHeight w:val="317"/>
        </w:trPr>
        <w:tc>
          <w:tcPr>
            <w:tcW w:w="668" w:type="dxa"/>
            <w:tcBorders>
              <w:top w:val="single" w:sz="4" w:space="0" w:color="auto"/>
              <w:left w:val="single" w:sz="4" w:space="0" w:color="auto"/>
              <w:bottom w:val="single" w:sz="4" w:space="0" w:color="auto"/>
              <w:right w:val="single" w:sz="4" w:space="0" w:color="auto"/>
            </w:tcBorders>
          </w:tcPr>
          <w:p w14:paraId="5007B9BE"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w:t>
            </w:r>
          </w:p>
        </w:tc>
        <w:tc>
          <w:tcPr>
            <w:tcW w:w="2275" w:type="dxa"/>
            <w:tcBorders>
              <w:top w:val="single" w:sz="4" w:space="0" w:color="auto"/>
              <w:left w:val="single" w:sz="4" w:space="0" w:color="auto"/>
              <w:bottom w:val="single" w:sz="4" w:space="0" w:color="auto"/>
              <w:right w:val="single" w:sz="4" w:space="0" w:color="auto"/>
            </w:tcBorders>
          </w:tcPr>
          <w:p w14:paraId="536D94E6"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en-US"/>
              </w:rPr>
              <w:t>Sách tham khảo</w:t>
            </w:r>
          </w:p>
        </w:tc>
        <w:tc>
          <w:tcPr>
            <w:tcW w:w="672" w:type="dxa"/>
            <w:tcBorders>
              <w:top w:val="single" w:sz="4" w:space="0" w:color="auto"/>
              <w:left w:val="single" w:sz="4" w:space="0" w:color="auto"/>
              <w:bottom w:val="single" w:sz="4" w:space="0" w:color="auto"/>
              <w:right w:val="single" w:sz="4" w:space="0" w:color="auto"/>
            </w:tcBorders>
          </w:tcPr>
          <w:p w14:paraId="2DF62475"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1,0</w:t>
            </w:r>
          </w:p>
        </w:tc>
        <w:tc>
          <w:tcPr>
            <w:tcW w:w="763" w:type="dxa"/>
            <w:tcBorders>
              <w:top w:val="single" w:sz="4" w:space="0" w:color="auto"/>
              <w:left w:val="single" w:sz="4" w:space="0" w:color="auto"/>
              <w:bottom w:val="single" w:sz="4" w:space="0" w:color="auto"/>
              <w:right w:val="single" w:sz="4" w:space="0" w:color="auto"/>
            </w:tcBorders>
          </w:tcPr>
          <w:p w14:paraId="56E15B5E"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14:paraId="1E7B0E33"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14:paraId="71DC8753"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14:paraId="34408253"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14:paraId="29D477B4"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14:paraId="57010E27"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6257C" w:rsidRPr="006E67C5" w14:paraId="685B4477" w14:textId="77777777" w:rsidTr="00225400">
        <w:trPr>
          <w:trHeight w:val="303"/>
        </w:trPr>
        <w:tc>
          <w:tcPr>
            <w:tcW w:w="668" w:type="dxa"/>
            <w:tcBorders>
              <w:top w:val="single" w:sz="4" w:space="0" w:color="auto"/>
              <w:left w:val="single" w:sz="4" w:space="0" w:color="auto"/>
              <w:bottom w:val="single" w:sz="4" w:space="0" w:color="auto"/>
              <w:right w:val="single" w:sz="4" w:space="0" w:color="auto"/>
            </w:tcBorders>
          </w:tcPr>
          <w:p w14:paraId="43E8DE4F"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2275" w:type="dxa"/>
            <w:tcBorders>
              <w:top w:val="single" w:sz="4" w:space="0" w:color="auto"/>
              <w:left w:val="single" w:sz="4" w:space="0" w:color="auto"/>
              <w:bottom w:val="single" w:sz="4" w:space="0" w:color="auto"/>
              <w:right w:val="single" w:sz="4" w:space="0" w:color="auto"/>
            </w:tcBorders>
          </w:tcPr>
          <w:p w14:paraId="57A54A8C"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Sách hướng dẫn</w:t>
            </w:r>
          </w:p>
        </w:tc>
        <w:tc>
          <w:tcPr>
            <w:tcW w:w="672" w:type="dxa"/>
            <w:tcBorders>
              <w:top w:val="single" w:sz="4" w:space="0" w:color="auto"/>
              <w:left w:val="single" w:sz="4" w:space="0" w:color="auto"/>
              <w:bottom w:val="single" w:sz="4" w:space="0" w:color="auto"/>
              <w:right w:val="single" w:sz="4" w:space="0" w:color="auto"/>
            </w:tcBorders>
          </w:tcPr>
          <w:p w14:paraId="7B29D27E"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0,5</w:t>
            </w:r>
          </w:p>
        </w:tc>
        <w:tc>
          <w:tcPr>
            <w:tcW w:w="763" w:type="dxa"/>
            <w:tcBorders>
              <w:top w:val="single" w:sz="4" w:space="0" w:color="auto"/>
              <w:left w:val="single" w:sz="4" w:space="0" w:color="auto"/>
              <w:bottom w:val="single" w:sz="4" w:space="0" w:color="auto"/>
              <w:right w:val="single" w:sz="4" w:space="0" w:color="auto"/>
            </w:tcBorders>
          </w:tcPr>
          <w:p w14:paraId="0E7D32B9"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14:paraId="740F9BED"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14:paraId="15DDC032"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14:paraId="7723039F"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14:paraId="154ED337"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14:paraId="0C09A067"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6257C" w:rsidRPr="006E67C5" w14:paraId="6CBF66E4" w14:textId="77777777" w:rsidTr="00225400">
        <w:trPr>
          <w:trHeight w:val="317"/>
        </w:trPr>
        <w:tc>
          <w:tcPr>
            <w:tcW w:w="668" w:type="dxa"/>
            <w:tcBorders>
              <w:top w:val="single" w:sz="4" w:space="0" w:color="auto"/>
              <w:left w:val="single" w:sz="4" w:space="0" w:color="auto"/>
              <w:bottom w:val="single" w:sz="4" w:space="0" w:color="auto"/>
              <w:right w:val="single" w:sz="4" w:space="0" w:color="auto"/>
            </w:tcBorders>
          </w:tcPr>
          <w:p w14:paraId="105E7A27"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5</w:t>
            </w:r>
          </w:p>
        </w:tc>
        <w:tc>
          <w:tcPr>
            <w:tcW w:w="2275" w:type="dxa"/>
            <w:tcBorders>
              <w:top w:val="single" w:sz="4" w:space="0" w:color="auto"/>
              <w:left w:val="single" w:sz="4" w:space="0" w:color="auto"/>
              <w:bottom w:val="single" w:sz="4" w:space="0" w:color="auto"/>
              <w:right w:val="single" w:sz="4" w:space="0" w:color="auto"/>
            </w:tcBorders>
            <w:shd w:val="clear" w:color="auto" w:fill="E6E6E6"/>
          </w:tcPr>
          <w:p w14:paraId="1380D362"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Tổng</w:t>
            </w:r>
          </w:p>
        </w:tc>
        <w:tc>
          <w:tcPr>
            <w:tcW w:w="672" w:type="dxa"/>
            <w:tcBorders>
              <w:top w:val="single" w:sz="4" w:space="0" w:color="auto"/>
              <w:left w:val="single" w:sz="4" w:space="0" w:color="auto"/>
              <w:bottom w:val="single" w:sz="4" w:space="0" w:color="auto"/>
              <w:right w:val="single" w:sz="4" w:space="0" w:color="auto"/>
            </w:tcBorders>
            <w:shd w:val="clear" w:color="auto" w:fill="E6E6E6"/>
          </w:tcPr>
          <w:p w14:paraId="503A0655"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763" w:type="dxa"/>
            <w:tcBorders>
              <w:top w:val="single" w:sz="4" w:space="0" w:color="auto"/>
              <w:left w:val="single" w:sz="4" w:space="0" w:color="auto"/>
              <w:bottom w:val="single" w:sz="4" w:space="0" w:color="auto"/>
              <w:right w:val="single" w:sz="4" w:space="0" w:color="auto"/>
            </w:tcBorders>
            <w:shd w:val="clear" w:color="auto" w:fill="E6E6E6"/>
          </w:tcPr>
          <w:p w14:paraId="5D11B967"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0C028C0C"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58C363DA"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5ADA8493"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0C1CE834"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14:paraId="4C04BC7A"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r>
    </w:tbl>
    <w:p w14:paraId="05DB191D" w14:textId="77777777" w:rsidR="0056257C" w:rsidRPr="006E67C5" w:rsidRDefault="0056257C" w:rsidP="0056257C">
      <w:pPr>
        <w:widowControl w:val="0"/>
        <w:autoSpaceDE/>
        <w:autoSpaceDN/>
        <w:rPr>
          <w:rFonts w:ascii="Times New Roman" w:hAnsi="Times New Roman" w:cs="Times New Roman"/>
          <w:lang w:val="pt-BR"/>
        </w:rPr>
      </w:pPr>
      <w:r w:rsidRPr="006E67C5">
        <w:rPr>
          <w:rFonts w:ascii="Times New Roman" w:hAnsi="Times New Roman" w:cs="Times New Roman"/>
          <w:lang w:val="pt-BR"/>
        </w:rPr>
        <w:t>**Hệ số quy đổi: Dựa trên nguyên tắc tính điểm công trình của Hội đồng chức danh giáo sư Nhà nước (có điều chỉnh).</w:t>
      </w:r>
    </w:p>
    <w:p w14:paraId="415F30BF" w14:textId="77777777" w:rsidR="0056257C" w:rsidRPr="006E67C5" w:rsidRDefault="0056257C" w:rsidP="0056257C">
      <w:pPr>
        <w:widowControl w:val="0"/>
        <w:autoSpaceDE/>
        <w:autoSpaceDN/>
        <w:rPr>
          <w:rFonts w:ascii="Times New Roman" w:hAnsi="Times New Roman" w:cs="Times New Roman"/>
          <w:lang w:val="pt-BR"/>
        </w:rPr>
      </w:pPr>
      <w:r w:rsidRPr="006E67C5">
        <w:rPr>
          <w:rFonts w:ascii="Times New Roman" w:hAnsi="Times New Roman" w:cs="Times New Roman"/>
          <w:lang w:val="pt-BR"/>
        </w:rPr>
        <w:t>Tổng số sách (quy đổi): .......................................................................................</w:t>
      </w:r>
    </w:p>
    <w:p w14:paraId="7BDDE69A" w14:textId="77777777" w:rsidR="0056257C" w:rsidRPr="006E67C5" w:rsidRDefault="0056257C" w:rsidP="0056257C">
      <w:pPr>
        <w:widowControl w:val="0"/>
        <w:autoSpaceDE/>
        <w:autoSpaceDN/>
        <w:rPr>
          <w:rFonts w:ascii="Times New Roman" w:hAnsi="Times New Roman" w:cs="Times New Roman"/>
          <w:lang w:val="pt-BR"/>
        </w:rPr>
      </w:pPr>
      <w:r w:rsidRPr="006E67C5">
        <w:rPr>
          <w:rFonts w:ascii="Times New Roman" w:hAnsi="Times New Roman" w:cs="Times New Roman"/>
          <w:lang w:val="pt-BR"/>
        </w:rPr>
        <w:t>Tỷ số sách đã được xuất bản (quy đổi) trên cán bộ cơ hữu: ...............................</w:t>
      </w:r>
    </w:p>
    <w:p w14:paraId="0AE48C46" w14:textId="77777777" w:rsidR="0056257C" w:rsidRPr="006E67C5" w:rsidRDefault="0056257C" w:rsidP="0056257C">
      <w:pPr>
        <w:widowControl w:val="0"/>
        <w:numPr>
          <w:ilvl w:val="0"/>
          <w:numId w:val="19"/>
        </w:numPr>
        <w:tabs>
          <w:tab w:val="clear" w:pos="540"/>
          <w:tab w:val="num" w:pos="585"/>
          <w:tab w:val="num" w:pos="720"/>
        </w:tabs>
        <w:autoSpaceDE/>
        <w:autoSpaceDN/>
        <w:ind w:left="0" w:firstLine="0"/>
        <w:rPr>
          <w:rFonts w:ascii="Times New Roman" w:hAnsi="Times New Roman" w:cs="Times New Roman"/>
          <w:lang w:val="pt-BR"/>
        </w:rPr>
      </w:pPr>
      <w:r w:rsidRPr="009846DF">
        <w:rPr>
          <w:rFonts w:ascii="Times New Roman" w:hAnsi="Times New Roman" w:cs="Times New Roman"/>
          <w:lang w:val="pt-BR"/>
        </w:rPr>
        <w:t>Số</w:t>
      </w:r>
      <w:r w:rsidRPr="006E67C5">
        <w:rPr>
          <w:rFonts w:ascii="Times New Roman" w:hAnsi="Times New Roman" w:cs="Times New Roman"/>
          <w:lang w:val="pt-BR"/>
        </w:rPr>
        <w:t xml:space="preserve"> lượng cán bộ cơ hữu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tham gia viết sách trong 5 năm gần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559"/>
        <w:gridCol w:w="1418"/>
        <w:gridCol w:w="1417"/>
        <w:gridCol w:w="1701"/>
      </w:tblGrid>
      <w:tr w:rsidR="0056257C" w:rsidRPr="006E67C5" w14:paraId="5DD0A22D" w14:textId="77777777" w:rsidTr="00225400">
        <w:trPr>
          <w:trHeight w:val="619"/>
        </w:trPr>
        <w:tc>
          <w:tcPr>
            <w:tcW w:w="3119" w:type="dxa"/>
            <w:vMerge w:val="restart"/>
            <w:tcBorders>
              <w:top w:val="single" w:sz="4" w:space="0" w:color="auto"/>
              <w:left w:val="single" w:sz="4" w:space="0" w:color="auto"/>
              <w:bottom w:val="single" w:sz="4" w:space="0" w:color="auto"/>
              <w:right w:val="single" w:sz="4" w:space="0" w:color="auto"/>
            </w:tcBorders>
          </w:tcPr>
          <w:p w14:paraId="7CE60350" w14:textId="77777777" w:rsidR="0056257C" w:rsidRPr="006E67C5" w:rsidRDefault="0056257C" w:rsidP="00225400">
            <w:pPr>
              <w:widowControl w:val="0"/>
              <w:autoSpaceDE/>
              <w:autoSpaceDN/>
              <w:jc w:val="center"/>
              <w:rPr>
                <w:rFonts w:ascii="Times New Roman" w:hAnsi="Times New Roman" w:cs="Times New Roman"/>
                <w:sz w:val="26"/>
                <w:szCs w:val="26"/>
                <w:lang w:val="pt-BR"/>
              </w:rPr>
            </w:pPr>
          </w:p>
          <w:p w14:paraId="1F1A0282"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 sách</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3DF0506"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 cán bộ cơ hữu tham gia viết sách</w:t>
            </w:r>
          </w:p>
        </w:tc>
      </w:tr>
      <w:tr w:rsidR="0056257C" w:rsidRPr="006E67C5" w14:paraId="382E251B" w14:textId="77777777" w:rsidTr="00225400">
        <w:tc>
          <w:tcPr>
            <w:tcW w:w="3119" w:type="dxa"/>
            <w:vMerge/>
            <w:tcBorders>
              <w:top w:val="single" w:sz="4" w:space="0" w:color="auto"/>
              <w:left w:val="single" w:sz="4" w:space="0" w:color="auto"/>
              <w:bottom w:val="single" w:sz="4" w:space="0" w:color="auto"/>
              <w:right w:val="single" w:sz="4" w:space="0" w:color="auto"/>
            </w:tcBorders>
          </w:tcPr>
          <w:p w14:paraId="27EA80E0" w14:textId="77777777" w:rsidR="0056257C" w:rsidRPr="006E67C5" w:rsidRDefault="0056257C" w:rsidP="00225400">
            <w:pPr>
              <w:widowControl w:val="0"/>
              <w:autoSpaceDE/>
              <w:autoSpaceDN/>
              <w:rPr>
                <w:rFonts w:ascii="Times New Roman" w:hAnsi="Times New Roman" w:cs="Times New Roman"/>
                <w:sz w:val="26"/>
                <w:szCs w:val="26"/>
                <w:lang w:val="en-US"/>
              </w:rPr>
            </w:pPr>
          </w:p>
        </w:tc>
        <w:tc>
          <w:tcPr>
            <w:tcW w:w="1559" w:type="dxa"/>
            <w:tcBorders>
              <w:top w:val="single" w:sz="4" w:space="0" w:color="auto"/>
              <w:left w:val="single" w:sz="4" w:space="0" w:color="auto"/>
              <w:bottom w:val="single" w:sz="4" w:space="0" w:color="auto"/>
              <w:right w:val="single" w:sz="4" w:space="0" w:color="auto"/>
            </w:tcBorders>
          </w:tcPr>
          <w:p w14:paraId="6A5ED3C2" w14:textId="77777777" w:rsidR="0056257C" w:rsidRPr="006E67C5" w:rsidRDefault="0056257C" w:rsidP="00225400">
            <w:pPr>
              <w:widowControl w:val="0"/>
              <w:autoSpaceDE/>
              <w:autoSpaceDN/>
              <w:jc w:val="center"/>
              <w:rPr>
                <w:rFonts w:ascii="Times New Roman" w:hAnsi="Times New Roman" w:cs="Times New Roman"/>
                <w:spacing w:val="-8"/>
                <w:sz w:val="26"/>
                <w:szCs w:val="26"/>
                <w:lang w:val="en-US"/>
              </w:rPr>
            </w:pPr>
            <w:r w:rsidRPr="006E67C5">
              <w:rPr>
                <w:rFonts w:ascii="Times New Roman" w:hAnsi="Times New Roman" w:cs="Times New Roman"/>
                <w:spacing w:val="-8"/>
                <w:sz w:val="26"/>
                <w:szCs w:val="26"/>
                <w:lang w:val="en-US"/>
              </w:rPr>
              <w:t>Sách chuyên khảo</w:t>
            </w:r>
          </w:p>
        </w:tc>
        <w:tc>
          <w:tcPr>
            <w:tcW w:w="1418" w:type="dxa"/>
            <w:tcBorders>
              <w:top w:val="single" w:sz="4" w:space="0" w:color="auto"/>
              <w:left w:val="single" w:sz="4" w:space="0" w:color="auto"/>
              <w:bottom w:val="single" w:sz="4" w:space="0" w:color="auto"/>
              <w:right w:val="single" w:sz="4" w:space="0" w:color="auto"/>
            </w:tcBorders>
          </w:tcPr>
          <w:p w14:paraId="52EEB721"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Sách giáo trình</w:t>
            </w:r>
          </w:p>
        </w:tc>
        <w:tc>
          <w:tcPr>
            <w:tcW w:w="1417" w:type="dxa"/>
            <w:tcBorders>
              <w:top w:val="single" w:sz="4" w:space="0" w:color="auto"/>
              <w:left w:val="single" w:sz="4" w:space="0" w:color="auto"/>
              <w:bottom w:val="single" w:sz="4" w:space="0" w:color="auto"/>
              <w:right w:val="single" w:sz="4" w:space="0" w:color="auto"/>
            </w:tcBorders>
          </w:tcPr>
          <w:p w14:paraId="2AF45E48"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Sách tham khảo</w:t>
            </w:r>
          </w:p>
        </w:tc>
        <w:tc>
          <w:tcPr>
            <w:tcW w:w="1701" w:type="dxa"/>
            <w:tcBorders>
              <w:top w:val="single" w:sz="4" w:space="0" w:color="auto"/>
              <w:left w:val="single" w:sz="4" w:space="0" w:color="auto"/>
              <w:bottom w:val="single" w:sz="4" w:space="0" w:color="auto"/>
              <w:right w:val="single" w:sz="4" w:space="0" w:color="auto"/>
            </w:tcBorders>
          </w:tcPr>
          <w:p w14:paraId="7BD1BC35"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Sách hướng dẫn</w:t>
            </w:r>
          </w:p>
        </w:tc>
      </w:tr>
      <w:tr w:rsidR="0056257C" w:rsidRPr="006E67C5" w14:paraId="22B73D7A" w14:textId="77777777" w:rsidTr="00225400">
        <w:tc>
          <w:tcPr>
            <w:tcW w:w="3119" w:type="dxa"/>
            <w:tcBorders>
              <w:top w:val="single" w:sz="4" w:space="0" w:color="auto"/>
              <w:left w:val="single" w:sz="4" w:space="0" w:color="auto"/>
              <w:bottom w:val="single" w:sz="4" w:space="0" w:color="auto"/>
              <w:right w:val="single" w:sz="4" w:space="0" w:color="auto"/>
            </w:tcBorders>
          </w:tcPr>
          <w:p w14:paraId="5D524D35" w14:textId="77777777" w:rsidR="0056257C" w:rsidRPr="006E67C5" w:rsidRDefault="0056257C" w:rsidP="00225400">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1 đến 3 cuốn sách </w:t>
            </w:r>
          </w:p>
        </w:tc>
        <w:tc>
          <w:tcPr>
            <w:tcW w:w="1559" w:type="dxa"/>
            <w:tcBorders>
              <w:top w:val="single" w:sz="4" w:space="0" w:color="auto"/>
              <w:left w:val="single" w:sz="4" w:space="0" w:color="auto"/>
              <w:bottom w:val="single" w:sz="4" w:space="0" w:color="auto"/>
              <w:right w:val="single" w:sz="4" w:space="0" w:color="auto"/>
            </w:tcBorders>
          </w:tcPr>
          <w:p w14:paraId="3968C046"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c>
          <w:tcPr>
            <w:tcW w:w="1418" w:type="dxa"/>
            <w:tcBorders>
              <w:top w:val="single" w:sz="4" w:space="0" w:color="auto"/>
              <w:left w:val="single" w:sz="4" w:space="0" w:color="auto"/>
              <w:bottom w:val="single" w:sz="4" w:space="0" w:color="auto"/>
              <w:right w:val="single" w:sz="4" w:space="0" w:color="auto"/>
            </w:tcBorders>
          </w:tcPr>
          <w:p w14:paraId="02A504FE"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c>
          <w:tcPr>
            <w:tcW w:w="1417" w:type="dxa"/>
            <w:tcBorders>
              <w:top w:val="single" w:sz="4" w:space="0" w:color="auto"/>
              <w:left w:val="single" w:sz="4" w:space="0" w:color="auto"/>
              <w:bottom w:val="single" w:sz="4" w:space="0" w:color="auto"/>
              <w:right w:val="single" w:sz="4" w:space="0" w:color="auto"/>
            </w:tcBorders>
          </w:tcPr>
          <w:p w14:paraId="0FBD234C"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tcPr>
          <w:p w14:paraId="65FFD5BA"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r>
      <w:tr w:rsidR="0056257C" w:rsidRPr="006E67C5" w14:paraId="3BA634C9" w14:textId="77777777" w:rsidTr="00225400">
        <w:tc>
          <w:tcPr>
            <w:tcW w:w="3119" w:type="dxa"/>
            <w:tcBorders>
              <w:top w:val="single" w:sz="4" w:space="0" w:color="auto"/>
              <w:left w:val="single" w:sz="4" w:space="0" w:color="auto"/>
              <w:bottom w:val="single" w:sz="4" w:space="0" w:color="auto"/>
              <w:right w:val="single" w:sz="4" w:space="0" w:color="auto"/>
            </w:tcBorders>
          </w:tcPr>
          <w:p w14:paraId="6ABE434A" w14:textId="77777777" w:rsidR="0056257C" w:rsidRPr="006E67C5" w:rsidRDefault="0056257C" w:rsidP="00225400">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4 đến 6 cuốn sách </w:t>
            </w:r>
          </w:p>
        </w:tc>
        <w:tc>
          <w:tcPr>
            <w:tcW w:w="1559" w:type="dxa"/>
            <w:tcBorders>
              <w:top w:val="single" w:sz="4" w:space="0" w:color="auto"/>
              <w:left w:val="single" w:sz="4" w:space="0" w:color="auto"/>
              <w:bottom w:val="single" w:sz="4" w:space="0" w:color="auto"/>
              <w:right w:val="single" w:sz="4" w:space="0" w:color="auto"/>
            </w:tcBorders>
          </w:tcPr>
          <w:p w14:paraId="20286326"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c>
          <w:tcPr>
            <w:tcW w:w="1418" w:type="dxa"/>
            <w:tcBorders>
              <w:top w:val="single" w:sz="4" w:space="0" w:color="auto"/>
              <w:left w:val="single" w:sz="4" w:space="0" w:color="auto"/>
              <w:bottom w:val="single" w:sz="4" w:space="0" w:color="auto"/>
              <w:right w:val="single" w:sz="4" w:space="0" w:color="auto"/>
            </w:tcBorders>
          </w:tcPr>
          <w:p w14:paraId="4870668C"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c>
          <w:tcPr>
            <w:tcW w:w="1417" w:type="dxa"/>
            <w:tcBorders>
              <w:top w:val="single" w:sz="4" w:space="0" w:color="auto"/>
              <w:left w:val="single" w:sz="4" w:space="0" w:color="auto"/>
              <w:bottom w:val="single" w:sz="4" w:space="0" w:color="auto"/>
              <w:right w:val="single" w:sz="4" w:space="0" w:color="auto"/>
            </w:tcBorders>
          </w:tcPr>
          <w:p w14:paraId="1B1AD61D"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tcPr>
          <w:p w14:paraId="6F94D46C"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r>
      <w:tr w:rsidR="0056257C" w:rsidRPr="006E67C5" w14:paraId="71E4D3DE" w14:textId="77777777" w:rsidTr="00225400">
        <w:tc>
          <w:tcPr>
            <w:tcW w:w="3119" w:type="dxa"/>
            <w:tcBorders>
              <w:top w:val="single" w:sz="4" w:space="0" w:color="auto"/>
              <w:left w:val="single" w:sz="4" w:space="0" w:color="auto"/>
              <w:bottom w:val="single" w:sz="4" w:space="0" w:color="auto"/>
              <w:right w:val="single" w:sz="4" w:space="0" w:color="auto"/>
            </w:tcBorders>
          </w:tcPr>
          <w:p w14:paraId="7243DF1B" w14:textId="77777777" w:rsidR="0056257C" w:rsidRPr="006E67C5" w:rsidRDefault="0056257C" w:rsidP="00225400">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Trên 6 cuốn sách </w:t>
            </w:r>
          </w:p>
        </w:tc>
        <w:tc>
          <w:tcPr>
            <w:tcW w:w="1559" w:type="dxa"/>
            <w:tcBorders>
              <w:top w:val="single" w:sz="4" w:space="0" w:color="auto"/>
              <w:left w:val="single" w:sz="4" w:space="0" w:color="auto"/>
              <w:bottom w:val="single" w:sz="4" w:space="0" w:color="auto"/>
              <w:right w:val="single" w:sz="4" w:space="0" w:color="auto"/>
            </w:tcBorders>
          </w:tcPr>
          <w:p w14:paraId="30D2F1B7" w14:textId="77777777" w:rsidR="0056257C" w:rsidRPr="006E67C5" w:rsidRDefault="0056257C" w:rsidP="00225400">
            <w:pPr>
              <w:widowControl w:val="0"/>
              <w:autoSpaceDE/>
              <w:autoSpaceDN/>
              <w:jc w:val="center"/>
              <w:rPr>
                <w:rFonts w:ascii="Times New Roman" w:hAnsi="Times New Roman" w:cs="Times New Roman"/>
                <w:sz w:val="26"/>
                <w:szCs w:val="26"/>
                <w:lang w:val="pt-BR"/>
              </w:rPr>
            </w:pPr>
          </w:p>
        </w:tc>
        <w:tc>
          <w:tcPr>
            <w:tcW w:w="1418" w:type="dxa"/>
            <w:tcBorders>
              <w:top w:val="single" w:sz="4" w:space="0" w:color="auto"/>
              <w:left w:val="single" w:sz="4" w:space="0" w:color="auto"/>
              <w:bottom w:val="single" w:sz="4" w:space="0" w:color="auto"/>
              <w:right w:val="single" w:sz="4" w:space="0" w:color="auto"/>
            </w:tcBorders>
          </w:tcPr>
          <w:p w14:paraId="278FCA54" w14:textId="77777777" w:rsidR="0056257C" w:rsidRPr="006E67C5" w:rsidRDefault="0056257C" w:rsidP="00225400">
            <w:pPr>
              <w:widowControl w:val="0"/>
              <w:autoSpaceDE/>
              <w:autoSpaceDN/>
              <w:jc w:val="center"/>
              <w:rPr>
                <w:rFonts w:ascii="Times New Roman" w:hAnsi="Times New Roman" w:cs="Times New Roman"/>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5251D1FB" w14:textId="77777777" w:rsidR="0056257C" w:rsidRPr="006E67C5" w:rsidRDefault="0056257C" w:rsidP="00225400">
            <w:pPr>
              <w:widowControl w:val="0"/>
              <w:autoSpaceDE/>
              <w:autoSpaceDN/>
              <w:jc w:val="center"/>
              <w:rPr>
                <w:rFonts w:ascii="Times New Roman" w:hAnsi="Times New Roman" w:cs="Times New Roman"/>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27F15F61" w14:textId="77777777" w:rsidR="0056257C" w:rsidRPr="006E67C5" w:rsidRDefault="0056257C" w:rsidP="00225400">
            <w:pPr>
              <w:widowControl w:val="0"/>
              <w:autoSpaceDE/>
              <w:autoSpaceDN/>
              <w:jc w:val="center"/>
              <w:rPr>
                <w:rFonts w:ascii="Times New Roman" w:hAnsi="Times New Roman" w:cs="Times New Roman"/>
                <w:sz w:val="26"/>
                <w:szCs w:val="26"/>
                <w:lang w:val="pt-BR"/>
              </w:rPr>
            </w:pPr>
          </w:p>
        </w:tc>
      </w:tr>
      <w:tr w:rsidR="0056257C" w:rsidRPr="006E67C5" w14:paraId="73BC823C" w14:textId="77777777" w:rsidTr="00225400">
        <w:tc>
          <w:tcPr>
            <w:tcW w:w="3119" w:type="dxa"/>
            <w:tcBorders>
              <w:top w:val="single" w:sz="4" w:space="0" w:color="auto"/>
              <w:left w:val="single" w:sz="4" w:space="0" w:color="auto"/>
              <w:bottom w:val="single" w:sz="4" w:space="0" w:color="auto"/>
              <w:right w:val="single" w:sz="4" w:space="0" w:color="auto"/>
            </w:tcBorders>
          </w:tcPr>
          <w:p w14:paraId="72A0DE5C" w14:textId="77777777" w:rsidR="0056257C" w:rsidRPr="006E67C5" w:rsidRDefault="0056257C" w:rsidP="00225400">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Tổng số cán bộ tham gia</w:t>
            </w:r>
          </w:p>
        </w:tc>
        <w:tc>
          <w:tcPr>
            <w:tcW w:w="1559" w:type="dxa"/>
            <w:tcBorders>
              <w:top w:val="single" w:sz="4" w:space="0" w:color="auto"/>
              <w:left w:val="single" w:sz="4" w:space="0" w:color="auto"/>
              <w:bottom w:val="single" w:sz="4" w:space="0" w:color="auto"/>
              <w:right w:val="single" w:sz="4" w:space="0" w:color="auto"/>
            </w:tcBorders>
          </w:tcPr>
          <w:p w14:paraId="207F7339"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c>
          <w:tcPr>
            <w:tcW w:w="1418" w:type="dxa"/>
            <w:tcBorders>
              <w:top w:val="single" w:sz="4" w:space="0" w:color="auto"/>
              <w:left w:val="single" w:sz="4" w:space="0" w:color="auto"/>
              <w:bottom w:val="single" w:sz="4" w:space="0" w:color="auto"/>
              <w:right w:val="single" w:sz="4" w:space="0" w:color="auto"/>
            </w:tcBorders>
          </w:tcPr>
          <w:p w14:paraId="547418AA"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c>
          <w:tcPr>
            <w:tcW w:w="1417" w:type="dxa"/>
            <w:tcBorders>
              <w:top w:val="single" w:sz="4" w:space="0" w:color="auto"/>
              <w:left w:val="single" w:sz="4" w:space="0" w:color="auto"/>
              <w:bottom w:val="single" w:sz="4" w:space="0" w:color="auto"/>
              <w:right w:val="single" w:sz="4" w:space="0" w:color="auto"/>
            </w:tcBorders>
          </w:tcPr>
          <w:p w14:paraId="04E30C20"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tcPr>
          <w:p w14:paraId="1554DD5A" w14:textId="77777777" w:rsidR="0056257C" w:rsidRPr="006E67C5" w:rsidRDefault="0056257C" w:rsidP="00225400">
            <w:pPr>
              <w:widowControl w:val="0"/>
              <w:autoSpaceDE/>
              <w:autoSpaceDN/>
              <w:jc w:val="center"/>
              <w:rPr>
                <w:rFonts w:ascii="Times New Roman" w:hAnsi="Times New Roman" w:cs="Times New Roman"/>
                <w:sz w:val="26"/>
                <w:szCs w:val="26"/>
                <w:lang w:val="en-US"/>
              </w:rPr>
            </w:pPr>
          </w:p>
        </w:tc>
      </w:tr>
    </w:tbl>
    <w:p w14:paraId="21DD2F03" w14:textId="77777777" w:rsidR="0056257C" w:rsidRPr="006E67C5" w:rsidRDefault="0056257C" w:rsidP="0056257C">
      <w:pPr>
        <w:widowControl w:val="0"/>
        <w:numPr>
          <w:ilvl w:val="0"/>
          <w:numId w:val="19"/>
        </w:numPr>
        <w:tabs>
          <w:tab w:val="clear" w:pos="540"/>
          <w:tab w:val="num" w:pos="585"/>
          <w:tab w:val="num" w:pos="720"/>
        </w:tabs>
        <w:autoSpaceDE/>
        <w:autoSpaceDN/>
        <w:ind w:left="0" w:firstLine="0"/>
        <w:rPr>
          <w:rFonts w:ascii="Times New Roman" w:hAnsi="Times New Roman" w:cs="Times New Roman"/>
          <w:lang w:val="en-US"/>
        </w:rPr>
      </w:pPr>
      <w:r w:rsidRPr="006E67C5">
        <w:rPr>
          <w:rFonts w:ascii="Times New Roman" w:hAnsi="Times New Roman" w:cs="Times New Roman"/>
          <w:lang w:val="en-US"/>
        </w:rPr>
        <w:lastRenderedPageBreak/>
        <w:t xml:space="preserve">Số lượng bài của các cán bộ cơ hữu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được đăng tạp chí trong 5 năm gần đây:</w:t>
      </w:r>
    </w:p>
    <w:tbl>
      <w:tblPr>
        <w:tblW w:w="9450" w:type="dxa"/>
        <w:tblInd w:w="108" w:type="dxa"/>
        <w:tblLayout w:type="fixed"/>
        <w:tblLook w:val="01E0" w:firstRow="1" w:lastRow="1" w:firstColumn="1" w:lastColumn="1" w:noHBand="0" w:noVBand="0"/>
      </w:tblPr>
      <w:tblGrid>
        <w:gridCol w:w="630"/>
        <w:gridCol w:w="3161"/>
        <w:gridCol w:w="851"/>
        <w:gridCol w:w="708"/>
        <w:gridCol w:w="709"/>
        <w:gridCol w:w="709"/>
        <w:gridCol w:w="709"/>
        <w:gridCol w:w="708"/>
        <w:gridCol w:w="1265"/>
      </w:tblGrid>
      <w:tr w:rsidR="0056257C" w:rsidRPr="006E67C5" w14:paraId="6699B09D" w14:textId="77777777" w:rsidTr="00225400">
        <w:trPr>
          <w:trHeight w:val="293"/>
          <w:tblHead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3D613944"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3161" w:type="dxa"/>
            <w:vMerge w:val="restart"/>
            <w:tcBorders>
              <w:top w:val="single" w:sz="4" w:space="0" w:color="auto"/>
              <w:left w:val="single" w:sz="4" w:space="0" w:color="auto"/>
              <w:bottom w:val="single" w:sz="4" w:space="0" w:color="auto"/>
              <w:right w:val="single" w:sz="4" w:space="0" w:color="auto"/>
            </w:tcBorders>
            <w:vAlign w:val="center"/>
          </w:tcPr>
          <w:p w14:paraId="55DEC1DD"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tạp chí</w:t>
            </w:r>
          </w:p>
        </w:tc>
        <w:tc>
          <w:tcPr>
            <w:tcW w:w="851" w:type="dxa"/>
            <w:vMerge w:val="restart"/>
            <w:tcBorders>
              <w:top w:val="single" w:sz="4" w:space="0" w:color="auto"/>
              <w:left w:val="single" w:sz="4" w:space="0" w:color="auto"/>
              <w:bottom w:val="single" w:sz="4" w:space="0" w:color="auto"/>
              <w:right w:val="single" w:sz="4" w:space="0" w:color="auto"/>
            </w:tcBorders>
          </w:tcPr>
          <w:p w14:paraId="5DC02528" w14:textId="77777777" w:rsidR="0056257C" w:rsidRPr="006E67C5" w:rsidRDefault="0056257C" w:rsidP="00225400">
            <w:pPr>
              <w:widowControl w:val="0"/>
              <w:tabs>
                <w:tab w:val="num" w:pos="360"/>
              </w:tabs>
              <w:autoSpaceDE/>
              <w:autoSpaceDN/>
              <w:spacing w:before="0" w:after="0" w:line="340" w:lineRule="exact"/>
              <w:ind w:left="-108" w:right="-148"/>
              <w:jc w:val="center"/>
              <w:rPr>
                <w:rFonts w:ascii="Times New Roman" w:hAnsi="Times New Roman" w:cs="Times New Roman"/>
                <w:sz w:val="26"/>
                <w:szCs w:val="26"/>
                <w:lang w:val="pt-BR"/>
              </w:rPr>
            </w:pPr>
          </w:p>
          <w:p w14:paraId="2F5E629F" w14:textId="77777777" w:rsidR="0056257C" w:rsidRPr="006E67C5" w:rsidRDefault="0056257C" w:rsidP="00225400">
            <w:pPr>
              <w:widowControl w:val="0"/>
              <w:tabs>
                <w:tab w:val="num" w:pos="360"/>
              </w:tabs>
              <w:autoSpaceDE/>
              <w:autoSpaceDN/>
              <w:spacing w:before="0" w:after="0" w:line="340" w:lineRule="exact"/>
              <w:ind w:left="-108" w:right="-148"/>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Hệ</w:t>
            </w:r>
            <w:r w:rsidRPr="006E67C5">
              <w:rPr>
                <w:rFonts w:ascii="Times New Roman" w:hAnsi="Times New Roman" w:cs="Times New Roman"/>
                <w:sz w:val="26"/>
                <w:szCs w:val="26"/>
                <w:lang w:val="pt-BR"/>
              </w:rPr>
              <w:br/>
              <w:t xml:space="preserve"> số**</w:t>
            </w:r>
          </w:p>
        </w:tc>
        <w:tc>
          <w:tcPr>
            <w:tcW w:w="4808" w:type="dxa"/>
            <w:gridSpan w:val="6"/>
            <w:tcBorders>
              <w:top w:val="single" w:sz="4" w:space="0" w:color="auto"/>
              <w:left w:val="single" w:sz="4" w:space="0" w:color="auto"/>
              <w:bottom w:val="single" w:sz="4" w:space="0" w:color="auto"/>
              <w:right w:val="single" w:sz="4" w:space="0" w:color="auto"/>
            </w:tcBorders>
            <w:vAlign w:val="center"/>
          </w:tcPr>
          <w:p w14:paraId="52FA479A"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w:t>
            </w:r>
          </w:p>
        </w:tc>
      </w:tr>
      <w:tr w:rsidR="0056257C" w:rsidRPr="006E67C5" w14:paraId="1191FA9D" w14:textId="77777777" w:rsidTr="00225400">
        <w:trPr>
          <w:trHeight w:val="128"/>
          <w:tblHeader/>
        </w:trPr>
        <w:tc>
          <w:tcPr>
            <w:tcW w:w="630" w:type="dxa"/>
            <w:vMerge/>
            <w:tcBorders>
              <w:top w:val="single" w:sz="4" w:space="0" w:color="auto"/>
              <w:left w:val="single" w:sz="4" w:space="0" w:color="auto"/>
              <w:bottom w:val="single" w:sz="4" w:space="0" w:color="auto"/>
              <w:right w:val="single" w:sz="4" w:space="0" w:color="auto"/>
            </w:tcBorders>
          </w:tcPr>
          <w:p w14:paraId="311976CA"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3161" w:type="dxa"/>
            <w:vMerge/>
            <w:tcBorders>
              <w:top w:val="single" w:sz="4" w:space="0" w:color="auto"/>
              <w:left w:val="single" w:sz="4" w:space="0" w:color="auto"/>
              <w:bottom w:val="single" w:sz="4" w:space="0" w:color="auto"/>
              <w:right w:val="single" w:sz="4" w:space="0" w:color="auto"/>
            </w:tcBorders>
          </w:tcPr>
          <w:p w14:paraId="38EEF19C"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851" w:type="dxa"/>
            <w:vMerge/>
            <w:tcBorders>
              <w:top w:val="single" w:sz="4" w:space="0" w:color="auto"/>
              <w:left w:val="single" w:sz="4" w:space="0" w:color="auto"/>
              <w:bottom w:val="single" w:sz="4" w:space="0" w:color="auto"/>
              <w:right w:val="single" w:sz="4" w:space="0" w:color="auto"/>
            </w:tcBorders>
          </w:tcPr>
          <w:p w14:paraId="41B7B96D"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14:paraId="40515693"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14:paraId="0B73264A"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14:paraId="5B90930A"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14:paraId="5465BC46"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b/>
                <w:sz w:val="26"/>
                <w:szCs w:val="26"/>
                <w:lang w:val="pt-BR"/>
              </w:rPr>
            </w:pPr>
            <w:r w:rsidRPr="006E67C5">
              <w:rPr>
                <w:rFonts w:ascii="Times New Roman" w:hAnsi="Times New Roman" w:cs="Times New Roman"/>
                <w:sz w:val="26"/>
                <w:szCs w:val="26"/>
                <w:lang w:val="pt-BR"/>
              </w:rPr>
              <w:t>20..</w:t>
            </w:r>
          </w:p>
        </w:tc>
        <w:tc>
          <w:tcPr>
            <w:tcW w:w="708" w:type="dxa"/>
            <w:tcBorders>
              <w:top w:val="single" w:sz="4" w:space="0" w:color="auto"/>
              <w:left w:val="single" w:sz="4" w:space="0" w:color="auto"/>
              <w:bottom w:val="single" w:sz="4" w:space="0" w:color="auto"/>
              <w:right w:val="single" w:sz="4" w:space="0" w:color="auto"/>
            </w:tcBorders>
            <w:vAlign w:val="center"/>
          </w:tcPr>
          <w:p w14:paraId="5DF4BADF"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265" w:type="dxa"/>
            <w:tcBorders>
              <w:top w:val="single" w:sz="4" w:space="0" w:color="auto"/>
              <w:left w:val="single" w:sz="4" w:space="0" w:color="auto"/>
              <w:bottom w:val="single" w:sz="4" w:space="0" w:color="auto"/>
              <w:right w:val="single" w:sz="4" w:space="0" w:color="auto"/>
            </w:tcBorders>
            <w:shd w:val="clear" w:color="auto" w:fill="E6E6E6"/>
          </w:tcPr>
          <w:p w14:paraId="10B1D701" w14:textId="77777777" w:rsidR="0056257C" w:rsidRPr="006E67C5" w:rsidRDefault="0056257C" w:rsidP="00225400">
            <w:pPr>
              <w:widowControl w:val="0"/>
              <w:autoSpaceDE/>
              <w:autoSpaceDN/>
              <w:spacing w:before="0" w:after="0" w:line="340" w:lineRule="exact"/>
              <w:ind w:left="10" w:hanging="1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Tổng (đã quy đổi)</w:t>
            </w:r>
          </w:p>
        </w:tc>
      </w:tr>
      <w:tr w:rsidR="0056257C" w:rsidRPr="006E67C5" w14:paraId="731751A5" w14:textId="77777777" w:rsidTr="00225400">
        <w:trPr>
          <w:trHeight w:val="261"/>
        </w:trPr>
        <w:tc>
          <w:tcPr>
            <w:tcW w:w="630" w:type="dxa"/>
            <w:tcBorders>
              <w:top w:val="single" w:sz="4" w:space="0" w:color="auto"/>
              <w:left w:val="single" w:sz="4" w:space="0" w:color="auto"/>
              <w:bottom w:val="single" w:sz="4" w:space="0" w:color="auto"/>
              <w:right w:val="single" w:sz="4" w:space="0" w:color="auto"/>
            </w:tcBorders>
          </w:tcPr>
          <w:p w14:paraId="284803D2"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3161" w:type="dxa"/>
            <w:tcBorders>
              <w:top w:val="single" w:sz="4" w:space="0" w:color="auto"/>
              <w:left w:val="single" w:sz="4" w:space="0" w:color="auto"/>
              <w:bottom w:val="single" w:sz="4" w:space="0" w:color="auto"/>
              <w:right w:val="single" w:sz="4" w:space="0" w:color="auto"/>
            </w:tcBorders>
          </w:tcPr>
          <w:p w14:paraId="6DC75E43" w14:textId="77777777" w:rsidR="0056257C" w:rsidRPr="006E67C5" w:rsidRDefault="0056257C" w:rsidP="00225400">
            <w:pPr>
              <w:widowControl w:val="0"/>
              <w:tabs>
                <w:tab w:val="num" w:pos="147"/>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Tạp chí khoa học quốc tế</w:t>
            </w:r>
          </w:p>
        </w:tc>
        <w:tc>
          <w:tcPr>
            <w:tcW w:w="851" w:type="dxa"/>
            <w:tcBorders>
              <w:top w:val="single" w:sz="4" w:space="0" w:color="auto"/>
              <w:left w:val="single" w:sz="4" w:space="0" w:color="auto"/>
              <w:bottom w:val="single" w:sz="4" w:space="0" w:color="auto"/>
              <w:right w:val="single" w:sz="4" w:space="0" w:color="auto"/>
            </w:tcBorders>
          </w:tcPr>
          <w:p w14:paraId="14781B6A"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1,5</w:t>
            </w:r>
          </w:p>
        </w:tc>
        <w:tc>
          <w:tcPr>
            <w:tcW w:w="708" w:type="dxa"/>
            <w:tcBorders>
              <w:top w:val="single" w:sz="4" w:space="0" w:color="auto"/>
              <w:left w:val="single" w:sz="4" w:space="0" w:color="auto"/>
              <w:bottom w:val="single" w:sz="4" w:space="0" w:color="auto"/>
              <w:right w:val="single" w:sz="4" w:space="0" w:color="auto"/>
            </w:tcBorders>
          </w:tcPr>
          <w:p w14:paraId="5EC07AB6"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193083B8"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7539D706"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46FAEF53"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23BC1D71"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14:paraId="02C24D2C"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6257C" w:rsidRPr="006E67C5" w14:paraId="3233C74D" w14:textId="77777777" w:rsidTr="00225400">
        <w:trPr>
          <w:trHeight w:val="303"/>
        </w:trPr>
        <w:tc>
          <w:tcPr>
            <w:tcW w:w="630" w:type="dxa"/>
            <w:tcBorders>
              <w:top w:val="single" w:sz="4" w:space="0" w:color="auto"/>
              <w:left w:val="single" w:sz="4" w:space="0" w:color="auto"/>
              <w:bottom w:val="single" w:sz="4" w:space="0" w:color="auto"/>
              <w:right w:val="single" w:sz="4" w:space="0" w:color="auto"/>
            </w:tcBorders>
          </w:tcPr>
          <w:p w14:paraId="60A41DC7"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3161" w:type="dxa"/>
            <w:tcBorders>
              <w:top w:val="single" w:sz="4" w:space="0" w:color="auto"/>
              <w:left w:val="single" w:sz="4" w:space="0" w:color="auto"/>
              <w:bottom w:val="single" w:sz="4" w:space="0" w:color="auto"/>
              <w:right w:val="single" w:sz="4" w:space="0" w:color="auto"/>
            </w:tcBorders>
          </w:tcPr>
          <w:p w14:paraId="13174F36" w14:textId="77777777" w:rsidR="0056257C" w:rsidRPr="006E67C5" w:rsidRDefault="0056257C" w:rsidP="00225400">
            <w:pPr>
              <w:widowControl w:val="0"/>
              <w:tabs>
                <w:tab w:val="num" w:pos="147"/>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Tạp chí khoa học cấp ngành trong nước</w:t>
            </w:r>
          </w:p>
        </w:tc>
        <w:tc>
          <w:tcPr>
            <w:tcW w:w="851" w:type="dxa"/>
            <w:tcBorders>
              <w:top w:val="single" w:sz="4" w:space="0" w:color="auto"/>
              <w:left w:val="single" w:sz="4" w:space="0" w:color="auto"/>
              <w:bottom w:val="single" w:sz="4" w:space="0" w:color="auto"/>
              <w:right w:val="single" w:sz="4" w:space="0" w:color="auto"/>
            </w:tcBorders>
          </w:tcPr>
          <w:p w14:paraId="00467E06"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1,0</w:t>
            </w:r>
          </w:p>
        </w:tc>
        <w:tc>
          <w:tcPr>
            <w:tcW w:w="708" w:type="dxa"/>
            <w:tcBorders>
              <w:top w:val="single" w:sz="4" w:space="0" w:color="auto"/>
              <w:left w:val="single" w:sz="4" w:space="0" w:color="auto"/>
              <w:bottom w:val="single" w:sz="4" w:space="0" w:color="auto"/>
              <w:right w:val="single" w:sz="4" w:space="0" w:color="auto"/>
            </w:tcBorders>
          </w:tcPr>
          <w:p w14:paraId="2B5D5086"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35E6DBD4"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748C3040"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4123F818"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1BF17954"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14:paraId="19C83F5E"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6257C" w:rsidRPr="006E67C5" w14:paraId="579CECE5" w14:textId="77777777" w:rsidTr="00225400">
        <w:trPr>
          <w:trHeight w:val="317"/>
        </w:trPr>
        <w:tc>
          <w:tcPr>
            <w:tcW w:w="630" w:type="dxa"/>
            <w:tcBorders>
              <w:top w:val="single" w:sz="4" w:space="0" w:color="auto"/>
              <w:left w:val="single" w:sz="4" w:space="0" w:color="auto"/>
              <w:bottom w:val="single" w:sz="4" w:space="0" w:color="auto"/>
              <w:right w:val="single" w:sz="4" w:space="0" w:color="auto"/>
            </w:tcBorders>
          </w:tcPr>
          <w:p w14:paraId="077199C3"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w:t>
            </w:r>
          </w:p>
        </w:tc>
        <w:tc>
          <w:tcPr>
            <w:tcW w:w="3161" w:type="dxa"/>
            <w:tcBorders>
              <w:top w:val="single" w:sz="4" w:space="0" w:color="auto"/>
              <w:left w:val="single" w:sz="4" w:space="0" w:color="auto"/>
              <w:bottom w:val="single" w:sz="4" w:space="0" w:color="auto"/>
              <w:right w:val="single" w:sz="4" w:space="0" w:color="auto"/>
            </w:tcBorders>
          </w:tcPr>
          <w:p w14:paraId="2C247794" w14:textId="77777777" w:rsidR="0056257C" w:rsidRPr="006E67C5" w:rsidRDefault="0056257C" w:rsidP="00225400">
            <w:pPr>
              <w:widowControl w:val="0"/>
              <w:tabs>
                <w:tab w:val="num" w:pos="147"/>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Tạp chí / tập san của cấp trường</w:t>
            </w:r>
          </w:p>
        </w:tc>
        <w:tc>
          <w:tcPr>
            <w:tcW w:w="851" w:type="dxa"/>
            <w:tcBorders>
              <w:top w:val="single" w:sz="4" w:space="0" w:color="auto"/>
              <w:left w:val="single" w:sz="4" w:space="0" w:color="auto"/>
              <w:bottom w:val="single" w:sz="4" w:space="0" w:color="auto"/>
              <w:right w:val="single" w:sz="4" w:space="0" w:color="auto"/>
            </w:tcBorders>
          </w:tcPr>
          <w:p w14:paraId="0E0C22EA"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0,5</w:t>
            </w:r>
          </w:p>
        </w:tc>
        <w:tc>
          <w:tcPr>
            <w:tcW w:w="708" w:type="dxa"/>
            <w:tcBorders>
              <w:top w:val="single" w:sz="4" w:space="0" w:color="auto"/>
              <w:left w:val="single" w:sz="4" w:space="0" w:color="auto"/>
              <w:bottom w:val="single" w:sz="4" w:space="0" w:color="auto"/>
              <w:right w:val="single" w:sz="4" w:space="0" w:color="auto"/>
            </w:tcBorders>
          </w:tcPr>
          <w:p w14:paraId="02A41CB0"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6CED4FD2"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671C1ADC"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3C3F4629"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62735D5F"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14:paraId="7ED1F47A"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6257C" w:rsidRPr="006E67C5" w14:paraId="3E143CD4" w14:textId="77777777" w:rsidTr="00225400">
        <w:trPr>
          <w:trHeight w:val="317"/>
        </w:trPr>
        <w:tc>
          <w:tcPr>
            <w:tcW w:w="630" w:type="dxa"/>
            <w:tcBorders>
              <w:top w:val="single" w:sz="4" w:space="0" w:color="auto"/>
              <w:left w:val="single" w:sz="4" w:space="0" w:color="auto"/>
              <w:bottom w:val="single" w:sz="4" w:space="0" w:color="auto"/>
              <w:right w:val="single" w:sz="4" w:space="0" w:color="auto"/>
            </w:tcBorders>
          </w:tcPr>
          <w:p w14:paraId="3A3901B5"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3161" w:type="dxa"/>
            <w:tcBorders>
              <w:top w:val="single" w:sz="4" w:space="0" w:color="auto"/>
              <w:left w:val="single" w:sz="4" w:space="0" w:color="auto"/>
              <w:bottom w:val="single" w:sz="4" w:space="0" w:color="auto"/>
              <w:right w:val="single" w:sz="4" w:space="0" w:color="auto"/>
            </w:tcBorders>
            <w:shd w:val="clear" w:color="auto" w:fill="E6E6E6"/>
          </w:tcPr>
          <w:p w14:paraId="3803418A"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Tổng</w:t>
            </w: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6FF61B3B"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F7F86F1"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6A68A397"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4B58C21A"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271B4F04"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DB311AF"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14:paraId="39BA607C"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r>
    </w:tbl>
    <w:p w14:paraId="296E6B4E" w14:textId="77777777" w:rsidR="0056257C" w:rsidRPr="006E67C5" w:rsidRDefault="0056257C" w:rsidP="0056257C">
      <w:pPr>
        <w:widowControl w:val="0"/>
        <w:autoSpaceDE/>
        <w:autoSpaceDN/>
        <w:rPr>
          <w:rFonts w:ascii="Times New Roman" w:hAnsi="Times New Roman" w:cs="Times New Roman"/>
          <w:lang w:val="pt-BR"/>
        </w:rPr>
      </w:pPr>
      <w:r w:rsidRPr="006E67C5">
        <w:rPr>
          <w:rFonts w:ascii="Times New Roman" w:hAnsi="Times New Roman" w:cs="Times New Roman"/>
          <w:lang w:val="pt-BR"/>
        </w:rPr>
        <w:t>**Hệ số quy đổi: Dựa trên nguyên tắc tính điểm công trình của Hội đồng chức danh giáo sư Nhà nước (có điều chỉnh).</w:t>
      </w:r>
    </w:p>
    <w:p w14:paraId="0C176475" w14:textId="77777777" w:rsidR="0056257C" w:rsidRPr="006E67C5" w:rsidRDefault="0056257C" w:rsidP="0056257C">
      <w:pPr>
        <w:widowControl w:val="0"/>
        <w:autoSpaceDE/>
        <w:autoSpaceDN/>
        <w:rPr>
          <w:rFonts w:ascii="Times New Roman" w:hAnsi="Times New Roman" w:cs="Times New Roman"/>
          <w:lang w:val="pt-BR"/>
        </w:rPr>
      </w:pPr>
      <w:r w:rsidRPr="006E67C5">
        <w:rPr>
          <w:rFonts w:ascii="Times New Roman" w:hAnsi="Times New Roman" w:cs="Times New Roman"/>
          <w:lang w:val="pt-BR"/>
        </w:rPr>
        <w:t>Tổng số bài đăng tạp chí (quy đổi): ..............................................................</w:t>
      </w:r>
    </w:p>
    <w:p w14:paraId="78759D2A" w14:textId="77777777" w:rsidR="0056257C" w:rsidRPr="006E67C5" w:rsidRDefault="0056257C" w:rsidP="0056257C">
      <w:pPr>
        <w:widowControl w:val="0"/>
        <w:autoSpaceDE/>
        <w:autoSpaceDN/>
        <w:rPr>
          <w:rFonts w:ascii="Times New Roman" w:hAnsi="Times New Roman" w:cs="Times New Roman"/>
          <w:lang w:val="pt-BR"/>
        </w:rPr>
      </w:pPr>
      <w:r w:rsidRPr="006E67C5">
        <w:rPr>
          <w:rFonts w:ascii="Times New Roman" w:hAnsi="Times New Roman" w:cs="Times New Roman"/>
          <w:lang w:val="pt-BR"/>
        </w:rPr>
        <w:t>Tỷ số bài đăng tạp chí (quy đổi) trên cán bộ cơ hữu: ..............................</w:t>
      </w:r>
    </w:p>
    <w:p w14:paraId="531B4B18" w14:textId="77777777" w:rsidR="0056257C" w:rsidRPr="006E67C5" w:rsidRDefault="0056257C" w:rsidP="0056257C">
      <w:pPr>
        <w:widowControl w:val="0"/>
        <w:numPr>
          <w:ilvl w:val="0"/>
          <w:numId w:val="19"/>
        </w:numPr>
        <w:tabs>
          <w:tab w:val="clear" w:pos="540"/>
          <w:tab w:val="num" w:pos="585"/>
          <w:tab w:val="num" w:pos="720"/>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Số lượng cán bộ cơ hữu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tham gia viết bài đăng tạp chí trong 5 năm gần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701"/>
        <w:gridCol w:w="1985"/>
        <w:gridCol w:w="1842"/>
      </w:tblGrid>
      <w:tr w:rsidR="0056257C" w:rsidRPr="006E67C5" w14:paraId="58B0E88F" w14:textId="77777777" w:rsidTr="00225400">
        <w:trPr>
          <w:cantSplit/>
        </w:trPr>
        <w:tc>
          <w:tcPr>
            <w:tcW w:w="3686" w:type="dxa"/>
            <w:vMerge w:val="restart"/>
            <w:tcBorders>
              <w:top w:val="single" w:sz="4" w:space="0" w:color="auto"/>
              <w:left w:val="single" w:sz="4" w:space="0" w:color="auto"/>
              <w:bottom w:val="single" w:sz="4" w:space="0" w:color="auto"/>
              <w:right w:val="single" w:sz="4" w:space="0" w:color="auto"/>
            </w:tcBorders>
            <w:vAlign w:val="center"/>
          </w:tcPr>
          <w:p w14:paraId="591CB4B4"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cán bộ cơ hữu có bài báo đăng trên tạp chí</w:t>
            </w:r>
          </w:p>
        </w:tc>
        <w:tc>
          <w:tcPr>
            <w:tcW w:w="5528" w:type="dxa"/>
            <w:gridSpan w:val="3"/>
            <w:tcBorders>
              <w:top w:val="single" w:sz="4" w:space="0" w:color="auto"/>
              <w:left w:val="single" w:sz="4" w:space="0" w:color="auto"/>
              <w:bottom w:val="single" w:sz="4" w:space="0" w:color="auto"/>
              <w:right w:val="single" w:sz="4" w:space="0" w:color="auto"/>
            </w:tcBorders>
          </w:tcPr>
          <w:p w14:paraId="3D4D4731"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Nơi đăng</w:t>
            </w:r>
          </w:p>
        </w:tc>
      </w:tr>
      <w:tr w:rsidR="0056257C" w:rsidRPr="006E67C5" w14:paraId="03283DE9" w14:textId="77777777" w:rsidTr="00225400">
        <w:trPr>
          <w:cantSplit/>
        </w:trPr>
        <w:tc>
          <w:tcPr>
            <w:tcW w:w="3686" w:type="dxa"/>
            <w:vMerge/>
            <w:tcBorders>
              <w:top w:val="single" w:sz="4" w:space="0" w:color="auto"/>
              <w:left w:val="single" w:sz="4" w:space="0" w:color="auto"/>
              <w:bottom w:val="single" w:sz="4" w:space="0" w:color="auto"/>
              <w:right w:val="single" w:sz="4" w:space="0" w:color="auto"/>
            </w:tcBorders>
          </w:tcPr>
          <w:p w14:paraId="15D693EA" w14:textId="77777777" w:rsidR="0056257C" w:rsidRPr="006E67C5" w:rsidRDefault="0056257C" w:rsidP="00225400">
            <w:pPr>
              <w:widowControl w:val="0"/>
              <w:autoSpaceDE/>
              <w:autoSpaceDN/>
              <w:spacing w:before="0" w:after="0"/>
              <w:rPr>
                <w:rFonts w:ascii="Times New Roman"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tcPr>
          <w:p w14:paraId="63F522F1"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Tạp chí khoa học quốc tế</w:t>
            </w:r>
          </w:p>
        </w:tc>
        <w:tc>
          <w:tcPr>
            <w:tcW w:w="1985" w:type="dxa"/>
            <w:tcBorders>
              <w:top w:val="single" w:sz="4" w:space="0" w:color="auto"/>
              <w:left w:val="single" w:sz="4" w:space="0" w:color="auto"/>
              <w:bottom w:val="single" w:sz="4" w:space="0" w:color="auto"/>
              <w:right w:val="single" w:sz="4" w:space="0" w:color="auto"/>
            </w:tcBorders>
          </w:tcPr>
          <w:p w14:paraId="4E4A5476"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Tạp chí khoa học cấp ngành trong nước</w:t>
            </w:r>
          </w:p>
        </w:tc>
        <w:tc>
          <w:tcPr>
            <w:tcW w:w="1842" w:type="dxa"/>
            <w:tcBorders>
              <w:top w:val="single" w:sz="4" w:space="0" w:color="auto"/>
              <w:left w:val="single" w:sz="4" w:space="0" w:color="auto"/>
              <w:bottom w:val="single" w:sz="4" w:space="0" w:color="auto"/>
              <w:right w:val="single" w:sz="4" w:space="0" w:color="auto"/>
            </w:tcBorders>
          </w:tcPr>
          <w:p w14:paraId="149715B3"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Tạp chí / tập san cấp trường</w:t>
            </w:r>
          </w:p>
        </w:tc>
      </w:tr>
      <w:tr w:rsidR="0056257C" w:rsidRPr="006E67C5" w14:paraId="2F1A64E4" w14:textId="77777777" w:rsidTr="00225400">
        <w:tc>
          <w:tcPr>
            <w:tcW w:w="3686" w:type="dxa"/>
            <w:tcBorders>
              <w:top w:val="single" w:sz="4" w:space="0" w:color="auto"/>
              <w:left w:val="single" w:sz="4" w:space="0" w:color="auto"/>
              <w:bottom w:val="single" w:sz="4" w:space="0" w:color="auto"/>
              <w:right w:val="single" w:sz="4" w:space="0" w:color="auto"/>
            </w:tcBorders>
          </w:tcPr>
          <w:p w14:paraId="39DBCADE" w14:textId="77777777" w:rsidR="0056257C" w:rsidRPr="006E67C5" w:rsidRDefault="0056257C" w:rsidP="00225400">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1 đến 5 bài báo </w:t>
            </w:r>
          </w:p>
        </w:tc>
        <w:tc>
          <w:tcPr>
            <w:tcW w:w="1701" w:type="dxa"/>
            <w:tcBorders>
              <w:top w:val="single" w:sz="4" w:space="0" w:color="auto"/>
              <w:left w:val="single" w:sz="4" w:space="0" w:color="auto"/>
              <w:bottom w:val="single" w:sz="4" w:space="0" w:color="auto"/>
              <w:right w:val="single" w:sz="4" w:space="0" w:color="auto"/>
            </w:tcBorders>
          </w:tcPr>
          <w:p w14:paraId="40027B78"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c>
          <w:tcPr>
            <w:tcW w:w="1985" w:type="dxa"/>
            <w:tcBorders>
              <w:top w:val="single" w:sz="4" w:space="0" w:color="auto"/>
              <w:left w:val="single" w:sz="4" w:space="0" w:color="auto"/>
              <w:bottom w:val="single" w:sz="4" w:space="0" w:color="auto"/>
              <w:right w:val="single" w:sz="4" w:space="0" w:color="auto"/>
            </w:tcBorders>
          </w:tcPr>
          <w:p w14:paraId="3A478CC0"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c>
          <w:tcPr>
            <w:tcW w:w="1842" w:type="dxa"/>
            <w:tcBorders>
              <w:top w:val="single" w:sz="4" w:space="0" w:color="auto"/>
              <w:left w:val="single" w:sz="4" w:space="0" w:color="auto"/>
              <w:bottom w:val="single" w:sz="4" w:space="0" w:color="auto"/>
              <w:right w:val="single" w:sz="4" w:space="0" w:color="auto"/>
            </w:tcBorders>
          </w:tcPr>
          <w:p w14:paraId="65EF79A4"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r>
      <w:tr w:rsidR="0056257C" w:rsidRPr="006E67C5" w14:paraId="3DF845FA" w14:textId="77777777" w:rsidTr="00225400">
        <w:tc>
          <w:tcPr>
            <w:tcW w:w="3686" w:type="dxa"/>
            <w:tcBorders>
              <w:top w:val="single" w:sz="4" w:space="0" w:color="auto"/>
              <w:left w:val="single" w:sz="4" w:space="0" w:color="auto"/>
              <w:bottom w:val="single" w:sz="4" w:space="0" w:color="auto"/>
              <w:right w:val="single" w:sz="4" w:space="0" w:color="auto"/>
            </w:tcBorders>
          </w:tcPr>
          <w:p w14:paraId="229D5047" w14:textId="77777777" w:rsidR="0056257C" w:rsidRPr="006E67C5" w:rsidRDefault="0056257C" w:rsidP="00225400">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6 đến 10 bài báo </w:t>
            </w:r>
          </w:p>
        </w:tc>
        <w:tc>
          <w:tcPr>
            <w:tcW w:w="1701" w:type="dxa"/>
            <w:tcBorders>
              <w:top w:val="single" w:sz="4" w:space="0" w:color="auto"/>
              <w:left w:val="single" w:sz="4" w:space="0" w:color="auto"/>
              <w:bottom w:val="single" w:sz="4" w:space="0" w:color="auto"/>
              <w:right w:val="single" w:sz="4" w:space="0" w:color="auto"/>
            </w:tcBorders>
          </w:tcPr>
          <w:p w14:paraId="081D7848"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c>
          <w:tcPr>
            <w:tcW w:w="1985" w:type="dxa"/>
            <w:tcBorders>
              <w:top w:val="single" w:sz="4" w:space="0" w:color="auto"/>
              <w:left w:val="single" w:sz="4" w:space="0" w:color="auto"/>
              <w:bottom w:val="single" w:sz="4" w:space="0" w:color="auto"/>
              <w:right w:val="single" w:sz="4" w:space="0" w:color="auto"/>
            </w:tcBorders>
          </w:tcPr>
          <w:p w14:paraId="6D9C1661"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c>
          <w:tcPr>
            <w:tcW w:w="1842" w:type="dxa"/>
            <w:tcBorders>
              <w:top w:val="single" w:sz="4" w:space="0" w:color="auto"/>
              <w:left w:val="single" w:sz="4" w:space="0" w:color="auto"/>
              <w:bottom w:val="single" w:sz="4" w:space="0" w:color="auto"/>
              <w:right w:val="single" w:sz="4" w:space="0" w:color="auto"/>
            </w:tcBorders>
          </w:tcPr>
          <w:p w14:paraId="1813783C"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r>
      <w:tr w:rsidR="0056257C" w:rsidRPr="006E67C5" w14:paraId="224E1CD2" w14:textId="77777777" w:rsidTr="00225400">
        <w:tc>
          <w:tcPr>
            <w:tcW w:w="3686" w:type="dxa"/>
            <w:tcBorders>
              <w:top w:val="single" w:sz="4" w:space="0" w:color="auto"/>
              <w:left w:val="single" w:sz="4" w:space="0" w:color="auto"/>
              <w:bottom w:val="single" w:sz="4" w:space="0" w:color="auto"/>
              <w:right w:val="single" w:sz="4" w:space="0" w:color="auto"/>
            </w:tcBorders>
          </w:tcPr>
          <w:p w14:paraId="78A159CA" w14:textId="77777777" w:rsidR="0056257C" w:rsidRPr="006E67C5" w:rsidRDefault="0056257C" w:rsidP="00225400">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11 đến 15 bài báo </w:t>
            </w:r>
          </w:p>
        </w:tc>
        <w:tc>
          <w:tcPr>
            <w:tcW w:w="1701" w:type="dxa"/>
            <w:tcBorders>
              <w:top w:val="single" w:sz="4" w:space="0" w:color="auto"/>
              <w:left w:val="single" w:sz="4" w:space="0" w:color="auto"/>
              <w:bottom w:val="single" w:sz="4" w:space="0" w:color="auto"/>
              <w:right w:val="single" w:sz="4" w:space="0" w:color="auto"/>
            </w:tcBorders>
          </w:tcPr>
          <w:p w14:paraId="60FE8FA5"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c>
          <w:tcPr>
            <w:tcW w:w="1985" w:type="dxa"/>
            <w:tcBorders>
              <w:top w:val="single" w:sz="4" w:space="0" w:color="auto"/>
              <w:left w:val="single" w:sz="4" w:space="0" w:color="auto"/>
              <w:bottom w:val="single" w:sz="4" w:space="0" w:color="auto"/>
              <w:right w:val="single" w:sz="4" w:space="0" w:color="auto"/>
            </w:tcBorders>
          </w:tcPr>
          <w:p w14:paraId="20D9911F"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c>
          <w:tcPr>
            <w:tcW w:w="1842" w:type="dxa"/>
            <w:tcBorders>
              <w:top w:val="single" w:sz="4" w:space="0" w:color="auto"/>
              <w:left w:val="single" w:sz="4" w:space="0" w:color="auto"/>
              <w:bottom w:val="single" w:sz="4" w:space="0" w:color="auto"/>
              <w:right w:val="single" w:sz="4" w:space="0" w:color="auto"/>
            </w:tcBorders>
          </w:tcPr>
          <w:p w14:paraId="55A1267B"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r>
      <w:tr w:rsidR="0056257C" w:rsidRPr="006E67C5" w14:paraId="0ED32B47" w14:textId="77777777" w:rsidTr="00225400">
        <w:tc>
          <w:tcPr>
            <w:tcW w:w="3686" w:type="dxa"/>
            <w:tcBorders>
              <w:top w:val="single" w:sz="4" w:space="0" w:color="auto"/>
              <w:left w:val="single" w:sz="4" w:space="0" w:color="auto"/>
              <w:bottom w:val="single" w:sz="4" w:space="0" w:color="auto"/>
              <w:right w:val="single" w:sz="4" w:space="0" w:color="auto"/>
            </w:tcBorders>
          </w:tcPr>
          <w:p w14:paraId="29B4597D" w14:textId="77777777" w:rsidR="0056257C" w:rsidRPr="006E67C5" w:rsidRDefault="0056257C" w:rsidP="00225400">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Trên 15 bài báo </w:t>
            </w:r>
          </w:p>
        </w:tc>
        <w:tc>
          <w:tcPr>
            <w:tcW w:w="1701" w:type="dxa"/>
            <w:tcBorders>
              <w:top w:val="single" w:sz="4" w:space="0" w:color="auto"/>
              <w:left w:val="single" w:sz="4" w:space="0" w:color="auto"/>
              <w:bottom w:val="single" w:sz="4" w:space="0" w:color="auto"/>
              <w:right w:val="single" w:sz="4" w:space="0" w:color="auto"/>
            </w:tcBorders>
          </w:tcPr>
          <w:p w14:paraId="06D9E8E7"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pt-BR"/>
              </w:rPr>
            </w:pPr>
          </w:p>
        </w:tc>
        <w:tc>
          <w:tcPr>
            <w:tcW w:w="1985" w:type="dxa"/>
            <w:tcBorders>
              <w:top w:val="single" w:sz="4" w:space="0" w:color="auto"/>
              <w:left w:val="single" w:sz="4" w:space="0" w:color="auto"/>
              <w:bottom w:val="single" w:sz="4" w:space="0" w:color="auto"/>
              <w:right w:val="single" w:sz="4" w:space="0" w:color="auto"/>
            </w:tcBorders>
          </w:tcPr>
          <w:p w14:paraId="70C8AD3F"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pt-BR"/>
              </w:rPr>
            </w:pPr>
          </w:p>
        </w:tc>
        <w:tc>
          <w:tcPr>
            <w:tcW w:w="1842" w:type="dxa"/>
            <w:tcBorders>
              <w:top w:val="single" w:sz="4" w:space="0" w:color="auto"/>
              <w:left w:val="single" w:sz="4" w:space="0" w:color="auto"/>
              <w:bottom w:val="single" w:sz="4" w:space="0" w:color="auto"/>
              <w:right w:val="single" w:sz="4" w:space="0" w:color="auto"/>
            </w:tcBorders>
          </w:tcPr>
          <w:p w14:paraId="5DAB4717"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pt-BR"/>
              </w:rPr>
            </w:pPr>
          </w:p>
        </w:tc>
      </w:tr>
      <w:tr w:rsidR="0056257C" w:rsidRPr="006E67C5" w14:paraId="5CDB314B" w14:textId="77777777" w:rsidTr="00225400">
        <w:tc>
          <w:tcPr>
            <w:tcW w:w="3686" w:type="dxa"/>
            <w:tcBorders>
              <w:top w:val="single" w:sz="4" w:space="0" w:color="auto"/>
              <w:left w:val="single" w:sz="4" w:space="0" w:color="auto"/>
              <w:bottom w:val="single" w:sz="4" w:space="0" w:color="auto"/>
              <w:right w:val="single" w:sz="4" w:space="0" w:color="auto"/>
            </w:tcBorders>
          </w:tcPr>
          <w:p w14:paraId="5630082D" w14:textId="77777777" w:rsidR="0056257C" w:rsidRPr="006E67C5" w:rsidRDefault="0056257C" w:rsidP="00225400">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Tổng số cán bộ tham gia</w:t>
            </w:r>
          </w:p>
        </w:tc>
        <w:tc>
          <w:tcPr>
            <w:tcW w:w="1701" w:type="dxa"/>
            <w:tcBorders>
              <w:top w:val="single" w:sz="4" w:space="0" w:color="auto"/>
              <w:left w:val="single" w:sz="4" w:space="0" w:color="auto"/>
              <w:bottom w:val="single" w:sz="4" w:space="0" w:color="auto"/>
              <w:right w:val="single" w:sz="4" w:space="0" w:color="auto"/>
            </w:tcBorders>
          </w:tcPr>
          <w:p w14:paraId="0BB687D5"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c>
          <w:tcPr>
            <w:tcW w:w="1985" w:type="dxa"/>
            <w:tcBorders>
              <w:top w:val="single" w:sz="4" w:space="0" w:color="auto"/>
              <w:left w:val="single" w:sz="4" w:space="0" w:color="auto"/>
              <w:bottom w:val="single" w:sz="4" w:space="0" w:color="auto"/>
              <w:right w:val="single" w:sz="4" w:space="0" w:color="auto"/>
            </w:tcBorders>
          </w:tcPr>
          <w:p w14:paraId="7485B5EA"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c>
          <w:tcPr>
            <w:tcW w:w="1842" w:type="dxa"/>
            <w:tcBorders>
              <w:top w:val="single" w:sz="4" w:space="0" w:color="auto"/>
              <w:left w:val="single" w:sz="4" w:space="0" w:color="auto"/>
              <w:bottom w:val="single" w:sz="4" w:space="0" w:color="auto"/>
              <w:right w:val="single" w:sz="4" w:space="0" w:color="auto"/>
            </w:tcBorders>
          </w:tcPr>
          <w:p w14:paraId="48A0D369"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en-US"/>
              </w:rPr>
            </w:pPr>
          </w:p>
        </w:tc>
      </w:tr>
    </w:tbl>
    <w:p w14:paraId="5FFEF564" w14:textId="77777777" w:rsidR="0056257C" w:rsidRPr="006E67C5" w:rsidRDefault="0056257C" w:rsidP="0056257C">
      <w:pPr>
        <w:widowControl w:val="0"/>
        <w:numPr>
          <w:ilvl w:val="0"/>
          <w:numId w:val="19"/>
        </w:numPr>
        <w:tabs>
          <w:tab w:val="clear" w:pos="540"/>
          <w:tab w:val="num" w:pos="585"/>
          <w:tab w:val="num" w:pos="720"/>
        </w:tabs>
        <w:autoSpaceDE/>
        <w:autoSpaceDN/>
        <w:ind w:left="0" w:firstLine="0"/>
        <w:rPr>
          <w:rFonts w:ascii="Times New Roman" w:hAnsi="Times New Roman" w:cs="Times New Roman"/>
          <w:lang w:val="en-US"/>
        </w:rPr>
      </w:pPr>
      <w:r w:rsidRPr="006E67C5">
        <w:rPr>
          <w:rFonts w:ascii="Times New Roman" w:hAnsi="Times New Roman" w:cs="Times New Roman"/>
          <w:lang w:val="pt-BR"/>
        </w:rPr>
        <w:t>Số</w:t>
      </w:r>
      <w:r w:rsidRPr="006E67C5">
        <w:rPr>
          <w:rFonts w:ascii="Times New Roman" w:hAnsi="Times New Roman" w:cs="Times New Roman"/>
          <w:lang w:val="en-US"/>
        </w:rPr>
        <w:t xml:space="preserve"> lượng báo cáo khoa học do cán bộ cơ hữu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báo cáo tại các hội nghị, hội thảo, được đăng toàn văn trong tuyển tập công trình hay kỷ yếu trong 5 năm gần đây:</w:t>
      </w:r>
    </w:p>
    <w:tbl>
      <w:tblPr>
        <w:tblW w:w="9105" w:type="dxa"/>
        <w:tblInd w:w="108" w:type="dxa"/>
        <w:tblLayout w:type="fixed"/>
        <w:tblLook w:val="01E0" w:firstRow="1" w:lastRow="1" w:firstColumn="1" w:lastColumn="1" w:noHBand="0" w:noVBand="0"/>
      </w:tblPr>
      <w:tblGrid>
        <w:gridCol w:w="585"/>
        <w:gridCol w:w="2565"/>
        <w:gridCol w:w="840"/>
        <w:gridCol w:w="755"/>
        <w:gridCol w:w="745"/>
        <w:gridCol w:w="720"/>
        <w:gridCol w:w="810"/>
        <w:gridCol w:w="810"/>
        <w:gridCol w:w="1275"/>
      </w:tblGrid>
      <w:tr w:rsidR="0056257C" w:rsidRPr="006E67C5" w14:paraId="2A76FBF7" w14:textId="77777777" w:rsidTr="00225400">
        <w:trPr>
          <w:trHeight w:val="293"/>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5318F3CA"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2565" w:type="dxa"/>
            <w:vMerge w:val="restart"/>
            <w:tcBorders>
              <w:top w:val="single" w:sz="4" w:space="0" w:color="auto"/>
              <w:left w:val="single" w:sz="4" w:space="0" w:color="auto"/>
              <w:bottom w:val="single" w:sz="4" w:space="0" w:color="auto"/>
              <w:right w:val="single" w:sz="4" w:space="0" w:color="auto"/>
            </w:tcBorders>
            <w:vAlign w:val="center"/>
          </w:tcPr>
          <w:p w14:paraId="7F4D6CE3" w14:textId="77777777" w:rsidR="0056257C" w:rsidRPr="006E67C5" w:rsidRDefault="0056257C" w:rsidP="00225400">
            <w:pPr>
              <w:widowControl w:val="0"/>
              <w:tabs>
                <w:tab w:val="num" w:pos="7"/>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hội thảo</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58573EDE" w14:textId="77777777" w:rsidR="0056257C" w:rsidRPr="006E67C5" w:rsidRDefault="0056257C" w:rsidP="00225400">
            <w:pPr>
              <w:widowControl w:val="0"/>
              <w:tabs>
                <w:tab w:val="num" w:pos="360"/>
              </w:tabs>
              <w:autoSpaceDE/>
              <w:autoSpaceDN/>
              <w:spacing w:before="0" w:after="0"/>
              <w:ind w:left="-108" w:right="-148"/>
              <w:jc w:val="center"/>
              <w:rPr>
                <w:rFonts w:ascii="Times New Roman" w:hAnsi="Times New Roman" w:cs="Times New Roman"/>
                <w:sz w:val="26"/>
                <w:szCs w:val="26"/>
                <w:lang w:val="pt-BR"/>
              </w:rPr>
            </w:pPr>
          </w:p>
          <w:p w14:paraId="2613B4F9" w14:textId="77777777" w:rsidR="0056257C" w:rsidRPr="006E67C5" w:rsidRDefault="0056257C" w:rsidP="00225400">
            <w:pPr>
              <w:widowControl w:val="0"/>
              <w:tabs>
                <w:tab w:val="num" w:pos="360"/>
              </w:tabs>
              <w:autoSpaceDE/>
              <w:autoSpaceDN/>
              <w:spacing w:before="0" w:after="0"/>
              <w:ind w:left="-108" w:right="-148"/>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Hệ</w:t>
            </w:r>
            <w:r w:rsidRPr="006E67C5">
              <w:rPr>
                <w:rFonts w:ascii="Times New Roman" w:hAnsi="Times New Roman" w:cs="Times New Roman"/>
                <w:sz w:val="26"/>
                <w:szCs w:val="26"/>
                <w:lang w:val="pt-BR"/>
              </w:rPr>
              <w:br/>
              <w:t xml:space="preserve"> số**</w:t>
            </w:r>
          </w:p>
        </w:tc>
        <w:tc>
          <w:tcPr>
            <w:tcW w:w="5115" w:type="dxa"/>
            <w:gridSpan w:val="6"/>
            <w:tcBorders>
              <w:top w:val="single" w:sz="4" w:space="0" w:color="auto"/>
              <w:left w:val="single" w:sz="4" w:space="0" w:color="auto"/>
              <w:bottom w:val="single" w:sz="4" w:space="0" w:color="auto"/>
              <w:right w:val="single" w:sz="4" w:space="0" w:color="auto"/>
            </w:tcBorders>
            <w:vAlign w:val="center"/>
          </w:tcPr>
          <w:p w14:paraId="5D1284A1"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w:t>
            </w:r>
          </w:p>
        </w:tc>
      </w:tr>
      <w:tr w:rsidR="0056257C" w:rsidRPr="006E67C5" w14:paraId="18060E69" w14:textId="77777777" w:rsidTr="00225400">
        <w:trPr>
          <w:trHeight w:val="128"/>
        </w:trPr>
        <w:tc>
          <w:tcPr>
            <w:tcW w:w="585" w:type="dxa"/>
            <w:vMerge/>
            <w:tcBorders>
              <w:top w:val="single" w:sz="4" w:space="0" w:color="auto"/>
              <w:left w:val="single" w:sz="4" w:space="0" w:color="auto"/>
              <w:bottom w:val="single" w:sz="4" w:space="0" w:color="auto"/>
              <w:right w:val="single" w:sz="4" w:space="0" w:color="auto"/>
            </w:tcBorders>
            <w:vAlign w:val="center"/>
          </w:tcPr>
          <w:p w14:paraId="31AD06A7"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p>
        </w:tc>
        <w:tc>
          <w:tcPr>
            <w:tcW w:w="2565" w:type="dxa"/>
            <w:vMerge/>
            <w:tcBorders>
              <w:top w:val="single" w:sz="4" w:space="0" w:color="auto"/>
              <w:left w:val="single" w:sz="4" w:space="0" w:color="auto"/>
              <w:bottom w:val="single" w:sz="4" w:space="0" w:color="auto"/>
              <w:right w:val="single" w:sz="4" w:space="0" w:color="auto"/>
            </w:tcBorders>
            <w:vAlign w:val="center"/>
          </w:tcPr>
          <w:p w14:paraId="55E4F8ED"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C2E8825"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p>
        </w:tc>
        <w:tc>
          <w:tcPr>
            <w:tcW w:w="755" w:type="dxa"/>
            <w:tcBorders>
              <w:top w:val="single" w:sz="4" w:space="0" w:color="auto"/>
              <w:left w:val="single" w:sz="4" w:space="0" w:color="auto"/>
              <w:bottom w:val="single" w:sz="4" w:space="0" w:color="auto"/>
              <w:right w:val="single" w:sz="4" w:space="0" w:color="auto"/>
            </w:tcBorders>
            <w:vAlign w:val="center"/>
          </w:tcPr>
          <w:p w14:paraId="3029CA6F"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45" w:type="dxa"/>
            <w:tcBorders>
              <w:top w:val="single" w:sz="4" w:space="0" w:color="auto"/>
              <w:left w:val="single" w:sz="4" w:space="0" w:color="auto"/>
              <w:bottom w:val="single" w:sz="4" w:space="0" w:color="auto"/>
              <w:right w:val="single" w:sz="4" w:space="0" w:color="auto"/>
            </w:tcBorders>
            <w:vAlign w:val="center"/>
          </w:tcPr>
          <w:p w14:paraId="4E47D9BE"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20" w:type="dxa"/>
            <w:tcBorders>
              <w:top w:val="single" w:sz="4" w:space="0" w:color="auto"/>
              <w:left w:val="single" w:sz="4" w:space="0" w:color="auto"/>
              <w:bottom w:val="single" w:sz="4" w:space="0" w:color="auto"/>
              <w:right w:val="single" w:sz="4" w:space="0" w:color="auto"/>
            </w:tcBorders>
            <w:vAlign w:val="center"/>
          </w:tcPr>
          <w:p w14:paraId="35792A90"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10" w:type="dxa"/>
            <w:tcBorders>
              <w:top w:val="single" w:sz="4" w:space="0" w:color="auto"/>
              <w:left w:val="single" w:sz="4" w:space="0" w:color="auto"/>
              <w:bottom w:val="single" w:sz="4" w:space="0" w:color="auto"/>
              <w:right w:val="single" w:sz="4" w:space="0" w:color="auto"/>
            </w:tcBorders>
            <w:vAlign w:val="center"/>
          </w:tcPr>
          <w:p w14:paraId="0462964E"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10" w:type="dxa"/>
            <w:tcBorders>
              <w:top w:val="single" w:sz="4" w:space="0" w:color="auto"/>
              <w:left w:val="single" w:sz="4" w:space="0" w:color="auto"/>
              <w:bottom w:val="single" w:sz="4" w:space="0" w:color="auto"/>
              <w:right w:val="single" w:sz="4" w:space="0" w:color="auto"/>
            </w:tcBorders>
            <w:vAlign w:val="center"/>
          </w:tcPr>
          <w:p w14:paraId="552CE675"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tcPr>
          <w:p w14:paraId="3691F238" w14:textId="77777777" w:rsidR="0056257C" w:rsidRPr="006E67C5" w:rsidRDefault="0056257C" w:rsidP="00225400">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Tổng (đã quy đổi)</w:t>
            </w:r>
          </w:p>
        </w:tc>
      </w:tr>
      <w:tr w:rsidR="0056257C" w:rsidRPr="006E67C5" w14:paraId="3862590C" w14:textId="77777777" w:rsidTr="00225400">
        <w:trPr>
          <w:trHeight w:val="243"/>
        </w:trPr>
        <w:tc>
          <w:tcPr>
            <w:tcW w:w="585" w:type="dxa"/>
            <w:tcBorders>
              <w:top w:val="single" w:sz="4" w:space="0" w:color="auto"/>
              <w:left w:val="single" w:sz="4" w:space="0" w:color="auto"/>
              <w:bottom w:val="single" w:sz="4" w:space="0" w:color="auto"/>
              <w:right w:val="single" w:sz="4" w:space="0" w:color="auto"/>
            </w:tcBorders>
          </w:tcPr>
          <w:p w14:paraId="3B63913C"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2565" w:type="dxa"/>
            <w:tcBorders>
              <w:top w:val="single" w:sz="4" w:space="0" w:color="auto"/>
              <w:left w:val="single" w:sz="4" w:space="0" w:color="auto"/>
              <w:bottom w:val="single" w:sz="4" w:space="0" w:color="auto"/>
              <w:right w:val="single" w:sz="4" w:space="0" w:color="auto"/>
            </w:tcBorders>
          </w:tcPr>
          <w:p w14:paraId="75C78263"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H</w:t>
            </w:r>
            <w:r w:rsidRPr="006E67C5">
              <w:rPr>
                <w:rFonts w:ascii="Times New Roman" w:hAnsi="Times New Roman" w:cs="Times New Roman"/>
                <w:sz w:val="26"/>
                <w:szCs w:val="26"/>
                <w:lang w:val="en-US"/>
              </w:rPr>
              <w:t>ội thảo quốc tế</w:t>
            </w:r>
          </w:p>
        </w:tc>
        <w:tc>
          <w:tcPr>
            <w:tcW w:w="840" w:type="dxa"/>
            <w:tcBorders>
              <w:top w:val="single" w:sz="4" w:space="0" w:color="auto"/>
              <w:left w:val="single" w:sz="4" w:space="0" w:color="auto"/>
              <w:bottom w:val="single" w:sz="4" w:space="0" w:color="auto"/>
              <w:right w:val="single" w:sz="4" w:space="0" w:color="auto"/>
            </w:tcBorders>
          </w:tcPr>
          <w:p w14:paraId="01E1F6C5"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1,0</w:t>
            </w:r>
          </w:p>
        </w:tc>
        <w:tc>
          <w:tcPr>
            <w:tcW w:w="755" w:type="dxa"/>
            <w:tcBorders>
              <w:top w:val="single" w:sz="4" w:space="0" w:color="auto"/>
              <w:left w:val="single" w:sz="4" w:space="0" w:color="auto"/>
              <w:bottom w:val="single" w:sz="4" w:space="0" w:color="auto"/>
              <w:right w:val="single" w:sz="4" w:space="0" w:color="auto"/>
            </w:tcBorders>
          </w:tcPr>
          <w:p w14:paraId="54C49F22"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14:paraId="1619C4B5"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14:paraId="759C06B4"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14:paraId="7DBA1502"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14:paraId="66C4E409"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2A6D2648"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r>
      <w:tr w:rsidR="0056257C" w:rsidRPr="006E67C5" w14:paraId="581CBC45" w14:textId="77777777" w:rsidTr="00225400">
        <w:trPr>
          <w:trHeight w:val="303"/>
        </w:trPr>
        <w:tc>
          <w:tcPr>
            <w:tcW w:w="585" w:type="dxa"/>
            <w:tcBorders>
              <w:top w:val="single" w:sz="4" w:space="0" w:color="auto"/>
              <w:left w:val="single" w:sz="4" w:space="0" w:color="auto"/>
              <w:bottom w:val="single" w:sz="4" w:space="0" w:color="auto"/>
              <w:right w:val="single" w:sz="4" w:space="0" w:color="auto"/>
            </w:tcBorders>
          </w:tcPr>
          <w:p w14:paraId="2FFEE060"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2565" w:type="dxa"/>
            <w:tcBorders>
              <w:top w:val="single" w:sz="4" w:space="0" w:color="auto"/>
              <w:left w:val="single" w:sz="4" w:space="0" w:color="auto"/>
              <w:bottom w:val="single" w:sz="4" w:space="0" w:color="auto"/>
              <w:right w:val="single" w:sz="4" w:space="0" w:color="auto"/>
            </w:tcBorders>
          </w:tcPr>
          <w:p w14:paraId="5FF2937F"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en-US"/>
              </w:rPr>
              <w:t>Hội thảo trong nước</w:t>
            </w:r>
          </w:p>
        </w:tc>
        <w:tc>
          <w:tcPr>
            <w:tcW w:w="840" w:type="dxa"/>
            <w:tcBorders>
              <w:top w:val="single" w:sz="4" w:space="0" w:color="auto"/>
              <w:left w:val="single" w:sz="4" w:space="0" w:color="auto"/>
              <w:bottom w:val="single" w:sz="4" w:space="0" w:color="auto"/>
              <w:right w:val="single" w:sz="4" w:space="0" w:color="auto"/>
            </w:tcBorders>
          </w:tcPr>
          <w:p w14:paraId="78115A0E"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0,5</w:t>
            </w:r>
          </w:p>
        </w:tc>
        <w:tc>
          <w:tcPr>
            <w:tcW w:w="755" w:type="dxa"/>
            <w:tcBorders>
              <w:top w:val="single" w:sz="4" w:space="0" w:color="auto"/>
              <w:left w:val="single" w:sz="4" w:space="0" w:color="auto"/>
              <w:bottom w:val="single" w:sz="4" w:space="0" w:color="auto"/>
              <w:right w:val="single" w:sz="4" w:space="0" w:color="auto"/>
            </w:tcBorders>
          </w:tcPr>
          <w:p w14:paraId="4CB8D301"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14:paraId="6983BA3B"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14:paraId="7D8C66B6"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14:paraId="0E4D48EF"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14:paraId="45F3B331"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312E4BBF"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r>
      <w:tr w:rsidR="0056257C" w:rsidRPr="006E67C5" w14:paraId="6247EB24" w14:textId="77777777" w:rsidTr="00225400">
        <w:trPr>
          <w:trHeight w:val="317"/>
        </w:trPr>
        <w:tc>
          <w:tcPr>
            <w:tcW w:w="585" w:type="dxa"/>
            <w:tcBorders>
              <w:top w:val="single" w:sz="4" w:space="0" w:color="auto"/>
              <w:left w:val="single" w:sz="4" w:space="0" w:color="auto"/>
              <w:bottom w:val="single" w:sz="4" w:space="0" w:color="auto"/>
              <w:right w:val="single" w:sz="4" w:space="0" w:color="auto"/>
            </w:tcBorders>
          </w:tcPr>
          <w:p w14:paraId="616F93C2"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lastRenderedPageBreak/>
              <w:t>3</w:t>
            </w:r>
          </w:p>
        </w:tc>
        <w:tc>
          <w:tcPr>
            <w:tcW w:w="2565" w:type="dxa"/>
            <w:tcBorders>
              <w:top w:val="single" w:sz="4" w:space="0" w:color="auto"/>
              <w:left w:val="single" w:sz="4" w:space="0" w:color="auto"/>
              <w:bottom w:val="single" w:sz="4" w:space="0" w:color="auto"/>
              <w:right w:val="single" w:sz="4" w:space="0" w:color="auto"/>
            </w:tcBorders>
          </w:tcPr>
          <w:p w14:paraId="10845A83"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Hội thảo cấp trường</w:t>
            </w:r>
          </w:p>
        </w:tc>
        <w:tc>
          <w:tcPr>
            <w:tcW w:w="840" w:type="dxa"/>
            <w:tcBorders>
              <w:top w:val="single" w:sz="4" w:space="0" w:color="auto"/>
              <w:left w:val="single" w:sz="4" w:space="0" w:color="auto"/>
              <w:bottom w:val="single" w:sz="4" w:space="0" w:color="auto"/>
              <w:right w:val="single" w:sz="4" w:space="0" w:color="auto"/>
            </w:tcBorders>
          </w:tcPr>
          <w:p w14:paraId="40910FAF"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0,25</w:t>
            </w:r>
          </w:p>
        </w:tc>
        <w:tc>
          <w:tcPr>
            <w:tcW w:w="755" w:type="dxa"/>
            <w:tcBorders>
              <w:top w:val="single" w:sz="4" w:space="0" w:color="auto"/>
              <w:left w:val="single" w:sz="4" w:space="0" w:color="auto"/>
              <w:bottom w:val="single" w:sz="4" w:space="0" w:color="auto"/>
              <w:right w:val="single" w:sz="4" w:space="0" w:color="auto"/>
            </w:tcBorders>
          </w:tcPr>
          <w:p w14:paraId="181379FA"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14:paraId="3E3B37A6"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14:paraId="00D2AE41"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14:paraId="2D73AA03"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14:paraId="494E09FC"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51E1E62B"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r>
      <w:tr w:rsidR="0056257C" w:rsidRPr="006E67C5" w14:paraId="45FC38AF" w14:textId="77777777" w:rsidTr="00225400">
        <w:trPr>
          <w:trHeight w:val="317"/>
        </w:trPr>
        <w:tc>
          <w:tcPr>
            <w:tcW w:w="585" w:type="dxa"/>
            <w:tcBorders>
              <w:top w:val="single" w:sz="4" w:space="0" w:color="auto"/>
              <w:left w:val="single" w:sz="4" w:space="0" w:color="auto"/>
              <w:bottom w:val="single" w:sz="4" w:space="0" w:color="auto"/>
              <w:right w:val="single" w:sz="4" w:space="0" w:color="auto"/>
            </w:tcBorders>
          </w:tcPr>
          <w:p w14:paraId="7C14B704"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2565" w:type="dxa"/>
            <w:tcBorders>
              <w:top w:val="single" w:sz="4" w:space="0" w:color="auto"/>
              <w:left w:val="single" w:sz="4" w:space="0" w:color="auto"/>
              <w:bottom w:val="single" w:sz="4" w:space="0" w:color="auto"/>
              <w:right w:val="single" w:sz="4" w:space="0" w:color="auto"/>
            </w:tcBorders>
            <w:shd w:val="clear" w:color="auto" w:fill="E6E6E6"/>
          </w:tcPr>
          <w:p w14:paraId="41BE06B8"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14:paraId="32149AD5" w14:textId="77777777" w:rsidR="0056257C" w:rsidRPr="006E67C5" w:rsidRDefault="0056257C" w:rsidP="00225400">
            <w:pPr>
              <w:widowControl w:val="0"/>
              <w:tabs>
                <w:tab w:val="num" w:pos="360"/>
              </w:tabs>
              <w:autoSpaceDE/>
              <w:autoSpaceDN/>
              <w:spacing w:before="0" w:after="0"/>
              <w:jc w:val="center"/>
              <w:rPr>
                <w:rFonts w:ascii="Times New Roman" w:hAnsi="Times New Roman" w:cs="Times New Roman"/>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E6E6E6"/>
          </w:tcPr>
          <w:p w14:paraId="5B84BCFC"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shd w:val="clear" w:color="auto" w:fill="E6E6E6"/>
          </w:tcPr>
          <w:p w14:paraId="0E530710"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2242996D"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shd w:val="clear" w:color="auto" w:fill="E6E6E6"/>
          </w:tcPr>
          <w:p w14:paraId="7004AF4E"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shd w:val="clear" w:color="auto" w:fill="E6E6E6"/>
          </w:tcPr>
          <w:p w14:paraId="7EC632D3"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1498D3A6" w14:textId="77777777" w:rsidR="0056257C" w:rsidRPr="006E67C5" w:rsidRDefault="0056257C" w:rsidP="00225400">
            <w:pPr>
              <w:widowControl w:val="0"/>
              <w:tabs>
                <w:tab w:val="num" w:pos="360"/>
              </w:tabs>
              <w:autoSpaceDE/>
              <w:autoSpaceDN/>
              <w:spacing w:before="0" w:after="0"/>
              <w:rPr>
                <w:rFonts w:ascii="Times New Roman" w:hAnsi="Times New Roman" w:cs="Times New Roman"/>
                <w:sz w:val="26"/>
                <w:szCs w:val="26"/>
                <w:lang w:val="pt-BR"/>
              </w:rPr>
            </w:pPr>
          </w:p>
        </w:tc>
      </w:tr>
    </w:tbl>
    <w:p w14:paraId="78175FF2" w14:textId="77777777" w:rsidR="0056257C" w:rsidRPr="006E67C5" w:rsidRDefault="0056257C" w:rsidP="0056257C">
      <w:pPr>
        <w:widowControl w:val="0"/>
        <w:autoSpaceDE/>
        <w:autoSpaceDN/>
        <w:spacing w:line="340" w:lineRule="exact"/>
        <w:rPr>
          <w:rFonts w:ascii="Times New Roman" w:hAnsi="Times New Roman" w:cs="Times New Roman"/>
          <w:i/>
          <w:spacing w:val="-2"/>
          <w:lang w:val="pt-BR"/>
        </w:rPr>
      </w:pPr>
      <w:r w:rsidRPr="006E67C5">
        <w:rPr>
          <w:rFonts w:ascii="Times New Roman" w:hAnsi="Times New Roman" w:cs="Times New Roman"/>
          <w:i/>
          <w:spacing w:val="-2"/>
          <w:lang w:val="pt-BR"/>
        </w:rPr>
        <w:t xml:space="preserve">(Khi tính Hội thảo trong nước sẽ không bao gồm các Hội thảo của </w:t>
      </w:r>
      <w:r w:rsidRPr="006E67C5">
        <w:rPr>
          <w:rFonts w:ascii="Times New Roman" w:hAnsi="Times New Roman" w:cs="Times New Roman"/>
          <w:i/>
          <w:lang w:val="en-US"/>
        </w:rPr>
        <w:t>cơ sở giáo dục</w:t>
      </w:r>
      <w:r w:rsidRPr="006E67C5">
        <w:rPr>
          <w:rFonts w:ascii="Times New Roman" w:hAnsi="Times New Roman" w:cs="Times New Roman"/>
          <w:i/>
          <w:spacing w:val="-2"/>
          <w:lang w:val="pt-BR"/>
        </w:rPr>
        <w:t xml:space="preserve"> vì đã được tính 1 lần)</w:t>
      </w:r>
    </w:p>
    <w:p w14:paraId="33C8C6F8" w14:textId="77777777" w:rsidR="0056257C" w:rsidRPr="006E67C5" w:rsidRDefault="0056257C" w:rsidP="0056257C">
      <w:pPr>
        <w:widowControl w:val="0"/>
        <w:autoSpaceDE/>
        <w:autoSpaceDN/>
        <w:spacing w:line="340" w:lineRule="exact"/>
        <w:rPr>
          <w:rFonts w:ascii="Times New Roman" w:hAnsi="Times New Roman" w:cs="Times New Roman"/>
          <w:lang w:val="pt-BR"/>
        </w:rPr>
      </w:pPr>
      <w:r w:rsidRPr="006E67C5">
        <w:rPr>
          <w:rFonts w:ascii="Times New Roman" w:hAnsi="Times New Roman" w:cs="Times New Roman"/>
          <w:lang w:val="pt-BR"/>
        </w:rPr>
        <w:t>**Hệ số quy đổi: Dựa trên nguyên tắc tính điểm công trình của Hội đồng chức danh giáo sư Nhà nước (có điều chỉnh).</w:t>
      </w:r>
    </w:p>
    <w:p w14:paraId="3885DBE8" w14:textId="77777777" w:rsidR="0056257C" w:rsidRPr="006E67C5" w:rsidRDefault="0056257C" w:rsidP="0056257C">
      <w:pPr>
        <w:widowControl w:val="0"/>
        <w:autoSpaceDE/>
        <w:autoSpaceDN/>
        <w:spacing w:line="340" w:lineRule="exact"/>
        <w:ind w:firstLine="720"/>
        <w:rPr>
          <w:rFonts w:ascii="Times New Roman" w:hAnsi="Times New Roman" w:cs="Times New Roman"/>
          <w:lang w:val="pt-BR"/>
        </w:rPr>
      </w:pPr>
      <w:r w:rsidRPr="006E67C5">
        <w:rPr>
          <w:rFonts w:ascii="Times New Roman" w:hAnsi="Times New Roman" w:cs="Times New Roman"/>
          <w:lang w:val="pt-BR"/>
        </w:rPr>
        <w:t>Tổng số bài báo cáo (quy đổi): ..............................................................</w:t>
      </w:r>
    </w:p>
    <w:p w14:paraId="02521586" w14:textId="77777777" w:rsidR="0056257C" w:rsidRPr="006E67C5" w:rsidRDefault="0056257C" w:rsidP="0056257C">
      <w:pPr>
        <w:widowControl w:val="0"/>
        <w:autoSpaceDE/>
        <w:autoSpaceDN/>
        <w:spacing w:line="340" w:lineRule="exact"/>
        <w:ind w:firstLine="720"/>
        <w:rPr>
          <w:rFonts w:ascii="Times New Roman" w:hAnsi="Times New Roman" w:cs="Times New Roman"/>
          <w:lang w:val="pt-BR"/>
        </w:rPr>
      </w:pPr>
      <w:r w:rsidRPr="006E67C5">
        <w:rPr>
          <w:rFonts w:ascii="Times New Roman" w:hAnsi="Times New Roman" w:cs="Times New Roman"/>
          <w:lang w:val="pt-BR"/>
        </w:rPr>
        <w:t>Tỷ số bài báo cáo (quy đổi) trên cán bộ cơ hữu: ....................................</w:t>
      </w:r>
    </w:p>
    <w:p w14:paraId="221058AC" w14:textId="77777777" w:rsidR="0056257C" w:rsidRPr="006E67C5" w:rsidRDefault="0056257C" w:rsidP="0056257C">
      <w:pPr>
        <w:widowControl w:val="0"/>
        <w:numPr>
          <w:ilvl w:val="0"/>
          <w:numId w:val="19"/>
        </w:numPr>
        <w:tabs>
          <w:tab w:val="clear" w:pos="540"/>
          <w:tab w:val="num" w:pos="585"/>
          <w:tab w:val="num" w:pos="720"/>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Số lượng cán bộ cơ hữu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có báo cáo khoa học tại các hội nghị, hội thảo được đăng toàn văn trong tuyển tập công trình hay kỷ yếu trong 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00"/>
        <w:gridCol w:w="2100"/>
        <w:gridCol w:w="1820"/>
      </w:tblGrid>
      <w:tr w:rsidR="0056257C" w:rsidRPr="006E67C5" w14:paraId="0C7C1513" w14:textId="77777777" w:rsidTr="00225400">
        <w:trPr>
          <w:cantSplit/>
          <w:tblHeader/>
        </w:trPr>
        <w:tc>
          <w:tcPr>
            <w:tcW w:w="3780" w:type="dxa"/>
            <w:vMerge w:val="restart"/>
            <w:tcBorders>
              <w:top w:val="single" w:sz="4" w:space="0" w:color="auto"/>
              <w:left w:val="single" w:sz="4" w:space="0" w:color="auto"/>
              <w:bottom w:val="single" w:sz="4" w:space="0" w:color="auto"/>
              <w:right w:val="single" w:sz="4" w:space="0" w:color="auto"/>
            </w:tcBorders>
            <w:vAlign w:val="center"/>
          </w:tcPr>
          <w:p w14:paraId="682691A8"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cán bộ cơ hữu có báo cáo khoa học tại các hội nghị, hội thảo</w:t>
            </w:r>
          </w:p>
        </w:tc>
        <w:tc>
          <w:tcPr>
            <w:tcW w:w="5320" w:type="dxa"/>
            <w:gridSpan w:val="3"/>
            <w:tcBorders>
              <w:top w:val="single" w:sz="4" w:space="0" w:color="auto"/>
              <w:left w:val="single" w:sz="4" w:space="0" w:color="auto"/>
              <w:bottom w:val="single" w:sz="4" w:space="0" w:color="auto"/>
              <w:right w:val="single" w:sz="4" w:space="0" w:color="auto"/>
            </w:tcBorders>
          </w:tcPr>
          <w:p w14:paraId="2AAEBC57"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Cấp hội thảo</w:t>
            </w:r>
          </w:p>
        </w:tc>
      </w:tr>
      <w:tr w:rsidR="0056257C" w:rsidRPr="006E67C5" w14:paraId="440B9A7A" w14:textId="77777777" w:rsidTr="00225400">
        <w:trPr>
          <w:cantSplit/>
          <w:tblHeader/>
        </w:trPr>
        <w:tc>
          <w:tcPr>
            <w:tcW w:w="3780" w:type="dxa"/>
            <w:vMerge/>
            <w:tcBorders>
              <w:top w:val="single" w:sz="4" w:space="0" w:color="auto"/>
              <w:left w:val="single" w:sz="4" w:space="0" w:color="auto"/>
              <w:bottom w:val="single" w:sz="4" w:space="0" w:color="auto"/>
              <w:right w:val="single" w:sz="4" w:space="0" w:color="auto"/>
            </w:tcBorders>
          </w:tcPr>
          <w:p w14:paraId="0F41279D" w14:textId="77777777" w:rsidR="0056257C" w:rsidRPr="006E67C5" w:rsidRDefault="0056257C" w:rsidP="00225400">
            <w:pPr>
              <w:widowControl w:val="0"/>
              <w:autoSpaceDE/>
              <w:autoSpaceDN/>
              <w:spacing w:before="0" w:after="0" w:line="240" w:lineRule="auto"/>
              <w:rPr>
                <w:rFonts w:ascii="Times New Roman" w:hAnsi="Times New Roman" w:cs="Times New Roman"/>
                <w:sz w:val="26"/>
                <w:szCs w:val="26"/>
                <w:lang w:val="en-US"/>
              </w:rPr>
            </w:pPr>
          </w:p>
        </w:tc>
        <w:tc>
          <w:tcPr>
            <w:tcW w:w="1400" w:type="dxa"/>
            <w:tcBorders>
              <w:top w:val="single" w:sz="4" w:space="0" w:color="auto"/>
              <w:left w:val="single" w:sz="4" w:space="0" w:color="auto"/>
              <w:bottom w:val="single" w:sz="4" w:space="0" w:color="auto"/>
              <w:right w:val="single" w:sz="4" w:space="0" w:color="auto"/>
            </w:tcBorders>
          </w:tcPr>
          <w:p w14:paraId="51995DDE"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pt-BR"/>
              </w:rPr>
              <w:t>H</w:t>
            </w:r>
            <w:r w:rsidRPr="006E67C5">
              <w:rPr>
                <w:rFonts w:ascii="Times New Roman" w:hAnsi="Times New Roman" w:cs="Times New Roman"/>
                <w:sz w:val="26"/>
                <w:szCs w:val="26"/>
                <w:lang w:val="en-US"/>
              </w:rPr>
              <w:t>ội thảo quốc tế</w:t>
            </w:r>
          </w:p>
        </w:tc>
        <w:tc>
          <w:tcPr>
            <w:tcW w:w="2100" w:type="dxa"/>
            <w:tcBorders>
              <w:top w:val="single" w:sz="4" w:space="0" w:color="auto"/>
              <w:left w:val="single" w:sz="4" w:space="0" w:color="auto"/>
              <w:bottom w:val="single" w:sz="4" w:space="0" w:color="auto"/>
              <w:right w:val="single" w:sz="4" w:space="0" w:color="auto"/>
            </w:tcBorders>
          </w:tcPr>
          <w:p w14:paraId="03B2F175"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Hội thảo </w:t>
            </w:r>
            <w:r w:rsidRPr="006E67C5">
              <w:rPr>
                <w:rFonts w:ascii="Times New Roman" w:hAnsi="Times New Roman" w:cs="Times New Roman"/>
                <w:sz w:val="26"/>
                <w:szCs w:val="26"/>
                <w:lang w:val="en-US"/>
              </w:rPr>
              <w:br/>
              <w:t>trong nước</w:t>
            </w:r>
          </w:p>
        </w:tc>
        <w:tc>
          <w:tcPr>
            <w:tcW w:w="1820" w:type="dxa"/>
            <w:tcBorders>
              <w:top w:val="single" w:sz="4" w:space="0" w:color="auto"/>
              <w:left w:val="single" w:sz="4" w:space="0" w:color="auto"/>
              <w:bottom w:val="single" w:sz="4" w:space="0" w:color="auto"/>
              <w:right w:val="single" w:sz="4" w:space="0" w:color="auto"/>
            </w:tcBorders>
          </w:tcPr>
          <w:p w14:paraId="02E5C6E3"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Hội thảo ở trường</w:t>
            </w:r>
          </w:p>
        </w:tc>
      </w:tr>
      <w:tr w:rsidR="0056257C" w:rsidRPr="006E67C5" w14:paraId="1435C2AF" w14:textId="77777777" w:rsidTr="00225400">
        <w:tc>
          <w:tcPr>
            <w:tcW w:w="3780" w:type="dxa"/>
            <w:tcBorders>
              <w:top w:val="single" w:sz="4" w:space="0" w:color="auto"/>
              <w:left w:val="single" w:sz="4" w:space="0" w:color="auto"/>
              <w:bottom w:val="single" w:sz="4" w:space="0" w:color="auto"/>
              <w:right w:val="single" w:sz="4" w:space="0" w:color="auto"/>
            </w:tcBorders>
          </w:tcPr>
          <w:p w14:paraId="0C321404" w14:textId="77777777" w:rsidR="0056257C" w:rsidRPr="006E67C5" w:rsidRDefault="0056257C" w:rsidP="00225400">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Từ 1 đến 5 báo cáo</w:t>
            </w:r>
          </w:p>
        </w:tc>
        <w:tc>
          <w:tcPr>
            <w:tcW w:w="1400" w:type="dxa"/>
            <w:tcBorders>
              <w:top w:val="single" w:sz="4" w:space="0" w:color="auto"/>
              <w:left w:val="single" w:sz="4" w:space="0" w:color="auto"/>
              <w:bottom w:val="single" w:sz="4" w:space="0" w:color="auto"/>
              <w:right w:val="single" w:sz="4" w:space="0" w:color="auto"/>
            </w:tcBorders>
          </w:tcPr>
          <w:p w14:paraId="783691D3"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2100" w:type="dxa"/>
            <w:tcBorders>
              <w:top w:val="single" w:sz="4" w:space="0" w:color="auto"/>
              <w:left w:val="single" w:sz="4" w:space="0" w:color="auto"/>
              <w:bottom w:val="single" w:sz="4" w:space="0" w:color="auto"/>
              <w:right w:val="single" w:sz="4" w:space="0" w:color="auto"/>
            </w:tcBorders>
          </w:tcPr>
          <w:p w14:paraId="60854A94"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1820" w:type="dxa"/>
            <w:tcBorders>
              <w:top w:val="single" w:sz="4" w:space="0" w:color="auto"/>
              <w:left w:val="single" w:sz="4" w:space="0" w:color="auto"/>
              <w:bottom w:val="single" w:sz="4" w:space="0" w:color="auto"/>
              <w:right w:val="single" w:sz="4" w:space="0" w:color="auto"/>
            </w:tcBorders>
          </w:tcPr>
          <w:p w14:paraId="748B046D"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r>
      <w:tr w:rsidR="0056257C" w:rsidRPr="006E67C5" w14:paraId="6BBD7FAD" w14:textId="77777777" w:rsidTr="00225400">
        <w:tc>
          <w:tcPr>
            <w:tcW w:w="3780" w:type="dxa"/>
            <w:tcBorders>
              <w:top w:val="single" w:sz="4" w:space="0" w:color="auto"/>
              <w:left w:val="single" w:sz="4" w:space="0" w:color="auto"/>
              <w:bottom w:val="single" w:sz="4" w:space="0" w:color="auto"/>
              <w:right w:val="single" w:sz="4" w:space="0" w:color="auto"/>
            </w:tcBorders>
          </w:tcPr>
          <w:p w14:paraId="6D7A7B6E" w14:textId="77777777" w:rsidR="0056257C" w:rsidRPr="006E67C5" w:rsidRDefault="0056257C" w:rsidP="00225400">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6 đến 10 báo cáo </w:t>
            </w:r>
          </w:p>
        </w:tc>
        <w:tc>
          <w:tcPr>
            <w:tcW w:w="1400" w:type="dxa"/>
            <w:tcBorders>
              <w:top w:val="single" w:sz="4" w:space="0" w:color="auto"/>
              <w:left w:val="single" w:sz="4" w:space="0" w:color="auto"/>
              <w:bottom w:val="single" w:sz="4" w:space="0" w:color="auto"/>
              <w:right w:val="single" w:sz="4" w:space="0" w:color="auto"/>
            </w:tcBorders>
          </w:tcPr>
          <w:p w14:paraId="0EDE0C39"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2100" w:type="dxa"/>
            <w:tcBorders>
              <w:top w:val="single" w:sz="4" w:space="0" w:color="auto"/>
              <w:left w:val="single" w:sz="4" w:space="0" w:color="auto"/>
              <w:bottom w:val="single" w:sz="4" w:space="0" w:color="auto"/>
              <w:right w:val="single" w:sz="4" w:space="0" w:color="auto"/>
            </w:tcBorders>
          </w:tcPr>
          <w:p w14:paraId="77879157"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1820" w:type="dxa"/>
            <w:tcBorders>
              <w:top w:val="single" w:sz="4" w:space="0" w:color="auto"/>
              <w:left w:val="single" w:sz="4" w:space="0" w:color="auto"/>
              <w:bottom w:val="single" w:sz="4" w:space="0" w:color="auto"/>
              <w:right w:val="single" w:sz="4" w:space="0" w:color="auto"/>
            </w:tcBorders>
          </w:tcPr>
          <w:p w14:paraId="26DF9E02"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r>
      <w:tr w:rsidR="0056257C" w:rsidRPr="006E67C5" w14:paraId="05EA9F6A" w14:textId="77777777" w:rsidTr="00225400">
        <w:tc>
          <w:tcPr>
            <w:tcW w:w="3780" w:type="dxa"/>
            <w:tcBorders>
              <w:top w:val="single" w:sz="4" w:space="0" w:color="auto"/>
              <w:left w:val="single" w:sz="4" w:space="0" w:color="auto"/>
              <w:bottom w:val="single" w:sz="4" w:space="0" w:color="auto"/>
              <w:right w:val="single" w:sz="4" w:space="0" w:color="auto"/>
            </w:tcBorders>
          </w:tcPr>
          <w:p w14:paraId="5FD7FE97" w14:textId="77777777" w:rsidR="0056257C" w:rsidRPr="006E67C5" w:rsidRDefault="0056257C" w:rsidP="00225400">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11 đến 15 báo cáo </w:t>
            </w:r>
          </w:p>
        </w:tc>
        <w:tc>
          <w:tcPr>
            <w:tcW w:w="1400" w:type="dxa"/>
            <w:tcBorders>
              <w:top w:val="single" w:sz="4" w:space="0" w:color="auto"/>
              <w:left w:val="single" w:sz="4" w:space="0" w:color="auto"/>
              <w:bottom w:val="single" w:sz="4" w:space="0" w:color="auto"/>
              <w:right w:val="single" w:sz="4" w:space="0" w:color="auto"/>
            </w:tcBorders>
          </w:tcPr>
          <w:p w14:paraId="7C4ED286"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2100" w:type="dxa"/>
            <w:tcBorders>
              <w:top w:val="single" w:sz="4" w:space="0" w:color="auto"/>
              <w:left w:val="single" w:sz="4" w:space="0" w:color="auto"/>
              <w:bottom w:val="single" w:sz="4" w:space="0" w:color="auto"/>
              <w:right w:val="single" w:sz="4" w:space="0" w:color="auto"/>
            </w:tcBorders>
          </w:tcPr>
          <w:p w14:paraId="76EF5F8E"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1820" w:type="dxa"/>
            <w:tcBorders>
              <w:top w:val="single" w:sz="4" w:space="0" w:color="auto"/>
              <w:left w:val="single" w:sz="4" w:space="0" w:color="auto"/>
              <w:bottom w:val="single" w:sz="4" w:space="0" w:color="auto"/>
              <w:right w:val="single" w:sz="4" w:space="0" w:color="auto"/>
            </w:tcBorders>
          </w:tcPr>
          <w:p w14:paraId="5831B49C"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r>
      <w:tr w:rsidR="0056257C" w:rsidRPr="006E67C5" w14:paraId="08CE0B2A" w14:textId="77777777" w:rsidTr="00225400">
        <w:tc>
          <w:tcPr>
            <w:tcW w:w="3780" w:type="dxa"/>
            <w:tcBorders>
              <w:top w:val="single" w:sz="4" w:space="0" w:color="auto"/>
              <w:left w:val="single" w:sz="4" w:space="0" w:color="auto"/>
              <w:bottom w:val="single" w:sz="4" w:space="0" w:color="auto"/>
              <w:right w:val="single" w:sz="4" w:space="0" w:color="auto"/>
            </w:tcBorders>
          </w:tcPr>
          <w:p w14:paraId="14F257B6" w14:textId="77777777" w:rsidR="0056257C" w:rsidRPr="006E67C5" w:rsidRDefault="0056257C" w:rsidP="00225400">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Trên 15 báo cáo </w:t>
            </w:r>
          </w:p>
        </w:tc>
        <w:tc>
          <w:tcPr>
            <w:tcW w:w="1400" w:type="dxa"/>
            <w:tcBorders>
              <w:top w:val="single" w:sz="4" w:space="0" w:color="auto"/>
              <w:left w:val="single" w:sz="4" w:space="0" w:color="auto"/>
              <w:bottom w:val="single" w:sz="4" w:space="0" w:color="auto"/>
              <w:right w:val="single" w:sz="4" w:space="0" w:color="auto"/>
            </w:tcBorders>
          </w:tcPr>
          <w:p w14:paraId="301BAF6B"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2100" w:type="dxa"/>
            <w:tcBorders>
              <w:top w:val="single" w:sz="4" w:space="0" w:color="auto"/>
              <w:left w:val="single" w:sz="4" w:space="0" w:color="auto"/>
              <w:bottom w:val="single" w:sz="4" w:space="0" w:color="auto"/>
              <w:right w:val="single" w:sz="4" w:space="0" w:color="auto"/>
            </w:tcBorders>
          </w:tcPr>
          <w:p w14:paraId="31256E98"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1820" w:type="dxa"/>
            <w:tcBorders>
              <w:top w:val="single" w:sz="4" w:space="0" w:color="auto"/>
              <w:left w:val="single" w:sz="4" w:space="0" w:color="auto"/>
              <w:bottom w:val="single" w:sz="4" w:space="0" w:color="auto"/>
              <w:right w:val="single" w:sz="4" w:space="0" w:color="auto"/>
            </w:tcBorders>
          </w:tcPr>
          <w:p w14:paraId="04108514"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r>
      <w:tr w:rsidR="0056257C" w:rsidRPr="006E67C5" w14:paraId="1787B384" w14:textId="77777777" w:rsidTr="00225400">
        <w:tc>
          <w:tcPr>
            <w:tcW w:w="3780" w:type="dxa"/>
            <w:tcBorders>
              <w:top w:val="single" w:sz="4" w:space="0" w:color="auto"/>
              <w:left w:val="single" w:sz="4" w:space="0" w:color="auto"/>
              <w:bottom w:val="single" w:sz="4" w:space="0" w:color="auto"/>
              <w:right w:val="single" w:sz="4" w:space="0" w:color="auto"/>
            </w:tcBorders>
          </w:tcPr>
          <w:p w14:paraId="638EF4E4" w14:textId="77777777" w:rsidR="0056257C" w:rsidRPr="006E67C5" w:rsidRDefault="0056257C" w:rsidP="00225400">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Tổng số cán bộ than gia</w:t>
            </w:r>
          </w:p>
        </w:tc>
        <w:tc>
          <w:tcPr>
            <w:tcW w:w="1400" w:type="dxa"/>
            <w:tcBorders>
              <w:top w:val="single" w:sz="4" w:space="0" w:color="auto"/>
              <w:left w:val="single" w:sz="4" w:space="0" w:color="auto"/>
              <w:bottom w:val="single" w:sz="4" w:space="0" w:color="auto"/>
              <w:right w:val="single" w:sz="4" w:space="0" w:color="auto"/>
            </w:tcBorders>
          </w:tcPr>
          <w:p w14:paraId="7E55B63A"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2100" w:type="dxa"/>
            <w:tcBorders>
              <w:top w:val="single" w:sz="4" w:space="0" w:color="auto"/>
              <w:left w:val="single" w:sz="4" w:space="0" w:color="auto"/>
              <w:bottom w:val="single" w:sz="4" w:space="0" w:color="auto"/>
              <w:right w:val="single" w:sz="4" w:space="0" w:color="auto"/>
            </w:tcBorders>
          </w:tcPr>
          <w:p w14:paraId="393CC263"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1820" w:type="dxa"/>
            <w:tcBorders>
              <w:top w:val="single" w:sz="4" w:space="0" w:color="auto"/>
              <w:left w:val="single" w:sz="4" w:space="0" w:color="auto"/>
              <w:bottom w:val="single" w:sz="4" w:space="0" w:color="auto"/>
              <w:right w:val="single" w:sz="4" w:space="0" w:color="auto"/>
            </w:tcBorders>
          </w:tcPr>
          <w:p w14:paraId="6AFA186B"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r>
    </w:tbl>
    <w:p w14:paraId="4BFE7EFB" w14:textId="77777777" w:rsidR="0056257C" w:rsidRPr="006E67C5" w:rsidRDefault="0056257C" w:rsidP="0056257C">
      <w:pPr>
        <w:widowControl w:val="0"/>
        <w:autoSpaceDE/>
        <w:autoSpaceDN/>
        <w:rPr>
          <w:rFonts w:ascii="Times New Roman" w:hAnsi="Times New Roman" w:cs="Times New Roman"/>
          <w:i/>
          <w:lang w:val="en-US"/>
        </w:rPr>
      </w:pPr>
      <w:r w:rsidRPr="006E67C5">
        <w:rPr>
          <w:rFonts w:ascii="Times New Roman" w:hAnsi="Times New Roman" w:cs="Times New Roman"/>
          <w:i/>
          <w:lang w:val="en-US"/>
        </w:rPr>
        <w:t>(Khi tính Hội thảo trong nước sẽ không bao gồm các Hội thảo của trường)</w:t>
      </w:r>
    </w:p>
    <w:p w14:paraId="7D5A4D94" w14:textId="77777777" w:rsidR="0056257C" w:rsidRPr="006E67C5" w:rsidRDefault="0056257C" w:rsidP="0056257C">
      <w:pPr>
        <w:widowControl w:val="0"/>
        <w:numPr>
          <w:ilvl w:val="0"/>
          <w:numId w:val="19"/>
        </w:numPr>
        <w:tabs>
          <w:tab w:val="clear" w:pos="540"/>
          <w:tab w:val="num" w:pos="585"/>
          <w:tab w:val="num" w:pos="720"/>
        </w:tabs>
        <w:autoSpaceDE/>
        <w:autoSpaceDN/>
        <w:ind w:left="0" w:firstLine="0"/>
        <w:rPr>
          <w:rFonts w:ascii="Times New Roman" w:hAnsi="Times New Roman" w:cs="Times New Roman"/>
          <w:lang w:val="en-US"/>
        </w:rPr>
      </w:pPr>
      <w:r w:rsidRPr="006E67C5">
        <w:rPr>
          <w:rFonts w:ascii="Times New Roman" w:hAnsi="Times New Roman" w:cs="Times New Roman"/>
          <w:lang w:val="en-US"/>
        </w:rPr>
        <w:t>Số bằng phát minh, sáng chế được cấp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157"/>
      </w:tblGrid>
      <w:tr w:rsidR="0056257C" w:rsidRPr="00225400" w14:paraId="206DE10A" w14:textId="77777777" w:rsidTr="00225400">
        <w:tc>
          <w:tcPr>
            <w:tcW w:w="2943" w:type="dxa"/>
            <w:tcBorders>
              <w:top w:val="single" w:sz="4" w:space="0" w:color="auto"/>
              <w:left w:val="single" w:sz="4" w:space="0" w:color="auto"/>
              <w:bottom w:val="single" w:sz="4" w:space="0" w:color="auto"/>
              <w:right w:val="single" w:sz="4" w:space="0" w:color="auto"/>
            </w:tcBorders>
            <w:vAlign w:val="center"/>
          </w:tcPr>
          <w:p w14:paraId="0C5F2446"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Năm học</w:t>
            </w:r>
          </w:p>
        </w:tc>
        <w:tc>
          <w:tcPr>
            <w:tcW w:w="6157" w:type="dxa"/>
            <w:tcBorders>
              <w:top w:val="single" w:sz="4" w:space="0" w:color="auto"/>
              <w:left w:val="single" w:sz="4" w:space="0" w:color="auto"/>
              <w:bottom w:val="single" w:sz="4" w:space="0" w:color="auto"/>
              <w:right w:val="single" w:sz="4" w:space="0" w:color="auto"/>
            </w:tcBorders>
            <w:vAlign w:val="center"/>
          </w:tcPr>
          <w:p w14:paraId="38FF4E7F"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bằng phát minh, sáng chế được cấp</w:t>
            </w:r>
          </w:p>
          <w:p w14:paraId="35733966"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(ghi rõ nơi cấp, thời gian cấp, người được cấp)</w:t>
            </w:r>
          </w:p>
        </w:tc>
      </w:tr>
      <w:tr w:rsidR="0056257C" w:rsidRPr="006E67C5" w14:paraId="091A93D0" w14:textId="77777777" w:rsidTr="00225400">
        <w:tc>
          <w:tcPr>
            <w:tcW w:w="2943" w:type="dxa"/>
            <w:tcBorders>
              <w:top w:val="single" w:sz="4" w:space="0" w:color="auto"/>
              <w:left w:val="single" w:sz="4" w:space="0" w:color="auto"/>
              <w:bottom w:val="single" w:sz="4" w:space="0" w:color="auto"/>
              <w:right w:val="single" w:sz="4" w:space="0" w:color="auto"/>
            </w:tcBorders>
          </w:tcPr>
          <w:p w14:paraId="325EEE16"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14:paraId="7EE09755" w14:textId="77777777" w:rsidR="0056257C" w:rsidRPr="006E67C5" w:rsidRDefault="0056257C" w:rsidP="00225400">
            <w:pPr>
              <w:keepNext/>
              <w:widowControl w:val="0"/>
              <w:autoSpaceDE/>
              <w:autoSpaceDN/>
              <w:spacing w:before="0" w:after="0" w:line="340" w:lineRule="exact"/>
              <w:jc w:val="center"/>
              <w:outlineLvl w:val="0"/>
              <w:rPr>
                <w:rFonts w:ascii="Times New Roman" w:hAnsi="Times New Roman" w:cs="Times New Roman"/>
                <w:sz w:val="26"/>
                <w:szCs w:val="26"/>
                <w:lang w:val="pt-BR"/>
              </w:rPr>
            </w:pPr>
          </w:p>
        </w:tc>
      </w:tr>
      <w:tr w:rsidR="0056257C" w:rsidRPr="006E67C5" w14:paraId="63D3C073" w14:textId="77777777" w:rsidTr="00225400">
        <w:tc>
          <w:tcPr>
            <w:tcW w:w="2943" w:type="dxa"/>
            <w:tcBorders>
              <w:top w:val="single" w:sz="4" w:space="0" w:color="auto"/>
              <w:left w:val="single" w:sz="4" w:space="0" w:color="auto"/>
              <w:bottom w:val="single" w:sz="4" w:space="0" w:color="auto"/>
              <w:right w:val="single" w:sz="4" w:space="0" w:color="auto"/>
            </w:tcBorders>
          </w:tcPr>
          <w:p w14:paraId="5BA556AC"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14:paraId="70FAE297" w14:textId="77777777" w:rsidR="0056257C" w:rsidRPr="006E67C5" w:rsidRDefault="0056257C" w:rsidP="00225400">
            <w:pPr>
              <w:keepNext/>
              <w:widowControl w:val="0"/>
              <w:autoSpaceDE/>
              <w:autoSpaceDN/>
              <w:spacing w:before="0" w:after="0" w:line="340" w:lineRule="exact"/>
              <w:jc w:val="center"/>
              <w:outlineLvl w:val="0"/>
              <w:rPr>
                <w:rFonts w:ascii="Times New Roman" w:hAnsi="Times New Roman" w:cs="Times New Roman"/>
                <w:sz w:val="26"/>
                <w:szCs w:val="26"/>
                <w:lang w:val="pt-BR"/>
              </w:rPr>
            </w:pPr>
          </w:p>
        </w:tc>
      </w:tr>
      <w:tr w:rsidR="0056257C" w:rsidRPr="006E67C5" w14:paraId="708D9361" w14:textId="77777777" w:rsidTr="00225400">
        <w:tc>
          <w:tcPr>
            <w:tcW w:w="2943" w:type="dxa"/>
            <w:tcBorders>
              <w:top w:val="single" w:sz="4" w:space="0" w:color="auto"/>
              <w:left w:val="single" w:sz="4" w:space="0" w:color="auto"/>
              <w:bottom w:val="single" w:sz="4" w:space="0" w:color="auto"/>
              <w:right w:val="single" w:sz="4" w:space="0" w:color="auto"/>
            </w:tcBorders>
          </w:tcPr>
          <w:p w14:paraId="4D8AF6E2"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14:paraId="672E26A6" w14:textId="77777777" w:rsidR="0056257C" w:rsidRPr="006E67C5" w:rsidRDefault="0056257C" w:rsidP="00225400">
            <w:pPr>
              <w:keepNext/>
              <w:widowControl w:val="0"/>
              <w:autoSpaceDE/>
              <w:autoSpaceDN/>
              <w:spacing w:before="0" w:after="0" w:line="340" w:lineRule="exact"/>
              <w:jc w:val="center"/>
              <w:outlineLvl w:val="0"/>
              <w:rPr>
                <w:rFonts w:ascii="Times New Roman" w:hAnsi="Times New Roman" w:cs="Times New Roman"/>
                <w:sz w:val="26"/>
                <w:szCs w:val="26"/>
                <w:lang w:val="pt-BR"/>
              </w:rPr>
            </w:pPr>
          </w:p>
        </w:tc>
      </w:tr>
      <w:tr w:rsidR="0056257C" w:rsidRPr="006E67C5" w14:paraId="7C83CABD" w14:textId="77777777" w:rsidTr="00225400">
        <w:tc>
          <w:tcPr>
            <w:tcW w:w="2943" w:type="dxa"/>
            <w:tcBorders>
              <w:top w:val="single" w:sz="4" w:space="0" w:color="auto"/>
              <w:left w:val="single" w:sz="4" w:space="0" w:color="auto"/>
              <w:bottom w:val="single" w:sz="4" w:space="0" w:color="auto"/>
              <w:right w:val="single" w:sz="4" w:space="0" w:color="auto"/>
            </w:tcBorders>
          </w:tcPr>
          <w:p w14:paraId="025BF1B8"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14:paraId="1C54CE87" w14:textId="77777777" w:rsidR="0056257C" w:rsidRPr="006E67C5" w:rsidRDefault="0056257C" w:rsidP="00225400">
            <w:pPr>
              <w:keepNext/>
              <w:widowControl w:val="0"/>
              <w:autoSpaceDE/>
              <w:autoSpaceDN/>
              <w:spacing w:before="0" w:after="0" w:line="340" w:lineRule="exact"/>
              <w:jc w:val="center"/>
              <w:outlineLvl w:val="0"/>
              <w:rPr>
                <w:rFonts w:ascii="Times New Roman" w:hAnsi="Times New Roman" w:cs="Times New Roman"/>
                <w:sz w:val="26"/>
                <w:szCs w:val="26"/>
                <w:lang w:val="pt-BR"/>
              </w:rPr>
            </w:pPr>
          </w:p>
        </w:tc>
      </w:tr>
      <w:tr w:rsidR="0056257C" w:rsidRPr="006E67C5" w14:paraId="3C15F776" w14:textId="77777777" w:rsidTr="00225400">
        <w:tc>
          <w:tcPr>
            <w:tcW w:w="2943" w:type="dxa"/>
            <w:tcBorders>
              <w:top w:val="single" w:sz="4" w:space="0" w:color="auto"/>
              <w:left w:val="single" w:sz="4" w:space="0" w:color="auto"/>
              <w:bottom w:val="single" w:sz="4" w:space="0" w:color="auto"/>
              <w:right w:val="single" w:sz="4" w:space="0" w:color="auto"/>
            </w:tcBorders>
          </w:tcPr>
          <w:p w14:paraId="6705A041"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14:paraId="5DE1D785" w14:textId="77777777" w:rsidR="0056257C" w:rsidRPr="006E67C5" w:rsidRDefault="0056257C" w:rsidP="00225400">
            <w:pPr>
              <w:widowControl w:val="0"/>
              <w:autoSpaceDE/>
              <w:autoSpaceDN/>
              <w:spacing w:before="0" w:after="0" w:line="340" w:lineRule="exact"/>
              <w:rPr>
                <w:rFonts w:ascii="Times New Roman" w:hAnsi="Times New Roman" w:cs="Times New Roman"/>
                <w:sz w:val="26"/>
                <w:szCs w:val="26"/>
                <w:lang w:val="pt-BR"/>
              </w:rPr>
            </w:pPr>
          </w:p>
        </w:tc>
      </w:tr>
    </w:tbl>
    <w:p w14:paraId="31C34428" w14:textId="77777777" w:rsidR="0056257C" w:rsidRPr="006E67C5" w:rsidRDefault="0056257C" w:rsidP="0056257C">
      <w:pPr>
        <w:widowControl w:val="0"/>
        <w:numPr>
          <w:ilvl w:val="0"/>
          <w:numId w:val="19"/>
        </w:numPr>
        <w:tabs>
          <w:tab w:val="clear" w:pos="540"/>
          <w:tab w:val="num" w:pos="585"/>
          <w:tab w:val="num" w:pos="720"/>
        </w:tabs>
        <w:autoSpaceDE/>
        <w:autoSpaceDN/>
        <w:ind w:left="0" w:firstLine="0"/>
        <w:rPr>
          <w:rFonts w:ascii="Times New Roman" w:hAnsi="Times New Roman" w:cs="Times New Roman"/>
          <w:lang w:val="pt-BR"/>
        </w:rPr>
      </w:pPr>
      <w:r w:rsidRPr="006E67C5">
        <w:rPr>
          <w:rFonts w:ascii="Times New Roman" w:hAnsi="Times New Roman" w:cs="Times New Roman"/>
          <w:lang w:val="pt-BR"/>
        </w:rPr>
        <w:t>Nghiên cứu khoa học của người học</w:t>
      </w:r>
    </w:p>
    <w:p w14:paraId="2B1A87A7" w14:textId="77777777" w:rsidR="0056257C" w:rsidRPr="006E67C5" w:rsidRDefault="0056257C" w:rsidP="0056257C">
      <w:pPr>
        <w:widowControl w:val="0"/>
        <w:tabs>
          <w:tab w:val="left" w:pos="567"/>
        </w:tabs>
        <w:autoSpaceDE/>
        <w:autoSpaceDN/>
        <w:ind w:firstLine="180"/>
        <w:rPr>
          <w:rFonts w:ascii="Times New Roman" w:hAnsi="Times New Roman" w:cs="Times New Roman"/>
          <w:lang w:val="pt-BR"/>
        </w:rPr>
      </w:pPr>
      <w:r w:rsidRPr="006E67C5">
        <w:rPr>
          <w:rFonts w:ascii="Times New Roman" w:hAnsi="Times New Roman" w:cs="Times New Roman"/>
          <w:lang w:val="pt-BR"/>
        </w:rPr>
        <w:t xml:space="preserve">52.1. Số lượng người học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tham gia thực hiện đề tài khoa học trong 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00"/>
        <w:gridCol w:w="1260"/>
        <w:gridCol w:w="1680"/>
        <w:gridCol w:w="952"/>
      </w:tblGrid>
      <w:tr w:rsidR="0056257C" w:rsidRPr="006E67C5" w14:paraId="4AB7A3CB" w14:textId="77777777" w:rsidTr="00225400">
        <w:tc>
          <w:tcPr>
            <w:tcW w:w="3780" w:type="dxa"/>
            <w:vMerge w:val="restart"/>
            <w:tcBorders>
              <w:top w:val="single" w:sz="4" w:space="0" w:color="auto"/>
              <w:left w:val="single" w:sz="4" w:space="0" w:color="auto"/>
              <w:bottom w:val="single" w:sz="4" w:space="0" w:color="auto"/>
              <w:right w:val="single" w:sz="4" w:space="0" w:color="auto"/>
            </w:tcBorders>
          </w:tcPr>
          <w:p w14:paraId="33D2D255"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p>
          <w:p w14:paraId="39DBD75A"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đề tài</w:t>
            </w:r>
          </w:p>
        </w:tc>
        <w:tc>
          <w:tcPr>
            <w:tcW w:w="4340" w:type="dxa"/>
            <w:gridSpan w:val="3"/>
            <w:tcBorders>
              <w:top w:val="single" w:sz="4" w:space="0" w:color="auto"/>
              <w:left w:val="single" w:sz="4" w:space="0" w:color="auto"/>
              <w:bottom w:val="single" w:sz="4" w:space="0" w:color="auto"/>
              <w:right w:val="single" w:sz="4" w:space="0" w:color="auto"/>
            </w:tcBorders>
          </w:tcPr>
          <w:p w14:paraId="41E174AE"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người học tham gia</w:t>
            </w:r>
          </w:p>
        </w:tc>
        <w:tc>
          <w:tcPr>
            <w:tcW w:w="952" w:type="dxa"/>
            <w:vMerge w:val="restart"/>
            <w:tcBorders>
              <w:top w:val="single" w:sz="4" w:space="0" w:color="auto"/>
              <w:left w:val="single" w:sz="4" w:space="0" w:color="auto"/>
              <w:bottom w:val="single" w:sz="4" w:space="0" w:color="auto"/>
              <w:right w:val="single" w:sz="4" w:space="0" w:color="auto"/>
            </w:tcBorders>
          </w:tcPr>
          <w:p w14:paraId="01462104"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p>
          <w:p w14:paraId="7A6D35D8"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Ghi chú</w:t>
            </w:r>
          </w:p>
        </w:tc>
      </w:tr>
      <w:tr w:rsidR="0056257C" w:rsidRPr="006E67C5" w14:paraId="6B46C46E" w14:textId="77777777" w:rsidTr="00225400">
        <w:tc>
          <w:tcPr>
            <w:tcW w:w="3780" w:type="dxa"/>
            <w:vMerge/>
            <w:tcBorders>
              <w:top w:val="single" w:sz="4" w:space="0" w:color="auto"/>
              <w:left w:val="single" w:sz="4" w:space="0" w:color="auto"/>
              <w:bottom w:val="single" w:sz="4" w:space="0" w:color="auto"/>
              <w:right w:val="single" w:sz="4" w:space="0" w:color="auto"/>
            </w:tcBorders>
          </w:tcPr>
          <w:p w14:paraId="02137F96" w14:textId="77777777" w:rsidR="0056257C" w:rsidRPr="006E67C5" w:rsidRDefault="0056257C" w:rsidP="00225400">
            <w:pPr>
              <w:widowControl w:val="0"/>
              <w:autoSpaceDE/>
              <w:autoSpaceDN/>
              <w:spacing w:before="0" w:after="0" w:line="240" w:lineRule="auto"/>
              <w:rPr>
                <w:rFonts w:ascii="Times New Roman" w:hAnsi="Times New Roman" w:cs="Times New Roman"/>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411252FE"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NN</w:t>
            </w:r>
          </w:p>
        </w:tc>
        <w:tc>
          <w:tcPr>
            <w:tcW w:w="1260" w:type="dxa"/>
            <w:tcBorders>
              <w:top w:val="single" w:sz="4" w:space="0" w:color="auto"/>
              <w:left w:val="single" w:sz="4" w:space="0" w:color="auto"/>
              <w:bottom w:val="single" w:sz="4" w:space="0" w:color="auto"/>
              <w:right w:val="single" w:sz="4" w:space="0" w:color="auto"/>
            </w:tcBorders>
          </w:tcPr>
          <w:p w14:paraId="7706A846"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Bộ*</w:t>
            </w:r>
          </w:p>
        </w:tc>
        <w:tc>
          <w:tcPr>
            <w:tcW w:w="1680" w:type="dxa"/>
            <w:tcBorders>
              <w:top w:val="single" w:sz="4" w:space="0" w:color="auto"/>
              <w:left w:val="single" w:sz="4" w:space="0" w:color="auto"/>
              <w:bottom w:val="single" w:sz="4" w:space="0" w:color="auto"/>
              <w:right w:val="single" w:sz="4" w:space="0" w:color="auto"/>
            </w:tcBorders>
          </w:tcPr>
          <w:p w14:paraId="557279A4"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trường</w:t>
            </w:r>
          </w:p>
        </w:tc>
        <w:tc>
          <w:tcPr>
            <w:tcW w:w="952" w:type="dxa"/>
            <w:vMerge/>
            <w:tcBorders>
              <w:top w:val="single" w:sz="4" w:space="0" w:color="auto"/>
              <w:left w:val="single" w:sz="4" w:space="0" w:color="auto"/>
              <w:bottom w:val="single" w:sz="4" w:space="0" w:color="auto"/>
              <w:right w:val="single" w:sz="4" w:space="0" w:color="auto"/>
            </w:tcBorders>
          </w:tcPr>
          <w:p w14:paraId="23B17E4B"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p>
        </w:tc>
      </w:tr>
      <w:tr w:rsidR="0056257C" w:rsidRPr="006E67C5" w14:paraId="76C463F2" w14:textId="77777777" w:rsidTr="00225400">
        <w:tc>
          <w:tcPr>
            <w:tcW w:w="3780" w:type="dxa"/>
            <w:tcBorders>
              <w:top w:val="single" w:sz="4" w:space="0" w:color="auto"/>
              <w:left w:val="single" w:sz="4" w:space="0" w:color="auto"/>
              <w:bottom w:val="single" w:sz="4" w:space="0" w:color="auto"/>
              <w:right w:val="single" w:sz="4" w:space="0" w:color="auto"/>
            </w:tcBorders>
          </w:tcPr>
          <w:p w14:paraId="14EAB137" w14:textId="77777777" w:rsidR="0056257C" w:rsidRPr="006E67C5" w:rsidRDefault="0056257C" w:rsidP="00225400">
            <w:pPr>
              <w:widowControl w:val="0"/>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14:paraId="0A9D4B33"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4F5A8A31"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14:paraId="5F744926"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14:paraId="0B271E5C"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r>
      <w:tr w:rsidR="0056257C" w:rsidRPr="006E67C5" w14:paraId="39FC12DF" w14:textId="77777777" w:rsidTr="00225400">
        <w:tc>
          <w:tcPr>
            <w:tcW w:w="3780" w:type="dxa"/>
            <w:tcBorders>
              <w:top w:val="single" w:sz="4" w:space="0" w:color="auto"/>
              <w:left w:val="single" w:sz="4" w:space="0" w:color="auto"/>
              <w:bottom w:val="single" w:sz="4" w:space="0" w:color="auto"/>
              <w:right w:val="single" w:sz="4" w:space="0" w:color="auto"/>
            </w:tcBorders>
          </w:tcPr>
          <w:p w14:paraId="673B216A" w14:textId="77777777" w:rsidR="0056257C" w:rsidRPr="006E67C5" w:rsidRDefault="0056257C" w:rsidP="00225400">
            <w:pPr>
              <w:widowControl w:val="0"/>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lastRenderedPageBreak/>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14:paraId="627DCBED"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0F053CEF"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14:paraId="56FF5DA3"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14:paraId="1DB814A0"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r>
      <w:tr w:rsidR="0056257C" w:rsidRPr="006E67C5" w14:paraId="3EBA04DD" w14:textId="77777777" w:rsidTr="00225400">
        <w:tc>
          <w:tcPr>
            <w:tcW w:w="3780" w:type="dxa"/>
            <w:tcBorders>
              <w:top w:val="single" w:sz="4" w:space="0" w:color="auto"/>
              <w:left w:val="single" w:sz="4" w:space="0" w:color="auto"/>
              <w:bottom w:val="single" w:sz="4" w:space="0" w:color="auto"/>
              <w:right w:val="single" w:sz="4" w:space="0" w:color="auto"/>
            </w:tcBorders>
          </w:tcPr>
          <w:p w14:paraId="166CB933" w14:textId="77777777" w:rsidR="0056257C" w:rsidRPr="006E67C5" w:rsidRDefault="0056257C" w:rsidP="00225400">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Trên 6 đề tài </w:t>
            </w:r>
          </w:p>
        </w:tc>
        <w:tc>
          <w:tcPr>
            <w:tcW w:w="1400" w:type="dxa"/>
            <w:tcBorders>
              <w:top w:val="single" w:sz="4" w:space="0" w:color="auto"/>
              <w:left w:val="single" w:sz="4" w:space="0" w:color="auto"/>
              <w:bottom w:val="single" w:sz="4" w:space="0" w:color="auto"/>
              <w:right w:val="single" w:sz="4" w:space="0" w:color="auto"/>
            </w:tcBorders>
          </w:tcPr>
          <w:p w14:paraId="6409983E"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5F225DA2"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14:paraId="446F0B42"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14:paraId="730FC308"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pt-BR"/>
              </w:rPr>
            </w:pPr>
          </w:p>
        </w:tc>
      </w:tr>
      <w:tr w:rsidR="0056257C" w:rsidRPr="006E67C5" w14:paraId="0D8FC659" w14:textId="77777777" w:rsidTr="00225400">
        <w:tc>
          <w:tcPr>
            <w:tcW w:w="3780" w:type="dxa"/>
            <w:tcBorders>
              <w:top w:val="single" w:sz="4" w:space="0" w:color="auto"/>
              <w:left w:val="single" w:sz="4" w:space="0" w:color="auto"/>
              <w:bottom w:val="single" w:sz="4" w:space="0" w:color="auto"/>
              <w:right w:val="single" w:sz="4" w:space="0" w:color="auto"/>
            </w:tcBorders>
          </w:tcPr>
          <w:p w14:paraId="01596EFA" w14:textId="77777777" w:rsidR="0056257C" w:rsidRPr="006E67C5" w:rsidRDefault="0056257C" w:rsidP="00225400">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Tổng số người học tham gia</w:t>
            </w:r>
          </w:p>
        </w:tc>
        <w:tc>
          <w:tcPr>
            <w:tcW w:w="1400" w:type="dxa"/>
            <w:tcBorders>
              <w:top w:val="single" w:sz="4" w:space="0" w:color="auto"/>
              <w:left w:val="single" w:sz="4" w:space="0" w:color="auto"/>
              <w:bottom w:val="single" w:sz="4" w:space="0" w:color="auto"/>
              <w:right w:val="single" w:sz="4" w:space="0" w:color="auto"/>
            </w:tcBorders>
          </w:tcPr>
          <w:p w14:paraId="5F031462"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1260" w:type="dxa"/>
            <w:tcBorders>
              <w:top w:val="single" w:sz="4" w:space="0" w:color="auto"/>
              <w:left w:val="single" w:sz="4" w:space="0" w:color="auto"/>
              <w:bottom w:val="single" w:sz="4" w:space="0" w:color="auto"/>
              <w:right w:val="single" w:sz="4" w:space="0" w:color="auto"/>
            </w:tcBorders>
          </w:tcPr>
          <w:p w14:paraId="1431C9D9"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1680" w:type="dxa"/>
            <w:tcBorders>
              <w:top w:val="single" w:sz="4" w:space="0" w:color="auto"/>
              <w:left w:val="single" w:sz="4" w:space="0" w:color="auto"/>
              <w:bottom w:val="single" w:sz="4" w:space="0" w:color="auto"/>
              <w:right w:val="single" w:sz="4" w:space="0" w:color="auto"/>
            </w:tcBorders>
          </w:tcPr>
          <w:p w14:paraId="55194B65"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c>
          <w:tcPr>
            <w:tcW w:w="952" w:type="dxa"/>
            <w:tcBorders>
              <w:top w:val="single" w:sz="4" w:space="0" w:color="auto"/>
              <w:left w:val="single" w:sz="4" w:space="0" w:color="auto"/>
              <w:bottom w:val="single" w:sz="4" w:space="0" w:color="auto"/>
              <w:right w:val="single" w:sz="4" w:space="0" w:color="auto"/>
            </w:tcBorders>
          </w:tcPr>
          <w:p w14:paraId="466E390F" w14:textId="77777777" w:rsidR="0056257C" w:rsidRPr="006E67C5" w:rsidRDefault="0056257C" w:rsidP="00225400">
            <w:pPr>
              <w:widowControl w:val="0"/>
              <w:autoSpaceDE/>
              <w:autoSpaceDN/>
              <w:spacing w:before="0" w:after="0" w:line="340" w:lineRule="exact"/>
              <w:jc w:val="center"/>
              <w:rPr>
                <w:rFonts w:ascii="Times New Roman" w:hAnsi="Times New Roman" w:cs="Times New Roman"/>
                <w:sz w:val="26"/>
                <w:szCs w:val="26"/>
                <w:lang w:val="en-US"/>
              </w:rPr>
            </w:pPr>
          </w:p>
        </w:tc>
      </w:tr>
    </w:tbl>
    <w:p w14:paraId="5FB90C43" w14:textId="77777777" w:rsidR="0056257C" w:rsidRPr="006E67C5" w:rsidRDefault="0056257C" w:rsidP="0056257C">
      <w:pPr>
        <w:widowControl w:val="0"/>
        <w:autoSpaceDE/>
        <w:autoSpaceDN/>
        <w:rPr>
          <w:rFonts w:ascii="Times New Roman" w:hAnsi="Times New Roman" w:cs="Times New Roman"/>
          <w:lang w:val="en-US"/>
        </w:rPr>
      </w:pPr>
      <w:r w:rsidRPr="006E67C5">
        <w:rPr>
          <w:rFonts w:ascii="Times New Roman" w:hAnsi="Times New Roman" w:cs="Times New Roman"/>
          <w:lang w:val="en-US"/>
        </w:rPr>
        <w:t>* Bao gồm đề tài cấp Bộ hoặc tương đương, đề tài nhánh cấp Nhà nước</w:t>
      </w:r>
    </w:p>
    <w:p w14:paraId="59184E90" w14:textId="77777777" w:rsidR="0056257C" w:rsidRPr="006E67C5" w:rsidRDefault="0056257C" w:rsidP="0056257C">
      <w:pPr>
        <w:widowControl w:val="0"/>
        <w:tabs>
          <w:tab w:val="left" w:pos="567"/>
        </w:tabs>
        <w:autoSpaceDE/>
        <w:autoSpaceDN/>
        <w:ind w:left="180"/>
        <w:rPr>
          <w:rFonts w:ascii="Times New Roman" w:hAnsi="Times New Roman" w:cs="Times New Roman"/>
          <w:lang w:val="en-US"/>
        </w:rPr>
      </w:pPr>
      <w:r w:rsidRPr="006E67C5">
        <w:rPr>
          <w:rFonts w:ascii="Times New Roman" w:hAnsi="Times New Roman" w:cs="Times New Roman"/>
          <w:lang w:val="pt-BR"/>
        </w:rPr>
        <w:t>52.2. Thành</w:t>
      </w:r>
      <w:r w:rsidRPr="006E67C5">
        <w:rPr>
          <w:rFonts w:ascii="Times New Roman" w:hAnsi="Times New Roman" w:cs="Times New Roman"/>
          <w:lang w:val="en-US"/>
        </w:rPr>
        <w:t xml:space="preserve"> tích nghiên cứu khoa học của sinh viên: </w:t>
      </w:r>
    </w:p>
    <w:p w14:paraId="148ADD8E" w14:textId="77777777" w:rsidR="0056257C" w:rsidRPr="006E67C5" w:rsidRDefault="0056257C" w:rsidP="0056257C">
      <w:pPr>
        <w:widowControl w:val="0"/>
        <w:autoSpaceDE/>
        <w:autoSpaceDN/>
        <w:rPr>
          <w:rFonts w:ascii="Times New Roman" w:hAnsi="Times New Roman" w:cs="Times New Roman"/>
          <w:spacing w:val="-4"/>
          <w:lang w:val="en-US"/>
        </w:rPr>
      </w:pPr>
      <w:r w:rsidRPr="006E67C5">
        <w:rPr>
          <w:rFonts w:ascii="Times New Roman" w:hAnsi="Times New Roman" w:cs="Times New Roman"/>
          <w:i/>
          <w:iCs/>
          <w:spacing w:val="-4"/>
          <w:lang w:val="en-US"/>
        </w:rPr>
        <w:t>(Thống kê các giải thưởng nghiên cứu khoa học, sáng tạo, các bài báo, công trình được công bố)</w:t>
      </w:r>
    </w:p>
    <w:tbl>
      <w:tblPr>
        <w:tblW w:w="0" w:type="auto"/>
        <w:tblLook w:val="01E0" w:firstRow="1" w:lastRow="1" w:firstColumn="1" w:lastColumn="1" w:noHBand="0" w:noVBand="0"/>
      </w:tblPr>
      <w:tblGrid>
        <w:gridCol w:w="733"/>
        <w:gridCol w:w="2794"/>
        <w:gridCol w:w="1080"/>
        <w:gridCol w:w="1149"/>
        <w:gridCol w:w="1192"/>
        <w:gridCol w:w="1150"/>
        <w:gridCol w:w="1150"/>
      </w:tblGrid>
      <w:tr w:rsidR="0056257C" w:rsidRPr="006E67C5" w14:paraId="41E755A1" w14:textId="77777777" w:rsidTr="00225400">
        <w:trPr>
          <w:tblHeader/>
        </w:trPr>
        <w:tc>
          <w:tcPr>
            <w:tcW w:w="733" w:type="dxa"/>
            <w:vMerge w:val="restart"/>
            <w:tcBorders>
              <w:top w:val="single" w:sz="4" w:space="0" w:color="auto"/>
              <w:left w:val="single" w:sz="4" w:space="0" w:color="auto"/>
              <w:right w:val="single" w:sz="4" w:space="0" w:color="auto"/>
            </w:tcBorders>
            <w:vAlign w:val="center"/>
          </w:tcPr>
          <w:p w14:paraId="2E625200" w14:textId="77777777" w:rsidR="0056257C" w:rsidRPr="006E67C5" w:rsidRDefault="0056257C" w:rsidP="00225400">
            <w:pPr>
              <w:widowControl w:val="0"/>
              <w:tabs>
                <w:tab w:val="num" w:pos="36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en-US"/>
              </w:rPr>
              <w:t>TT</w:t>
            </w:r>
          </w:p>
        </w:tc>
        <w:tc>
          <w:tcPr>
            <w:tcW w:w="2794" w:type="dxa"/>
            <w:vMerge w:val="restart"/>
            <w:tcBorders>
              <w:top w:val="single" w:sz="4" w:space="0" w:color="auto"/>
              <w:left w:val="single" w:sz="4" w:space="0" w:color="auto"/>
              <w:right w:val="single" w:sz="4" w:space="0" w:color="auto"/>
            </w:tcBorders>
            <w:vAlign w:val="center"/>
          </w:tcPr>
          <w:p w14:paraId="0CF0936F" w14:textId="77777777" w:rsidR="0056257C" w:rsidRPr="006E67C5" w:rsidRDefault="0056257C" w:rsidP="00225400">
            <w:pPr>
              <w:widowControl w:val="0"/>
              <w:tabs>
                <w:tab w:val="num" w:pos="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Thành tích nghiên cứu khoa học</w:t>
            </w:r>
          </w:p>
        </w:tc>
        <w:tc>
          <w:tcPr>
            <w:tcW w:w="5721" w:type="dxa"/>
            <w:gridSpan w:val="5"/>
            <w:tcBorders>
              <w:top w:val="single" w:sz="4" w:space="0" w:color="auto"/>
              <w:left w:val="single" w:sz="4" w:space="0" w:color="auto"/>
              <w:bottom w:val="single" w:sz="4" w:space="0" w:color="auto"/>
              <w:right w:val="single" w:sz="4" w:space="0" w:color="auto"/>
            </w:tcBorders>
            <w:vAlign w:val="center"/>
          </w:tcPr>
          <w:p w14:paraId="0454BD1B" w14:textId="77777777" w:rsidR="0056257C" w:rsidRPr="006E67C5" w:rsidRDefault="0056257C" w:rsidP="00225400">
            <w:pPr>
              <w:widowControl w:val="0"/>
              <w:tabs>
                <w:tab w:val="num" w:pos="36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w:t>
            </w:r>
          </w:p>
        </w:tc>
      </w:tr>
      <w:tr w:rsidR="0056257C" w:rsidRPr="006E67C5" w14:paraId="06966EAE" w14:textId="77777777" w:rsidTr="00225400">
        <w:trPr>
          <w:tblHeader/>
        </w:trPr>
        <w:tc>
          <w:tcPr>
            <w:tcW w:w="733" w:type="dxa"/>
            <w:vMerge/>
            <w:tcBorders>
              <w:left w:val="single" w:sz="4" w:space="0" w:color="auto"/>
              <w:bottom w:val="single" w:sz="4" w:space="0" w:color="auto"/>
              <w:right w:val="single" w:sz="4" w:space="0" w:color="auto"/>
            </w:tcBorders>
            <w:vAlign w:val="center"/>
          </w:tcPr>
          <w:p w14:paraId="62CCCA64" w14:textId="77777777" w:rsidR="0056257C" w:rsidRPr="006E67C5" w:rsidRDefault="0056257C" w:rsidP="00225400">
            <w:pPr>
              <w:widowControl w:val="0"/>
              <w:tabs>
                <w:tab w:val="num" w:pos="360"/>
              </w:tabs>
              <w:autoSpaceDE/>
              <w:autoSpaceDN/>
              <w:spacing w:before="0" w:after="0" w:line="240" w:lineRule="auto"/>
              <w:jc w:val="center"/>
              <w:rPr>
                <w:rFonts w:ascii="Times New Roman" w:hAnsi="Times New Roman" w:cs="Times New Roman"/>
                <w:sz w:val="26"/>
                <w:szCs w:val="26"/>
                <w:lang w:val="pt-BR"/>
              </w:rPr>
            </w:pPr>
          </w:p>
        </w:tc>
        <w:tc>
          <w:tcPr>
            <w:tcW w:w="2794" w:type="dxa"/>
            <w:vMerge/>
            <w:tcBorders>
              <w:left w:val="single" w:sz="4" w:space="0" w:color="auto"/>
              <w:bottom w:val="single" w:sz="4" w:space="0" w:color="auto"/>
              <w:right w:val="single" w:sz="4" w:space="0" w:color="auto"/>
            </w:tcBorders>
            <w:vAlign w:val="center"/>
          </w:tcPr>
          <w:p w14:paraId="657D546A" w14:textId="77777777" w:rsidR="0056257C" w:rsidRPr="006E67C5" w:rsidRDefault="0056257C" w:rsidP="00225400">
            <w:pPr>
              <w:widowControl w:val="0"/>
              <w:tabs>
                <w:tab w:val="num" w:pos="0"/>
              </w:tabs>
              <w:autoSpaceDE/>
              <w:autoSpaceDN/>
              <w:spacing w:before="0" w:after="0" w:line="240" w:lineRule="auto"/>
              <w:jc w:val="center"/>
              <w:rPr>
                <w:rFonts w:ascii="Times New Roman" w:hAnsi="Times New Roman" w:cs="Times New Roman"/>
                <w:sz w:val="26"/>
                <w:szCs w:val="26"/>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14:paraId="141C4A8A" w14:textId="77777777" w:rsidR="0056257C" w:rsidRPr="006E67C5" w:rsidRDefault="0056257C" w:rsidP="00225400">
            <w:pPr>
              <w:widowControl w:val="0"/>
              <w:autoSpaceDE/>
              <w:autoSpaceDN/>
              <w:spacing w:before="0" w:after="0" w:line="240" w:lineRule="auto"/>
              <w:ind w:left="-27" w:firstLine="27"/>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1149" w:type="dxa"/>
            <w:tcBorders>
              <w:top w:val="single" w:sz="4" w:space="0" w:color="auto"/>
              <w:left w:val="single" w:sz="4" w:space="0" w:color="auto"/>
              <w:bottom w:val="single" w:sz="4" w:space="0" w:color="auto"/>
              <w:right w:val="single" w:sz="4" w:space="0" w:color="auto"/>
            </w:tcBorders>
            <w:vAlign w:val="center"/>
          </w:tcPr>
          <w:p w14:paraId="1C64566B" w14:textId="77777777" w:rsidR="0056257C" w:rsidRPr="006E67C5" w:rsidRDefault="0056257C" w:rsidP="00225400">
            <w:pPr>
              <w:widowControl w:val="0"/>
              <w:autoSpaceDE/>
              <w:autoSpaceDN/>
              <w:spacing w:before="0" w:after="0" w:line="240" w:lineRule="auto"/>
              <w:ind w:left="-27" w:firstLine="27"/>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1192" w:type="dxa"/>
            <w:tcBorders>
              <w:top w:val="single" w:sz="4" w:space="0" w:color="auto"/>
              <w:left w:val="single" w:sz="4" w:space="0" w:color="auto"/>
              <w:bottom w:val="single" w:sz="4" w:space="0" w:color="auto"/>
              <w:right w:val="single" w:sz="4" w:space="0" w:color="auto"/>
            </w:tcBorders>
            <w:vAlign w:val="center"/>
          </w:tcPr>
          <w:p w14:paraId="505408E2" w14:textId="77777777" w:rsidR="0056257C" w:rsidRPr="006E67C5" w:rsidRDefault="0056257C" w:rsidP="00225400">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1150" w:type="dxa"/>
            <w:tcBorders>
              <w:top w:val="single" w:sz="4" w:space="0" w:color="auto"/>
              <w:left w:val="single" w:sz="4" w:space="0" w:color="auto"/>
              <w:bottom w:val="single" w:sz="4" w:space="0" w:color="auto"/>
              <w:right w:val="single" w:sz="4" w:space="0" w:color="auto"/>
            </w:tcBorders>
            <w:vAlign w:val="center"/>
          </w:tcPr>
          <w:p w14:paraId="42E5A0EA" w14:textId="77777777" w:rsidR="0056257C" w:rsidRPr="006E67C5" w:rsidRDefault="0056257C" w:rsidP="00225400">
            <w:pPr>
              <w:widowControl w:val="0"/>
              <w:autoSpaceDE/>
              <w:autoSpaceDN/>
              <w:spacing w:before="0" w:after="0" w:line="240" w:lineRule="auto"/>
              <w:ind w:left="-27" w:firstLine="27"/>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1150" w:type="dxa"/>
            <w:tcBorders>
              <w:top w:val="single" w:sz="4" w:space="0" w:color="auto"/>
              <w:left w:val="single" w:sz="4" w:space="0" w:color="auto"/>
              <w:bottom w:val="single" w:sz="4" w:space="0" w:color="auto"/>
              <w:right w:val="single" w:sz="4" w:space="0" w:color="auto"/>
            </w:tcBorders>
            <w:vAlign w:val="center"/>
          </w:tcPr>
          <w:p w14:paraId="7E5B108A" w14:textId="77777777" w:rsidR="0056257C" w:rsidRPr="006E67C5" w:rsidRDefault="0056257C" w:rsidP="00225400">
            <w:pPr>
              <w:widowControl w:val="0"/>
              <w:autoSpaceDE/>
              <w:autoSpaceDN/>
              <w:spacing w:before="0" w:after="0" w:line="240" w:lineRule="auto"/>
              <w:ind w:left="-27" w:firstLine="27"/>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r>
      <w:tr w:rsidR="0056257C" w:rsidRPr="00225400" w14:paraId="1E8FAB05" w14:textId="77777777" w:rsidTr="00225400">
        <w:tc>
          <w:tcPr>
            <w:tcW w:w="733" w:type="dxa"/>
            <w:tcBorders>
              <w:top w:val="single" w:sz="4" w:space="0" w:color="auto"/>
              <w:left w:val="single" w:sz="4" w:space="0" w:color="auto"/>
              <w:bottom w:val="single" w:sz="4" w:space="0" w:color="auto"/>
              <w:right w:val="single" w:sz="4" w:space="0" w:color="auto"/>
            </w:tcBorders>
            <w:vAlign w:val="center"/>
          </w:tcPr>
          <w:p w14:paraId="5420B5F1"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2794" w:type="dxa"/>
            <w:tcBorders>
              <w:top w:val="single" w:sz="4" w:space="0" w:color="auto"/>
              <w:left w:val="single" w:sz="4" w:space="0" w:color="auto"/>
              <w:bottom w:val="single" w:sz="4" w:space="0" w:color="auto"/>
              <w:right w:val="single" w:sz="4" w:space="0" w:color="auto"/>
            </w:tcBorders>
          </w:tcPr>
          <w:p w14:paraId="05F0C941" w14:textId="77777777" w:rsidR="0056257C" w:rsidRPr="006E67C5" w:rsidRDefault="0056257C" w:rsidP="00225400">
            <w:pPr>
              <w:widowControl w:val="0"/>
              <w:tabs>
                <w:tab w:val="num" w:pos="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Số giải thưởng nghiên cứu khoa học, sáng tạo</w:t>
            </w:r>
          </w:p>
        </w:tc>
        <w:tc>
          <w:tcPr>
            <w:tcW w:w="1080" w:type="dxa"/>
            <w:tcBorders>
              <w:top w:val="single" w:sz="4" w:space="0" w:color="auto"/>
              <w:left w:val="single" w:sz="4" w:space="0" w:color="auto"/>
              <w:bottom w:val="single" w:sz="4" w:space="0" w:color="auto"/>
              <w:right w:val="single" w:sz="4" w:space="0" w:color="auto"/>
            </w:tcBorders>
          </w:tcPr>
          <w:p w14:paraId="016568E8"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49" w:type="dxa"/>
            <w:tcBorders>
              <w:top w:val="single" w:sz="4" w:space="0" w:color="auto"/>
              <w:left w:val="single" w:sz="4" w:space="0" w:color="auto"/>
              <w:bottom w:val="single" w:sz="4" w:space="0" w:color="auto"/>
              <w:right w:val="single" w:sz="4" w:space="0" w:color="auto"/>
            </w:tcBorders>
          </w:tcPr>
          <w:p w14:paraId="2A7638CA"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92" w:type="dxa"/>
            <w:tcBorders>
              <w:top w:val="single" w:sz="4" w:space="0" w:color="auto"/>
              <w:left w:val="single" w:sz="4" w:space="0" w:color="auto"/>
              <w:bottom w:val="single" w:sz="4" w:space="0" w:color="auto"/>
              <w:right w:val="single" w:sz="4" w:space="0" w:color="auto"/>
            </w:tcBorders>
          </w:tcPr>
          <w:p w14:paraId="146D732E"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14:paraId="45E869DD"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14:paraId="003223AF"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6257C" w:rsidRPr="00225400" w14:paraId="1DA08175" w14:textId="77777777" w:rsidTr="00225400">
        <w:tc>
          <w:tcPr>
            <w:tcW w:w="733" w:type="dxa"/>
            <w:tcBorders>
              <w:top w:val="single" w:sz="4" w:space="0" w:color="auto"/>
              <w:left w:val="single" w:sz="4" w:space="0" w:color="auto"/>
              <w:bottom w:val="single" w:sz="4" w:space="0" w:color="auto"/>
              <w:right w:val="single" w:sz="4" w:space="0" w:color="auto"/>
            </w:tcBorders>
            <w:vAlign w:val="center"/>
          </w:tcPr>
          <w:p w14:paraId="08A0AC5F" w14:textId="77777777" w:rsidR="0056257C" w:rsidRPr="006E67C5" w:rsidRDefault="0056257C" w:rsidP="00225400">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2794" w:type="dxa"/>
            <w:tcBorders>
              <w:top w:val="single" w:sz="4" w:space="0" w:color="auto"/>
              <w:left w:val="single" w:sz="4" w:space="0" w:color="auto"/>
              <w:bottom w:val="single" w:sz="4" w:space="0" w:color="auto"/>
              <w:right w:val="single" w:sz="4" w:space="0" w:color="auto"/>
            </w:tcBorders>
          </w:tcPr>
          <w:p w14:paraId="17017A4D" w14:textId="77777777" w:rsidR="0056257C" w:rsidRPr="006E67C5" w:rsidRDefault="0056257C" w:rsidP="00225400">
            <w:pPr>
              <w:widowControl w:val="0"/>
              <w:tabs>
                <w:tab w:val="num" w:pos="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Số bài báo được đăng, công trình được công bố</w:t>
            </w:r>
          </w:p>
        </w:tc>
        <w:tc>
          <w:tcPr>
            <w:tcW w:w="1080" w:type="dxa"/>
            <w:tcBorders>
              <w:top w:val="single" w:sz="4" w:space="0" w:color="auto"/>
              <w:left w:val="single" w:sz="4" w:space="0" w:color="auto"/>
              <w:bottom w:val="single" w:sz="4" w:space="0" w:color="auto"/>
              <w:right w:val="single" w:sz="4" w:space="0" w:color="auto"/>
            </w:tcBorders>
          </w:tcPr>
          <w:p w14:paraId="2EBDA1E2"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49" w:type="dxa"/>
            <w:tcBorders>
              <w:top w:val="single" w:sz="4" w:space="0" w:color="auto"/>
              <w:left w:val="single" w:sz="4" w:space="0" w:color="auto"/>
              <w:bottom w:val="single" w:sz="4" w:space="0" w:color="auto"/>
              <w:right w:val="single" w:sz="4" w:space="0" w:color="auto"/>
            </w:tcBorders>
          </w:tcPr>
          <w:p w14:paraId="3BF820A3"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92" w:type="dxa"/>
            <w:tcBorders>
              <w:top w:val="single" w:sz="4" w:space="0" w:color="auto"/>
              <w:left w:val="single" w:sz="4" w:space="0" w:color="auto"/>
              <w:bottom w:val="single" w:sz="4" w:space="0" w:color="auto"/>
              <w:right w:val="single" w:sz="4" w:space="0" w:color="auto"/>
            </w:tcBorders>
          </w:tcPr>
          <w:p w14:paraId="3908D645"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14:paraId="2310F2BB"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14:paraId="5C3CA55B" w14:textId="77777777" w:rsidR="0056257C" w:rsidRPr="006E67C5" w:rsidRDefault="0056257C" w:rsidP="00225400">
            <w:pPr>
              <w:widowControl w:val="0"/>
              <w:tabs>
                <w:tab w:val="num" w:pos="360"/>
              </w:tabs>
              <w:autoSpaceDE/>
              <w:autoSpaceDN/>
              <w:spacing w:before="0" w:after="0" w:line="340" w:lineRule="exact"/>
              <w:rPr>
                <w:rFonts w:ascii="Times New Roman" w:hAnsi="Times New Roman" w:cs="Times New Roman"/>
                <w:sz w:val="26"/>
                <w:szCs w:val="26"/>
                <w:lang w:val="pt-BR"/>
              </w:rPr>
            </w:pPr>
          </w:p>
        </w:tc>
      </w:tr>
    </w:tbl>
    <w:p w14:paraId="5C874F78" w14:textId="77777777" w:rsidR="001006F1" w:rsidRPr="009846DF" w:rsidRDefault="001006F1" w:rsidP="001006F1">
      <w:pPr>
        <w:pStyle w:val="ListParagraph"/>
        <w:numPr>
          <w:ilvl w:val="0"/>
          <w:numId w:val="17"/>
        </w:numPr>
        <w:tabs>
          <w:tab w:val="left" w:pos="426"/>
        </w:tabs>
        <w:autoSpaceDE/>
        <w:autoSpaceDN/>
        <w:spacing w:after="0" w:line="320" w:lineRule="exact"/>
        <w:ind w:left="709" w:hanging="709"/>
        <w:rPr>
          <w:rFonts w:ascii="Times New Roman" w:hAnsi="Times New Roman" w:cs="Times New Roman"/>
          <w:b/>
          <w:bCs/>
          <w:iCs/>
          <w:lang w:val="pt-BR"/>
        </w:rPr>
      </w:pPr>
      <w:r w:rsidRPr="009846DF">
        <w:rPr>
          <w:rFonts w:ascii="Times New Roman" w:hAnsi="Times New Roman" w:cs="Times New Roman"/>
          <w:b/>
          <w:bCs/>
          <w:iCs/>
          <w:lang w:val="pt-BR"/>
        </w:rPr>
        <w:t>Cơ sở vật chất, thư viện</w:t>
      </w:r>
    </w:p>
    <w:p w14:paraId="4E00A880" w14:textId="28AF786E" w:rsidR="001006F1" w:rsidRPr="006E67C5" w:rsidRDefault="001006F1" w:rsidP="005B3395">
      <w:pPr>
        <w:widowControl w:val="0"/>
        <w:numPr>
          <w:ilvl w:val="0"/>
          <w:numId w:val="19"/>
        </w:numPr>
        <w:tabs>
          <w:tab w:val="num" w:pos="585"/>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Tổng diện tích đất sử dụng của cơ sở giáo dục (tính bằng m</w:t>
      </w:r>
      <w:r w:rsidRPr="006E67C5">
        <w:rPr>
          <w:rFonts w:ascii="Times New Roman" w:hAnsi="Times New Roman" w:cs="Times New Roman"/>
          <w:vertAlign w:val="superscript"/>
          <w:lang w:val="pt-BR"/>
        </w:rPr>
        <w:t>2</w:t>
      </w:r>
      <w:r w:rsidRPr="006E67C5">
        <w:rPr>
          <w:rFonts w:ascii="Times New Roman" w:hAnsi="Times New Roman" w:cs="Times New Roman"/>
          <w:lang w:val="pt-BR"/>
        </w:rPr>
        <w:t xml:space="preserve">): </w:t>
      </w:r>
      <w:r w:rsidR="005B3395" w:rsidRPr="005B3395">
        <w:rPr>
          <w:rFonts w:ascii="Times New Roman" w:hAnsi="Times New Roman" w:cs="Times New Roman"/>
          <w:lang w:val="pt-BR"/>
        </w:rPr>
        <w:t>114.225,4</w:t>
      </w:r>
    </w:p>
    <w:p w14:paraId="0A4D24A6" w14:textId="367740B1" w:rsidR="001006F1" w:rsidRPr="006E67C5" w:rsidRDefault="001006F1" w:rsidP="005B3395">
      <w:pPr>
        <w:widowControl w:val="0"/>
        <w:numPr>
          <w:ilvl w:val="0"/>
          <w:numId w:val="19"/>
        </w:numPr>
        <w:tabs>
          <w:tab w:val="num" w:pos="585"/>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 xml:space="preserve">Tổng diện tích đất sử dụng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(tính bằng m</w:t>
      </w:r>
      <w:r w:rsidRPr="006E67C5">
        <w:rPr>
          <w:rFonts w:ascii="Times New Roman" w:hAnsi="Times New Roman" w:cs="Times New Roman"/>
          <w:vertAlign w:val="superscript"/>
          <w:lang w:val="pt-BR"/>
        </w:rPr>
        <w:t>2</w:t>
      </w:r>
      <w:r w:rsidRPr="006E67C5">
        <w:rPr>
          <w:rFonts w:ascii="Times New Roman" w:hAnsi="Times New Roman" w:cs="Times New Roman"/>
          <w:lang w:val="pt-BR"/>
        </w:rPr>
        <w:t xml:space="preserve">): </w:t>
      </w:r>
      <w:r w:rsidR="005B3395" w:rsidRPr="005B3395">
        <w:rPr>
          <w:rFonts w:ascii="Times New Roman" w:hAnsi="Times New Roman" w:cs="Times New Roman"/>
          <w:lang w:val="pt-BR"/>
        </w:rPr>
        <w:t>114.225,4</w:t>
      </w:r>
      <w:bookmarkStart w:id="2" w:name="_GoBack"/>
      <w:bookmarkEnd w:id="2"/>
    </w:p>
    <w:p w14:paraId="4C83A83B" w14:textId="77777777" w:rsidR="001006F1" w:rsidRPr="006E67C5" w:rsidRDefault="001006F1" w:rsidP="001006F1">
      <w:pPr>
        <w:widowControl w:val="0"/>
        <w:numPr>
          <w:ilvl w:val="0"/>
          <w:numId w:val="19"/>
        </w:numPr>
        <w:tabs>
          <w:tab w:val="num" w:pos="585"/>
        </w:tabs>
        <w:autoSpaceDE/>
        <w:autoSpaceDN/>
        <w:spacing w:after="0" w:line="320" w:lineRule="exact"/>
        <w:ind w:left="0" w:firstLine="0"/>
        <w:rPr>
          <w:rFonts w:ascii="Times New Roman" w:hAnsi="Times New Roman" w:cs="Times New Roman"/>
          <w:lang w:val="pt-BR"/>
        </w:rPr>
      </w:pPr>
      <w:r w:rsidRPr="006E67C5">
        <w:rPr>
          <w:rFonts w:ascii="Times New Roman" w:hAnsi="Times New Roman" w:cs="Times New Roman"/>
          <w:lang w:val="pt-BR"/>
        </w:rPr>
        <w:t>Diện tích sử dụng cho các hạng mục sau (tính bằng m</w:t>
      </w:r>
      <w:r w:rsidRPr="006E67C5">
        <w:rPr>
          <w:rFonts w:ascii="Times New Roman" w:hAnsi="Times New Roman" w:cs="Times New Roman"/>
          <w:vertAlign w:val="superscript"/>
          <w:lang w:val="pt-BR"/>
        </w:rPr>
        <w:t>2</w:t>
      </w:r>
      <w:r w:rsidRPr="006E67C5">
        <w:rPr>
          <w:rFonts w:ascii="Times New Roman" w:hAnsi="Times New Roman" w:cs="Times New Roman"/>
          <w:lang w:val="pt-BR"/>
        </w:rPr>
        <w:t>):</w:t>
      </w:r>
    </w:p>
    <w:p w14:paraId="71D9B48D" w14:textId="43D49DF2" w:rsidR="001006F1" w:rsidRPr="006E67C5" w:rsidRDefault="001006F1" w:rsidP="001006F1">
      <w:pPr>
        <w:widowControl w:val="0"/>
        <w:tabs>
          <w:tab w:val="left" w:pos="36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ab/>
        <w:t xml:space="preserve"> - </w:t>
      </w:r>
      <w:r w:rsidR="005B3395" w:rsidRPr="005B3395">
        <w:rPr>
          <w:rFonts w:ascii="Times New Roman" w:hAnsi="Times New Roman" w:cs="Times New Roman"/>
          <w:lang w:val="pt-BR"/>
        </w:rPr>
        <w:t>Nơi làm việc: 5.276 Nơi học:   26.532  Nơi vui chơi giải trí:16.463</w:t>
      </w:r>
    </w:p>
    <w:p w14:paraId="47F06C40" w14:textId="77777777" w:rsidR="001006F1" w:rsidRPr="006E67C5" w:rsidRDefault="001006F1" w:rsidP="001006F1">
      <w:pPr>
        <w:widowControl w:val="0"/>
        <w:numPr>
          <w:ilvl w:val="0"/>
          <w:numId w:val="19"/>
        </w:numPr>
        <w:tabs>
          <w:tab w:val="num" w:pos="585"/>
        </w:tabs>
        <w:autoSpaceDE/>
        <w:autoSpaceDN/>
        <w:spacing w:after="0" w:line="320" w:lineRule="exact"/>
        <w:ind w:left="0" w:firstLine="0"/>
        <w:rPr>
          <w:rFonts w:ascii="Times New Roman" w:hAnsi="Times New Roman" w:cs="Times New Roman"/>
          <w:lang w:val="pt-BR"/>
        </w:rPr>
      </w:pPr>
      <w:r w:rsidRPr="006E67C5">
        <w:rPr>
          <w:rFonts w:ascii="Times New Roman" w:hAnsi="Times New Roman" w:cs="Times New Roman"/>
          <w:lang w:val="pt-BR"/>
        </w:rPr>
        <w:t>Diện tích phòng học (tính bằng m</w:t>
      </w:r>
      <w:r w:rsidRPr="006E67C5">
        <w:rPr>
          <w:rFonts w:ascii="Times New Roman" w:hAnsi="Times New Roman" w:cs="Times New Roman"/>
          <w:vertAlign w:val="superscript"/>
          <w:lang w:val="pt-BR"/>
        </w:rPr>
        <w:t>2</w:t>
      </w:r>
      <w:r w:rsidRPr="006E67C5">
        <w:rPr>
          <w:rFonts w:ascii="Times New Roman" w:hAnsi="Times New Roman" w:cs="Times New Roman"/>
          <w:lang w:val="pt-BR"/>
        </w:rPr>
        <w:t>)</w:t>
      </w:r>
    </w:p>
    <w:p w14:paraId="6D75A3CC" w14:textId="0B900C9B" w:rsidR="001006F1" w:rsidRPr="006E67C5" w:rsidRDefault="001006F1" w:rsidP="001006F1">
      <w:pPr>
        <w:widowControl w:val="0"/>
        <w:tabs>
          <w:tab w:val="left" w:pos="36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ab/>
        <w:t xml:space="preserve"> - Tổng diện tích phòng học: </w:t>
      </w:r>
      <w:r w:rsidR="005B3395">
        <w:rPr>
          <w:rFonts w:ascii="Times New Roman" w:hAnsi="Times New Roman" w:cs="Times New Roman"/>
          <w:sz w:val="26"/>
          <w:szCs w:val="26"/>
          <w:lang w:val="pt-BR"/>
        </w:rPr>
        <w:t>12.642</w:t>
      </w:r>
    </w:p>
    <w:p w14:paraId="5519AD10" w14:textId="77777777" w:rsidR="001006F1" w:rsidRPr="006E67C5" w:rsidRDefault="001006F1" w:rsidP="001006F1">
      <w:pPr>
        <w:widowControl w:val="0"/>
        <w:tabs>
          <w:tab w:val="left" w:pos="36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ab/>
        <w:t xml:space="preserve"> - Tỷ số diện tích phòng học trên người học chính quy: .............</w:t>
      </w:r>
    </w:p>
    <w:p w14:paraId="551124A4" w14:textId="77777777" w:rsidR="001006F1" w:rsidRPr="006E67C5" w:rsidRDefault="001006F1" w:rsidP="001006F1">
      <w:pPr>
        <w:widowControl w:val="0"/>
        <w:numPr>
          <w:ilvl w:val="0"/>
          <w:numId w:val="19"/>
        </w:numPr>
        <w:tabs>
          <w:tab w:val="num" w:pos="585"/>
        </w:tabs>
        <w:autoSpaceDE/>
        <w:autoSpaceDN/>
        <w:spacing w:after="0" w:line="320" w:lineRule="exact"/>
        <w:ind w:left="0" w:firstLine="0"/>
        <w:rPr>
          <w:rFonts w:ascii="Times New Roman" w:hAnsi="Times New Roman" w:cs="Times New Roman"/>
          <w:lang w:val="pt-BR"/>
        </w:rPr>
      </w:pPr>
      <w:r w:rsidRPr="006E67C5">
        <w:rPr>
          <w:rFonts w:ascii="Times New Roman" w:hAnsi="Times New Roman" w:cs="Times New Roman"/>
          <w:lang w:val="pt-BR"/>
        </w:rPr>
        <w:t>Tổng số đầu sách thuộc ngành đào tạo được sử dụng tại Trung tâm Thông tin – Thư viện:.............</w:t>
      </w:r>
    </w:p>
    <w:p w14:paraId="0DB77BA7" w14:textId="77777777" w:rsidR="001006F1" w:rsidRPr="006E67C5" w:rsidRDefault="001006F1" w:rsidP="001006F1">
      <w:pPr>
        <w:widowControl w:val="0"/>
        <w:tabs>
          <w:tab w:val="num" w:pos="54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 xml:space="preserve">Tổng số đầu sách trong phòng tư liệu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(nếu có): ........</w:t>
      </w:r>
    </w:p>
    <w:p w14:paraId="530F6180" w14:textId="77777777" w:rsidR="001006F1" w:rsidRPr="006E67C5" w:rsidRDefault="001006F1" w:rsidP="001006F1">
      <w:pPr>
        <w:widowControl w:val="0"/>
        <w:numPr>
          <w:ilvl w:val="0"/>
          <w:numId w:val="19"/>
        </w:numPr>
        <w:tabs>
          <w:tab w:val="num" w:pos="585"/>
        </w:tabs>
        <w:autoSpaceDE/>
        <w:autoSpaceDN/>
        <w:spacing w:after="0" w:line="320" w:lineRule="exact"/>
        <w:ind w:left="0" w:firstLine="0"/>
        <w:rPr>
          <w:rFonts w:ascii="Times New Roman" w:hAnsi="Times New Roman" w:cs="Times New Roman"/>
          <w:lang w:val="pt-BR"/>
        </w:rPr>
      </w:pPr>
      <w:r w:rsidRPr="006E67C5">
        <w:rPr>
          <w:rFonts w:ascii="Times New Roman" w:hAnsi="Times New Roman" w:cs="Times New Roman"/>
          <w:lang w:val="pt-BR"/>
        </w:rPr>
        <w:t xml:space="preserve">Tổng số máy tính của </w:t>
      </w:r>
      <w:r w:rsidRPr="006E67C5">
        <w:rPr>
          <w:rFonts w:ascii="Times New Roman" w:hAnsi="Times New Roman" w:cs="Times New Roman"/>
          <w:spacing w:val="-6"/>
          <w:lang w:val="pt-BR"/>
        </w:rPr>
        <w:t xml:space="preserve">đơn vị thực hiện </w:t>
      </w:r>
      <w:r>
        <w:rPr>
          <w:rFonts w:ascii="Times New Roman" w:hAnsi="Times New Roman" w:cs="Times New Roman"/>
          <w:spacing w:val="-6"/>
          <w:lang w:val="pt-BR"/>
        </w:rPr>
        <w:t>CTĐT</w:t>
      </w:r>
      <w:r w:rsidRPr="006E67C5">
        <w:rPr>
          <w:rFonts w:ascii="Times New Roman" w:hAnsi="Times New Roman" w:cs="Times New Roman"/>
          <w:spacing w:val="-6"/>
          <w:lang w:val="pt-BR"/>
        </w:rPr>
        <w:t>:</w:t>
      </w:r>
    </w:p>
    <w:p w14:paraId="101C4F4F" w14:textId="31190071" w:rsidR="001006F1" w:rsidRPr="006E67C5" w:rsidRDefault="001006F1" w:rsidP="005B3395">
      <w:pPr>
        <w:widowControl w:val="0"/>
        <w:tabs>
          <w:tab w:val="num" w:pos="540"/>
          <w:tab w:val="left" w:pos="900"/>
        </w:tabs>
        <w:spacing w:after="0" w:line="320" w:lineRule="exact"/>
        <w:rPr>
          <w:rFonts w:ascii="Times New Roman" w:hAnsi="Times New Roman" w:cs="Times New Roman"/>
          <w:lang w:val="pt-BR"/>
        </w:rPr>
      </w:pPr>
      <w:r w:rsidRPr="006E67C5">
        <w:rPr>
          <w:rFonts w:ascii="Times New Roman" w:hAnsi="Times New Roman" w:cs="Times New Roman"/>
          <w:lang w:val="pt-BR"/>
        </w:rPr>
        <w:tab/>
        <w:t xml:space="preserve">- Dùng cho hệ thống văn phòng: </w:t>
      </w:r>
      <w:r w:rsidR="005B3395">
        <w:rPr>
          <w:rFonts w:ascii="Times New Roman" w:hAnsi="Times New Roman" w:cs="Times New Roman"/>
          <w:sz w:val="26"/>
          <w:szCs w:val="26"/>
          <w:lang w:val="pt-BR"/>
        </w:rPr>
        <w:t>165</w:t>
      </w:r>
    </w:p>
    <w:p w14:paraId="291B3B14" w14:textId="65982666" w:rsidR="001006F1" w:rsidRPr="006E67C5" w:rsidRDefault="001006F1" w:rsidP="001006F1">
      <w:pPr>
        <w:widowControl w:val="0"/>
        <w:tabs>
          <w:tab w:val="num" w:pos="54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ab/>
        <w:t xml:space="preserve">- Dùng cho người học học tập: </w:t>
      </w:r>
      <w:r w:rsidR="005B3395">
        <w:rPr>
          <w:rFonts w:ascii="Times New Roman" w:hAnsi="Times New Roman" w:cs="Times New Roman"/>
          <w:sz w:val="26"/>
          <w:szCs w:val="26"/>
          <w:lang w:val="pt-BR"/>
        </w:rPr>
        <w:t>303</w:t>
      </w:r>
    </w:p>
    <w:p w14:paraId="14B63CA5" w14:textId="77777777" w:rsidR="001006F1" w:rsidRPr="006E67C5" w:rsidRDefault="001006F1" w:rsidP="001006F1">
      <w:pPr>
        <w:widowControl w:val="0"/>
        <w:tabs>
          <w:tab w:val="num" w:pos="54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ab/>
        <w:t>Tỷ số số máy tính dùng cho người học/người học chính quy: …………</w:t>
      </w:r>
    </w:p>
    <w:p w14:paraId="2E413945" w14:textId="77777777" w:rsidR="001006F1" w:rsidRPr="009846DF" w:rsidRDefault="001006F1" w:rsidP="001006F1">
      <w:pPr>
        <w:pStyle w:val="ListParagraph"/>
        <w:numPr>
          <w:ilvl w:val="0"/>
          <w:numId w:val="17"/>
        </w:numPr>
        <w:tabs>
          <w:tab w:val="left" w:pos="426"/>
        </w:tabs>
        <w:autoSpaceDE/>
        <w:autoSpaceDN/>
        <w:spacing w:after="0" w:line="320" w:lineRule="exact"/>
        <w:ind w:left="709" w:hanging="709"/>
        <w:rPr>
          <w:rFonts w:ascii="Times New Roman" w:hAnsi="Times New Roman" w:cs="Times New Roman"/>
          <w:b/>
          <w:bCs/>
          <w:iCs/>
          <w:lang w:val="pt-BR"/>
        </w:rPr>
      </w:pPr>
      <w:r w:rsidRPr="009846DF">
        <w:rPr>
          <w:rFonts w:ascii="Times New Roman" w:hAnsi="Times New Roman" w:cs="Times New Roman"/>
          <w:b/>
          <w:bCs/>
          <w:iCs/>
          <w:lang w:val="pt-BR"/>
        </w:rPr>
        <w:t>Tóm tắt một số chỉ số quan trọng</w:t>
      </w:r>
    </w:p>
    <w:p w14:paraId="173ECFCE" w14:textId="77777777" w:rsidR="001006F1" w:rsidRPr="006E67C5" w:rsidRDefault="001006F1" w:rsidP="001006F1">
      <w:pPr>
        <w:widowControl w:val="0"/>
        <w:autoSpaceDE/>
        <w:autoSpaceDN/>
        <w:spacing w:after="0" w:line="320" w:lineRule="exact"/>
        <w:ind w:firstLine="658"/>
        <w:rPr>
          <w:rFonts w:ascii="Times New Roman" w:hAnsi="Times New Roman" w:cs="Times New Roman"/>
          <w:spacing w:val="-6"/>
          <w:lang w:val="pt-BR"/>
        </w:rPr>
      </w:pPr>
      <w:r w:rsidRPr="006E67C5">
        <w:rPr>
          <w:rFonts w:ascii="Times New Roman" w:hAnsi="Times New Roman" w:cs="Times New Roman"/>
          <w:spacing w:val="-6"/>
          <w:lang w:val="pt-BR"/>
        </w:rPr>
        <w:t>Từ kết quả khảo sát ở trên, tổng hợp thành một số chỉ số quan trọng dưới đây:</w:t>
      </w:r>
    </w:p>
    <w:p w14:paraId="5FB6CD1A" w14:textId="77777777" w:rsidR="001006F1" w:rsidRPr="006E67C5" w:rsidRDefault="001006F1" w:rsidP="001006F1">
      <w:pPr>
        <w:widowControl w:val="0"/>
        <w:tabs>
          <w:tab w:val="num" w:pos="360"/>
        </w:tabs>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1. Giảng viên:</w:t>
      </w:r>
    </w:p>
    <w:p w14:paraId="2238495E" w14:textId="77777777" w:rsidR="003E2000" w:rsidRPr="006E67C5" w:rsidRDefault="003E2000" w:rsidP="003E2000">
      <w:pPr>
        <w:widowControl w:val="0"/>
        <w:autoSpaceDE/>
        <w:autoSpaceDN/>
        <w:spacing w:after="0" w:line="320" w:lineRule="exact"/>
        <w:ind w:firstLine="658"/>
        <w:rPr>
          <w:rFonts w:ascii="Times New Roman" w:hAnsi="Times New Roman" w:cs="Times New Roman"/>
          <w:spacing w:val="-6"/>
          <w:lang w:val="pt-BR"/>
        </w:rPr>
      </w:pPr>
      <w:r w:rsidRPr="006E67C5">
        <w:rPr>
          <w:rFonts w:ascii="Times New Roman" w:hAnsi="Times New Roman" w:cs="Times New Roman"/>
          <w:spacing w:val="-6"/>
          <w:lang w:val="pt-BR"/>
        </w:rPr>
        <w:t>Từ kết quả khảo sát ở trên, tổng hợp thành một số chỉ số quan trọng dưới đây:</w:t>
      </w:r>
    </w:p>
    <w:p w14:paraId="646353B8" w14:textId="77777777" w:rsidR="003E2000" w:rsidRPr="006E67C5" w:rsidRDefault="003E2000" w:rsidP="003E2000">
      <w:pPr>
        <w:widowControl w:val="0"/>
        <w:tabs>
          <w:tab w:val="num" w:pos="360"/>
        </w:tabs>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1. Giảng viên:</w:t>
      </w:r>
    </w:p>
    <w:p w14:paraId="518F9900"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lastRenderedPageBreak/>
        <w:t>Tổng số giảng viên cơ hữu (người):</w:t>
      </w:r>
      <w:r>
        <w:rPr>
          <w:rFonts w:ascii="Times New Roman" w:hAnsi="Times New Roman" w:cs="Times New Roman"/>
          <w:lang w:val="da-DK"/>
        </w:rPr>
        <w:t xml:space="preserve"> 8</w:t>
      </w:r>
    </w:p>
    <w:p w14:paraId="0CED8911"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lệ giảng viên cơ hữu trên tổng số cán bộ cơ hữu (%):</w:t>
      </w:r>
      <w:r>
        <w:rPr>
          <w:rFonts w:ascii="Times New Roman" w:hAnsi="Times New Roman" w:cs="Times New Roman"/>
          <w:lang w:val="da-DK"/>
        </w:rPr>
        <w:t>100%</w:t>
      </w:r>
    </w:p>
    <w:p w14:paraId="0FB01284"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 xml:space="preserve">Tỷ lệ giảng viên cơ hữu có trình độ tiến sĩ trở lên trên tổng số giảng viên cơ hữu của đơn vị thực hiện </w:t>
      </w:r>
      <w:r>
        <w:rPr>
          <w:rFonts w:ascii="Times New Roman" w:hAnsi="Times New Roman" w:cs="Times New Roman"/>
          <w:lang w:val="da-DK"/>
        </w:rPr>
        <w:t>CTĐT</w:t>
      </w:r>
      <w:r w:rsidRPr="006E67C5">
        <w:rPr>
          <w:rFonts w:ascii="Times New Roman" w:hAnsi="Times New Roman" w:cs="Times New Roman"/>
          <w:lang w:val="da-DK"/>
        </w:rPr>
        <w:t xml:space="preserve"> (%):</w:t>
      </w:r>
      <w:r w:rsidRPr="00FD178F">
        <w:rPr>
          <w:rFonts w:ascii="Times New Roman" w:hAnsi="Times New Roman" w:cs="Times New Roman"/>
          <w:lang w:val="da-DK"/>
        </w:rPr>
        <w:t>25%</w:t>
      </w:r>
      <w:r w:rsidRPr="006E67C5">
        <w:rPr>
          <w:rFonts w:ascii="Times New Roman" w:hAnsi="Times New Roman" w:cs="Times New Roman"/>
          <w:lang w:val="da-DK"/>
        </w:rPr>
        <w:t>.</w:t>
      </w:r>
    </w:p>
    <w:p w14:paraId="70C31469"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 xml:space="preserve">Tỷ lệ giảng viên cơ hữu có trình độ thạc sĩ trên tổng số giảng viên cơ hữu của đơn vị thực hiện </w:t>
      </w:r>
      <w:r>
        <w:rPr>
          <w:rFonts w:ascii="Times New Roman" w:hAnsi="Times New Roman" w:cs="Times New Roman"/>
          <w:lang w:val="da-DK"/>
        </w:rPr>
        <w:t>CTĐT</w:t>
      </w:r>
      <w:r w:rsidRPr="006E67C5">
        <w:rPr>
          <w:rFonts w:ascii="Times New Roman" w:hAnsi="Times New Roman" w:cs="Times New Roman"/>
          <w:lang w:val="da-DK"/>
        </w:rPr>
        <w:t xml:space="preserve"> (%):</w:t>
      </w:r>
      <w:r w:rsidRPr="00FD178F">
        <w:rPr>
          <w:rFonts w:ascii="Times New Roman" w:hAnsi="Times New Roman" w:cs="Times New Roman"/>
          <w:lang w:val="da-DK"/>
        </w:rPr>
        <w:t>75%</w:t>
      </w:r>
    </w:p>
    <w:p w14:paraId="06F304C5" w14:textId="77777777" w:rsidR="003E2000" w:rsidRPr="006E67C5" w:rsidRDefault="003E2000" w:rsidP="003E2000">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2. Người học:</w:t>
      </w:r>
    </w:p>
    <w:p w14:paraId="340AC060"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Tổng số người học chính quy (người):</w:t>
      </w:r>
      <w:r>
        <w:rPr>
          <w:rFonts w:ascii="Times New Roman" w:hAnsi="Times New Roman" w:cs="Times New Roman"/>
          <w:lang w:val="da-DK"/>
        </w:rPr>
        <w:t>52</w:t>
      </w:r>
    </w:p>
    <w:p w14:paraId="1B82EF4E"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người học chính quy trên giảng viên:</w:t>
      </w:r>
      <w:r>
        <w:rPr>
          <w:rFonts w:ascii="Times New Roman" w:hAnsi="Times New Roman" w:cs="Times New Roman"/>
          <w:lang w:val="da-DK"/>
        </w:rPr>
        <w:t>6.5SV/1GV</w:t>
      </w:r>
    </w:p>
    <w:p w14:paraId="0923414E"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lệ người học tốt nghiệp so với số tuyển vào (%):..........</w:t>
      </w:r>
    </w:p>
    <w:p w14:paraId="288D0921" w14:textId="77777777" w:rsidR="003E2000" w:rsidRPr="006E67C5" w:rsidRDefault="003E2000" w:rsidP="003E2000">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 xml:space="preserve">3. Đánh giá của người học tốt nghiệp về chất lượng </w:t>
      </w:r>
      <w:r>
        <w:rPr>
          <w:rFonts w:ascii="Times New Roman" w:hAnsi="Times New Roman" w:cs="Times New Roman"/>
          <w:spacing w:val="-6"/>
          <w:lang w:val="da-DK"/>
        </w:rPr>
        <w:t>CTĐT</w:t>
      </w:r>
      <w:r w:rsidRPr="006E67C5">
        <w:rPr>
          <w:rFonts w:ascii="Times New Roman" w:hAnsi="Times New Roman" w:cs="Times New Roman"/>
          <w:lang w:val="da-DK"/>
        </w:rPr>
        <w:t>:</w:t>
      </w:r>
    </w:p>
    <w:p w14:paraId="45A40EE1"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lệ người học trả lời đã học được những kiến thức và kỹ năng cần thiết cho công việc theo ngành tốt nghiệp (%):.</w:t>
      </w:r>
      <w:r w:rsidRPr="00071041">
        <w:rPr>
          <w:rFonts w:ascii="Times New Roman" w:hAnsi="Times New Roman" w:cs="Times New Roman"/>
          <w:lang w:val="da-DK"/>
        </w:rPr>
        <w:t>75%</w:t>
      </w:r>
    </w:p>
    <w:p w14:paraId="41DBAA0D"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 xml:space="preserve">Tỷ lệ người học trả lời </w:t>
      </w:r>
      <w:r w:rsidRPr="006E67C5">
        <w:rPr>
          <w:rFonts w:ascii="Times New Roman" w:hAnsi="Times New Roman" w:cs="Times New Roman"/>
          <w:i/>
          <w:iCs/>
          <w:lang w:val="da-DK"/>
        </w:rPr>
        <w:t>chỉ học được một phần</w:t>
      </w:r>
      <w:r w:rsidRPr="006E67C5">
        <w:rPr>
          <w:rFonts w:ascii="Times New Roman" w:hAnsi="Times New Roman" w:cs="Times New Roman"/>
          <w:lang w:val="da-DK"/>
        </w:rPr>
        <w:t xml:space="preserve"> kiến thức và kỹ năng cần thiết cho công việc theo ngành tốt nghiệp (%):</w:t>
      </w:r>
      <w:r w:rsidRPr="00071041">
        <w:rPr>
          <w:rFonts w:ascii="Times New Roman" w:hAnsi="Times New Roman" w:cs="Times New Roman"/>
          <w:lang w:val="da-DK"/>
        </w:rPr>
        <w:t>25</w:t>
      </w:r>
      <w:r>
        <w:rPr>
          <w:rFonts w:ascii="Times New Roman" w:hAnsi="Times New Roman" w:cs="Times New Roman"/>
          <w:lang w:val="da-DK"/>
        </w:rPr>
        <w:t>%</w:t>
      </w:r>
    </w:p>
    <w:p w14:paraId="2317862C" w14:textId="77777777" w:rsidR="003E2000" w:rsidRPr="006E67C5" w:rsidRDefault="003E2000" w:rsidP="003E2000">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4. Người học có việc làm trong năm đầu tiên sau khi tốt nghiệp:</w:t>
      </w:r>
    </w:p>
    <w:p w14:paraId="58830A78"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lệ người học có việc làm đúng ngành đào tạo (%):........</w:t>
      </w:r>
    </w:p>
    <w:p w14:paraId="3635782F" w14:textId="77777777" w:rsidR="003E2000" w:rsidRPr="006E67C5" w:rsidRDefault="003E2000" w:rsidP="003E2000">
      <w:pPr>
        <w:widowControl w:val="0"/>
        <w:autoSpaceDE/>
        <w:autoSpaceDN/>
        <w:spacing w:after="0" w:line="320" w:lineRule="exact"/>
        <w:ind w:firstLine="654"/>
        <w:rPr>
          <w:rFonts w:ascii="Times New Roman" w:hAnsi="Times New Roman" w:cs="Times New Roman"/>
          <w:lang w:val="da-DK"/>
        </w:rPr>
      </w:pPr>
      <w:r w:rsidRPr="006E67C5">
        <w:rPr>
          <w:rFonts w:ascii="Times New Roman" w:hAnsi="Times New Roman" w:cs="Times New Roman"/>
          <w:lang w:val="da-DK"/>
        </w:rPr>
        <w:t>Tỷ lệ người học có việc làm trái ngành đào tạo (%):...........</w:t>
      </w:r>
    </w:p>
    <w:p w14:paraId="3C506DB4" w14:textId="77777777" w:rsidR="003E2000" w:rsidRPr="006E67C5" w:rsidRDefault="003E2000" w:rsidP="003E2000">
      <w:pPr>
        <w:widowControl w:val="0"/>
        <w:autoSpaceDE/>
        <w:autoSpaceDN/>
        <w:spacing w:after="0" w:line="320" w:lineRule="exact"/>
        <w:ind w:firstLine="654"/>
        <w:rPr>
          <w:rFonts w:ascii="Times New Roman" w:hAnsi="Times New Roman" w:cs="Times New Roman"/>
          <w:lang w:val="da-DK"/>
        </w:rPr>
      </w:pPr>
      <w:r w:rsidRPr="006E67C5">
        <w:rPr>
          <w:rFonts w:ascii="Times New Roman" w:hAnsi="Times New Roman" w:cs="Times New Roman"/>
          <w:lang w:val="da-DK"/>
        </w:rPr>
        <w:t>Thu nhập bình quân/tháng của người học có việc làm (triệu VNĐ):...........</w:t>
      </w:r>
    </w:p>
    <w:p w14:paraId="748D68EE" w14:textId="77777777" w:rsidR="003E2000" w:rsidRPr="006E67C5" w:rsidRDefault="003E2000" w:rsidP="003E2000">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5. Đánh giá của nhà tuyển dụng về người học tốt nghiệp có việc làm đúng ngành đào tạo:</w:t>
      </w:r>
    </w:p>
    <w:p w14:paraId="6FFF6ACB" w14:textId="77777777" w:rsidR="003E2000" w:rsidRPr="006E67C5" w:rsidRDefault="003E2000" w:rsidP="003E2000">
      <w:pPr>
        <w:widowControl w:val="0"/>
        <w:autoSpaceDE/>
        <w:autoSpaceDN/>
        <w:spacing w:after="0" w:line="320" w:lineRule="exact"/>
        <w:ind w:firstLine="654"/>
        <w:rPr>
          <w:rFonts w:ascii="Times New Roman" w:hAnsi="Times New Roman" w:cs="Times New Roman"/>
          <w:lang w:val="da-DK"/>
        </w:rPr>
      </w:pPr>
      <w:r w:rsidRPr="006E67C5">
        <w:rPr>
          <w:rFonts w:ascii="Times New Roman" w:hAnsi="Times New Roman" w:cs="Times New Roman"/>
          <w:lang w:val="da-DK"/>
        </w:rPr>
        <w:t>Tỷ lệ người học đáp ứng yêu cầu của công việc, có thể sử dụng được ngay (%):.......................</w:t>
      </w:r>
    </w:p>
    <w:p w14:paraId="34B0E303" w14:textId="77777777" w:rsidR="003E2000" w:rsidRPr="006E67C5" w:rsidRDefault="003E2000" w:rsidP="003E2000">
      <w:pPr>
        <w:widowControl w:val="0"/>
        <w:autoSpaceDE/>
        <w:autoSpaceDN/>
        <w:spacing w:after="0" w:line="320" w:lineRule="exact"/>
        <w:ind w:firstLine="654"/>
        <w:rPr>
          <w:rFonts w:ascii="Times New Roman" w:hAnsi="Times New Roman" w:cs="Times New Roman"/>
          <w:lang w:val="da-DK"/>
        </w:rPr>
      </w:pPr>
      <w:r w:rsidRPr="006E67C5">
        <w:rPr>
          <w:rFonts w:ascii="Times New Roman" w:hAnsi="Times New Roman" w:cs="Times New Roman"/>
          <w:lang w:val="da-DK"/>
        </w:rPr>
        <w:t>Tỷ lệ người học cơ bản đáp ứng yêu cầu của công việc, nhưng phải đào tạo thêm (%):........</w:t>
      </w:r>
    </w:p>
    <w:p w14:paraId="0101A7E9" w14:textId="77777777" w:rsidR="003E2000" w:rsidRPr="006E67C5" w:rsidRDefault="003E2000" w:rsidP="003E2000">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6. Nghiên cứu khoa học và chuyển giao công nghệ:</w:t>
      </w:r>
    </w:p>
    <w:p w14:paraId="37934380"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đề tài nghiên cứu khoa học và chuyển giao khoa học công nghệ (quy đổi) trên cán bộ cơ hữu:.....</w:t>
      </w:r>
    </w:p>
    <w:p w14:paraId="279165A3"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doanh thu từ NCKH và chuyển giao công nghệ trên cán bộ cơ hữu:...</w:t>
      </w:r>
    </w:p>
    <w:p w14:paraId="0FF4DEE2"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sách đã được xuất bản (quy đổi) trên cán bộ cơ hữu:......</w:t>
      </w:r>
    </w:p>
    <w:p w14:paraId="40172E36"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bài đăng tạp chí (quy đổi) trên cán bộ cơ hữu:..............</w:t>
      </w:r>
    </w:p>
    <w:p w14:paraId="5454AA9A" w14:textId="77777777" w:rsidR="003E2000" w:rsidRPr="006E67C5" w:rsidRDefault="003E2000" w:rsidP="003E2000">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bài báo cáo (quy đổi) trên cán bộ cơ hữu:......................</w:t>
      </w:r>
    </w:p>
    <w:p w14:paraId="17854FC3" w14:textId="77777777" w:rsidR="001006F1" w:rsidRPr="006E67C5" w:rsidRDefault="001006F1" w:rsidP="001006F1">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7. Cơ sở vật chất:</w:t>
      </w:r>
    </w:p>
    <w:p w14:paraId="7051A72E" w14:textId="450B3600" w:rsidR="001006F1" w:rsidRPr="006E67C5" w:rsidRDefault="001006F1" w:rsidP="001006F1">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Tỷ số máy tính dùng cho người học trên người học chính quy:</w:t>
      </w:r>
      <w:r w:rsidR="00366466" w:rsidRPr="00366466">
        <w:rPr>
          <w:lang w:val="da-DK"/>
        </w:rPr>
        <w:t xml:space="preserve"> </w:t>
      </w:r>
      <w:r w:rsidR="00366466" w:rsidRPr="00366466">
        <w:rPr>
          <w:rFonts w:ascii="Times New Roman" w:hAnsi="Times New Roman" w:cs="Times New Roman"/>
          <w:lang w:val="da-DK"/>
        </w:rPr>
        <w:t>5.8</w:t>
      </w:r>
      <w:r w:rsidR="00366466">
        <w:rPr>
          <w:rFonts w:ascii="Times New Roman" w:hAnsi="Times New Roman" w:cs="Times New Roman"/>
          <w:lang w:val="da-DK"/>
        </w:rPr>
        <w:t xml:space="preserve"> </w:t>
      </w:r>
    </w:p>
    <w:p w14:paraId="07878A86" w14:textId="1BCD2494" w:rsidR="001006F1" w:rsidRPr="006E67C5" w:rsidRDefault="001006F1" w:rsidP="001006F1">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Tỷ số diện tích phòng học trên người học chính quy:</w:t>
      </w:r>
      <w:r w:rsidR="00366466">
        <w:rPr>
          <w:rFonts w:ascii="Times New Roman" w:hAnsi="Times New Roman" w:cs="Times New Roman"/>
          <w:lang w:val="da-DK"/>
        </w:rPr>
        <w:t xml:space="preserve"> </w:t>
      </w:r>
    </w:p>
    <w:p w14:paraId="75D9DF10" w14:textId="77777777" w:rsidR="001006F1" w:rsidRPr="006E67C5" w:rsidRDefault="001006F1" w:rsidP="001006F1">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lastRenderedPageBreak/>
        <w:t>Tỷ số diện tích ký túc xá trên người học chính quy:.............</w:t>
      </w:r>
    </w:p>
    <w:p w14:paraId="424F6558" w14:textId="77777777" w:rsidR="001006F1" w:rsidRPr="006E67C5" w:rsidRDefault="001006F1" w:rsidP="001006F1">
      <w:pPr>
        <w:widowControl w:val="0"/>
        <w:autoSpaceDE/>
        <w:autoSpaceDN/>
        <w:spacing w:after="0" w:line="320" w:lineRule="exact"/>
        <w:jc w:val="center"/>
        <w:rPr>
          <w:rFonts w:ascii="Times New Roman" w:hAnsi="Times New Roman" w:cs="Times New Roman"/>
          <w:bCs/>
          <w:i/>
          <w:lang w:val="da-DK"/>
        </w:rPr>
      </w:pPr>
    </w:p>
    <w:p w14:paraId="7AEFB69C" w14:textId="77777777" w:rsidR="001006F1" w:rsidRPr="006E67C5" w:rsidRDefault="001006F1" w:rsidP="001006F1">
      <w:pPr>
        <w:widowControl w:val="0"/>
        <w:autoSpaceDE/>
        <w:autoSpaceDN/>
        <w:spacing w:after="0" w:line="320" w:lineRule="exact"/>
        <w:jc w:val="center"/>
        <w:rPr>
          <w:rFonts w:ascii="Times New Roman" w:hAnsi="Times New Roman" w:cs="Times New Roman"/>
          <w:i/>
          <w:lang w:val="da-DK"/>
        </w:rPr>
      </w:pPr>
      <w:r w:rsidRPr="006E67C5">
        <w:rPr>
          <w:rFonts w:ascii="Times New Roman" w:hAnsi="Times New Roman" w:cs="Times New Roman"/>
          <w:bCs/>
          <w:i/>
          <w:lang w:val="da-DK"/>
        </w:rPr>
        <w:t xml:space="preserve">(Ghi chú: </w:t>
      </w:r>
      <w:r w:rsidRPr="009846DF">
        <w:rPr>
          <w:rFonts w:ascii="Times New Roman" w:hAnsi="Times New Roman" w:cs="Times New Roman"/>
          <w:i/>
          <w:lang w:val="da-DK"/>
        </w:rPr>
        <w:t>Việc hướng dẫn áp dụng quy định từ các văn bản trích dẫn trên đây sẽ được thay đổi khi có văn bản sửa đổi bổ sung hoặc văn bản mới ban hành của cấp có thẩm quyền</w:t>
      </w:r>
      <w:r w:rsidRPr="006E67C5">
        <w:rPr>
          <w:rFonts w:ascii="Times New Roman" w:hAnsi="Times New Roman" w:cs="Times New Roman"/>
          <w:bCs/>
          <w:i/>
          <w:lang w:val="da-DK"/>
        </w:rPr>
        <w:t>)</w:t>
      </w:r>
    </w:p>
    <w:p w14:paraId="593D701D" w14:textId="77777777" w:rsidR="00937D8D" w:rsidRPr="001006F1" w:rsidRDefault="001006F1" w:rsidP="001006F1">
      <w:pPr>
        <w:rPr>
          <w:lang w:val="da-DK"/>
        </w:rPr>
      </w:pPr>
      <w:r w:rsidRPr="006E67C5">
        <w:rPr>
          <w:rFonts w:ascii="Times New Roman" w:hAnsi="Times New Roman" w:cs="Times New Roman"/>
          <w:b/>
          <w:bCs/>
          <w:lang w:val="vi-VN"/>
        </w:rPr>
        <w:br w:type="page"/>
      </w:r>
    </w:p>
    <w:sectPr w:rsidR="00937D8D" w:rsidRPr="001006F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8D3DC" w14:textId="77777777" w:rsidR="00AD6C14" w:rsidRDefault="00AD6C14" w:rsidP="001006F1">
      <w:pPr>
        <w:spacing w:before="0" w:after="0" w:line="240" w:lineRule="auto"/>
      </w:pPr>
      <w:r>
        <w:separator/>
      </w:r>
    </w:p>
  </w:endnote>
  <w:endnote w:type="continuationSeparator" w:id="0">
    <w:p w14:paraId="1578679E" w14:textId="77777777" w:rsidR="00AD6C14" w:rsidRDefault="00AD6C14" w:rsidP="001006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BodoniH">
    <w:altName w:val="Arial"/>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07A74" w14:textId="77777777" w:rsidR="00AD6C14" w:rsidRDefault="00AD6C14" w:rsidP="001006F1">
      <w:pPr>
        <w:spacing w:before="0" w:after="0" w:line="240" w:lineRule="auto"/>
      </w:pPr>
      <w:r>
        <w:separator/>
      </w:r>
    </w:p>
  </w:footnote>
  <w:footnote w:type="continuationSeparator" w:id="0">
    <w:p w14:paraId="7F9AFFE8" w14:textId="77777777" w:rsidR="00AD6C14" w:rsidRDefault="00AD6C14" w:rsidP="001006F1">
      <w:pPr>
        <w:spacing w:before="0" w:after="0" w:line="240" w:lineRule="auto"/>
      </w:pPr>
      <w:r>
        <w:continuationSeparator/>
      </w:r>
    </w:p>
  </w:footnote>
  <w:footnote w:id="1">
    <w:p w14:paraId="51278BE6" w14:textId="77777777" w:rsidR="00225400" w:rsidRPr="006B11C6" w:rsidRDefault="00225400" w:rsidP="0056257C">
      <w:pPr>
        <w:pStyle w:val="FootnoteText"/>
        <w:spacing w:before="0" w:after="0" w:line="240" w:lineRule="auto"/>
        <w:rPr>
          <w:lang w:val="pt-BR"/>
        </w:rPr>
      </w:pPr>
      <w:r w:rsidRPr="006B11C6">
        <w:rPr>
          <w:rStyle w:val="FootnoteReference"/>
        </w:rPr>
        <w:footnoteRef/>
      </w:r>
      <w:r w:rsidRPr="006B11C6">
        <w:rPr>
          <w:rFonts w:ascii="Times New Roman" w:hAnsi="Times New Roman" w:cs="Times New Roman"/>
          <w:lang w:val="pt-BR"/>
        </w:rPr>
        <w:t>Cán bộ cơ hữu là cán bộ quản lý, giảng viên, nhân viên trong biên chế và cán bộ hợp đồng dài hạn (từ 1 năm trở lên) hoặc cán bộ hợp đồng không xác định thời hạn theo quy định của Luật lao động sửa đổi.</w:t>
      </w:r>
    </w:p>
  </w:footnote>
  <w:footnote w:id="2">
    <w:p w14:paraId="752ED76F" w14:textId="77777777" w:rsidR="00225400" w:rsidRPr="00FE26D7" w:rsidRDefault="00225400" w:rsidP="0056257C">
      <w:pPr>
        <w:pStyle w:val="FootnoteText"/>
        <w:spacing w:before="0" w:after="0" w:line="240" w:lineRule="auto"/>
        <w:rPr>
          <w:lang w:val="pt-BR"/>
        </w:rPr>
      </w:pPr>
      <w:r w:rsidRPr="006B11C6">
        <w:rPr>
          <w:rStyle w:val="FootnoteReference"/>
        </w:rPr>
        <w:footnoteRef/>
      </w:r>
      <w:r w:rsidRPr="006B11C6">
        <w:rPr>
          <w:rFonts w:ascii="Times New Roman" w:hAnsi="Times New Roman" w:cs="Times New Roman"/>
          <w:lang w:val="pt-BR"/>
        </w:rPr>
        <w:t>Giảng viên thỉnh giảng là cán bộ ở các cơ quan khác hoặc cán bộ nghỉ hưu hoặc diện tự do được đơn vị thực hiện chương trình đào tạo mời tham gia giảng dạy theo những chuyên đề, khoá học ngắn hạn hoặc theo các học phần, thông thường được ký các hợp đồng thời vụ, hợp đồng ngắn hạn (dưới 1 năm) theo quy định của Luật lao động sửa đổi.</w:t>
      </w:r>
    </w:p>
  </w:footnote>
  <w:footnote w:id="3">
    <w:p w14:paraId="210BB835" w14:textId="77777777" w:rsidR="00225400" w:rsidRPr="00FE26D7" w:rsidRDefault="00225400" w:rsidP="0056257C">
      <w:pPr>
        <w:pStyle w:val="FootnoteText"/>
        <w:spacing w:before="0" w:after="0" w:line="240" w:lineRule="auto"/>
        <w:rPr>
          <w:lang w:val="pt-BR"/>
        </w:rPr>
      </w:pPr>
      <w:r>
        <w:rPr>
          <w:rStyle w:val="FootnoteReference"/>
        </w:rPr>
        <w:footnoteRef/>
      </w:r>
      <w:r w:rsidRPr="00F546E9">
        <w:rPr>
          <w:rFonts w:ascii="Times New Roman" w:hAnsi="Times New Roman" w:cs="Times New Roman"/>
          <w:lang w:val="pt-BR"/>
        </w:rPr>
        <w:t>Hợp đồng dài hạn (sử dụng ở đây) bao gồm hợp đồng dài hạn (từ 1 năm trở lên) và hợp đồng không xác định thời hạn</w:t>
      </w:r>
      <w:r>
        <w:rPr>
          <w:rFonts w:ascii="Times New Roman" w:hAnsi="Times New Roman" w:cs="Times New Roman"/>
          <w:lang w:val="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351"/>
    <w:multiLevelType w:val="hybridMultilevel"/>
    <w:tmpl w:val="1ACE978C"/>
    <w:lvl w:ilvl="0" w:tplc="818E9874">
      <w:start w:val="1"/>
      <w:numFmt w:val="lowerLetter"/>
      <w:lvlText w:val="Phụ lục 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0E725590"/>
    <w:multiLevelType w:val="hybridMultilevel"/>
    <w:tmpl w:val="CB1464B2"/>
    <w:lvl w:ilvl="0" w:tplc="41DE73CC">
      <w:start w:val="1"/>
      <w:numFmt w:val="lowerLetter"/>
      <w:lvlText w:val="Phụ lục 4%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1BD0244E"/>
    <w:multiLevelType w:val="hybridMultilevel"/>
    <w:tmpl w:val="0FF218A0"/>
    <w:lvl w:ilvl="0" w:tplc="37A07800">
      <w:start w:val="8"/>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649DA"/>
    <w:multiLevelType w:val="hybridMultilevel"/>
    <w:tmpl w:val="B928CF8E"/>
    <w:lvl w:ilvl="0" w:tplc="CEB20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314D19B6"/>
    <w:multiLevelType w:val="hybridMultilevel"/>
    <w:tmpl w:val="9CBA2A32"/>
    <w:lvl w:ilvl="0" w:tplc="1A4652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3C59530B"/>
    <w:multiLevelType w:val="hybridMultilevel"/>
    <w:tmpl w:val="CE0C3648"/>
    <w:lvl w:ilvl="0" w:tplc="DAFEE83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432938DC"/>
    <w:multiLevelType w:val="hybridMultilevel"/>
    <w:tmpl w:val="A756FAB2"/>
    <w:lvl w:ilvl="0" w:tplc="05DE74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7C755C"/>
    <w:multiLevelType w:val="hybridMultilevel"/>
    <w:tmpl w:val="146492C2"/>
    <w:lvl w:ilvl="0" w:tplc="8660A7A8">
      <w:start w:val="5"/>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nsid w:val="4E4627BF"/>
    <w:multiLevelType w:val="hybridMultilevel"/>
    <w:tmpl w:val="67745B8C"/>
    <w:lvl w:ilvl="0" w:tplc="F55A44A8">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9">
    <w:nsid w:val="537461C4"/>
    <w:multiLevelType w:val="hybridMultilevel"/>
    <w:tmpl w:val="CE0C3648"/>
    <w:lvl w:ilvl="0" w:tplc="DAFEE83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nsid w:val="592E04F4"/>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nsid w:val="71D66831"/>
    <w:multiLevelType w:val="hybridMultilevel"/>
    <w:tmpl w:val="9FB8C2BE"/>
    <w:lvl w:ilvl="0" w:tplc="B7EA453C">
      <w:start w:val="1"/>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7011B"/>
    <w:multiLevelType w:val="hybridMultilevel"/>
    <w:tmpl w:val="49DA7C7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740124BB"/>
    <w:multiLevelType w:val="multilevel"/>
    <w:tmpl w:val="8FAE9136"/>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24">
    <w:nsid w:val="7D236EA8"/>
    <w:multiLevelType w:val="multilevel"/>
    <w:tmpl w:val="D53614F6"/>
    <w:lvl w:ilvl="0">
      <w:start w:val="12"/>
      <w:numFmt w:val="decimal"/>
      <w:lvlText w:val="%1."/>
      <w:lvlJc w:val="left"/>
      <w:pPr>
        <w:tabs>
          <w:tab w:val="num" w:pos="540"/>
        </w:tabs>
        <w:ind w:left="540" w:hanging="360"/>
      </w:pPr>
      <w:rPr>
        <w:rFonts w:hint="default"/>
        <w:b w:val="0"/>
        <w:i w:val="0"/>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num w:numId="1">
    <w:abstractNumId w:val="16"/>
  </w:num>
  <w:num w:numId="2">
    <w:abstractNumId w:val="13"/>
  </w:num>
  <w:num w:numId="3">
    <w:abstractNumId w:val="23"/>
  </w:num>
  <w:num w:numId="4">
    <w:abstractNumId w:val="9"/>
  </w:num>
  <w:num w:numId="5">
    <w:abstractNumId w:val="7"/>
  </w:num>
  <w:num w:numId="6">
    <w:abstractNumId w:val="11"/>
  </w:num>
  <w:num w:numId="7">
    <w:abstractNumId w:val="6"/>
  </w:num>
  <w:num w:numId="8">
    <w:abstractNumId w:val="22"/>
  </w:num>
  <w:num w:numId="9">
    <w:abstractNumId w:val="10"/>
  </w:num>
  <w:num w:numId="10">
    <w:abstractNumId w:val="2"/>
  </w:num>
  <w:num w:numId="11">
    <w:abstractNumId w:val="15"/>
  </w:num>
  <w:num w:numId="12">
    <w:abstractNumId w:val="21"/>
  </w:num>
  <w:num w:numId="13">
    <w:abstractNumId w:val="19"/>
  </w:num>
  <w:num w:numId="14">
    <w:abstractNumId w:val="18"/>
  </w:num>
  <w:num w:numId="15">
    <w:abstractNumId w:val="12"/>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24"/>
  </w:num>
  <w:num w:numId="20">
    <w:abstractNumId w:val="17"/>
  </w:num>
  <w:num w:numId="21">
    <w:abstractNumId w:val="20"/>
  </w:num>
  <w:num w:numId="22">
    <w:abstractNumId w:val="1"/>
  </w:num>
  <w:num w:numId="23">
    <w:abstractNumId w:val="3"/>
  </w:num>
  <w:num w:numId="24">
    <w:abstractNumId w:val="14"/>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F1"/>
    <w:rsid w:val="00002A33"/>
    <w:rsid w:val="000323D8"/>
    <w:rsid w:val="00057FBF"/>
    <w:rsid w:val="000673B9"/>
    <w:rsid w:val="0009263D"/>
    <w:rsid w:val="001006F1"/>
    <w:rsid w:val="001A742D"/>
    <w:rsid w:val="001A7FD0"/>
    <w:rsid w:val="001C7200"/>
    <w:rsid w:val="00225400"/>
    <w:rsid w:val="003537A3"/>
    <w:rsid w:val="00366466"/>
    <w:rsid w:val="003A6ADB"/>
    <w:rsid w:val="003B7668"/>
    <w:rsid w:val="003C2CE7"/>
    <w:rsid w:val="003E2000"/>
    <w:rsid w:val="003F62FA"/>
    <w:rsid w:val="00486903"/>
    <w:rsid w:val="0056257C"/>
    <w:rsid w:val="00564029"/>
    <w:rsid w:val="005B3395"/>
    <w:rsid w:val="00605392"/>
    <w:rsid w:val="00613935"/>
    <w:rsid w:val="006B7FEC"/>
    <w:rsid w:val="006D704B"/>
    <w:rsid w:val="007264BD"/>
    <w:rsid w:val="007420F0"/>
    <w:rsid w:val="007648A1"/>
    <w:rsid w:val="00853CBB"/>
    <w:rsid w:val="00922E83"/>
    <w:rsid w:val="0093095D"/>
    <w:rsid w:val="009346E0"/>
    <w:rsid w:val="00937D8D"/>
    <w:rsid w:val="009C2492"/>
    <w:rsid w:val="009E6F19"/>
    <w:rsid w:val="00A54033"/>
    <w:rsid w:val="00AA1428"/>
    <w:rsid w:val="00AD6C14"/>
    <w:rsid w:val="00B75B8F"/>
    <w:rsid w:val="00B80F04"/>
    <w:rsid w:val="00BA3D70"/>
    <w:rsid w:val="00D175E4"/>
    <w:rsid w:val="00D61492"/>
    <w:rsid w:val="00D743BD"/>
    <w:rsid w:val="00D93F90"/>
    <w:rsid w:val="00DB7580"/>
    <w:rsid w:val="00DD3A23"/>
    <w:rsid w:val="00E26497"/>
    <w:rsid w:val="00E32231"/>
    <w:rsid w:val="00E63054"/>
    <w:rsid w:val="00EB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F1"/>
    <w:pPr>
      <w:autoSpaceDE w:val="0"/>
      <w:autoSpaceDN w:val="0"/>
      <w:spacing w:before="60" w:after="60" w:line="360" w:lineRule="exact"/>
      <w:jc w:val="both"/>
    </w:pPr>
    <w:rPr>
      <w:rFonts w:ascii=".VnTime" w:eastAsia="Times New Roman" w:hAnsi=".VnTime" w:cs=".VnTime"/>
      <w:sz w:val="28"/>
      <w:szCs w:val="28"/>
      <w:lang w:val="en-GB" w:eastAsia="en-US"/>
    </w:rPr>
  </w:style>
  <w:style w:type="paragraph" w:styleId="Heading1">
    <w:name w:val="heading 1"/>
    <w:basedOn w:val="Normal"/>
    <w:next w:val="Normal"/>
    <w:link w:val="Heading1Char"/>
    <w:qFormat/>
    <w:rsid w:val="001006F1"/>
    <w:pPr>
      <w:keepNext/>
      <w:spacing w:before="120" w:after="120" w:line="400" w:lineRule="exact"/>
      <w:jc w:val="center"/>
      <w:outlineLvl w:val="0"/>
    </w:pPr>
    <w:rPr>
      <w:b/>
      <w:bCs/>
    </w:rPr>
  </w:style>
  <w:style w:type="paragraph" w:styleId="Heading2">
    <w:name w:val="heading 2"/>
    <w:basedOn w:val="Normal"/>
    <w:next w:val="Normal"/>
    <w:link w:val="Heading2Char"/>
    <w:qFormat/>
    <w:rsid w:val="001006F1"/>
    <w:pPr>
      <w:keepNext/>
      <w:outlineLvl w:val="1"/>
    </w:pPr>
    <w:rPr>
      <w:rFonts w:ascii=".VnTimeH" w:hAnsi=".VnTimeH" w:cs=".VnTimeH"/>
      <w:b/>
      <w:bCs/>
    </w:rPr>
  </w:style>
  <w:style w:type="paragraph" w:styleId="Heading3">
    <w:name w:val="heading 3"/>
    <w:basedOn w:val="Normal"/>
    <w:next w:val="Normal"/>
    <w:link w:val="Heading3Char"/>
    <w:qFormat/>
    <w:rsid w:val="001006F1"/>
    <w:pPr>
      <w:keepNext/>
      <w:spacing w:before="200" w:after="100" w:line="360" w:lineRule="auto"/>
      <w:outlineLvl w:val="2"/>
    </w:pPr>
    <w:rPr>
      <w:b/>
      <w:bCs/>
      <w:i/>
      <w:iCs/>
    </w:rPr>
  </w:style>
  <w:style w:type="paragraph" w:styleId="Heading4">
    <w:name w:val="heading 4"/>
    <w:basedOn w:val="Normal"/>
    <w:next w:val="Normal"/>
    <w:link w:val="Heading4Char"/>
    <w:qFormat/>
    <w:rsid w:val="001006F1"/>
    <w:pPr>
      <w:keepNext/>
      <w:spacing w:before="100" w:after="100" w:line="360" w:lineRule="auto"/>
      <w:outlineLvl w:val="3"/>
    </w:pPr>
    <w:rPr>
      <w:b/>
      <w:bCs/>
    </w:rPr>
  </w:style>
  <w:style w:type="paragraph" w:styleId="Heading5">
    <w:name w:val="heading 5"/>
    <w:basedOn w:val="Normal"/>
    <w:next w:val="Normal"/>
    <w:link w:val="Heading5Char"/>
    <w:qFormat/>
    <w:rsid w:val="001006F1"/>
    <w:pPr>
      <w:keepNext/>
      <w:spacing w:before="100" w:after="100" w:line="360" w:lineRule="auto"/>
      <w:outlineLvl w:val="4"/>
    </w:pPr>
    <w:rPr>
      <w:b/>
      <w:bCs/>
      <w:i/>
      <w:iCs/>
    </w:rPr>
  </w:style>
  <w:style w:type="paragraph" w:styleId="Heading6">
    <w:name w:val="heading 6"/>
    <w:basedOn w:val="Normal"/>
    <w:next w:val="Normal"/>
    <w:link w:val="Heading6Char"/>
    <w:qFormat/>
    <w:rsid w:val="001006F1"/>
    <w:pPr>
      <w:keepNext/>
      <w:spacing w:before="100" w:after="100" w:line="360" w:lineRule="auto"/>
      <w:ind w:firstLine="720"/>
      <w:outlineLvl w:val="5"/>
    </w:pPr>
    <w:rPr>
      <w:b/>
      <w:bCs/>
      <w:i/>
      <w:iCs/>
    </w:rPr>
  </w:style>
  <w:style w:type="paragraph" w:styleId="Heading7">
    <w:name w:val="heading 7"/>
    <w:basedOn w:val="Normal"/>
    <w:next w:val="Normal"/>
    <w:link w:val="Heading7Char"/>
    <w:qFormat/>
    <w:rsid w:val="001006F1"/>
    <w:pPr>
      <w:keepNext/>
      <w:outlineLvl w:val="6"/>
    </w:pPr>
    <w:rPr>
      <w:rFonts w:ascii=".VnArial" w:hAnsi=".VnArial" w:cs=".VnArial"/>
      <w:b/>
      <w:bCs/>
      <w:sz w:val="26"/>
      <w:szCs w:val="26"/>
    </w:rPr>
  </w:style>
  <w:style w:type="paragraph" w:styleId="Heading8">
    <w:name w:val="heading 8"/>
    <w:basedOn w:val="Normal"/>
    <w:next w:val="Normal"/>
    <w:link w:val="Heading8Char"/>
    <w:qFormat/>
    <w:rsid w:val="001006F1"/>
    <w:pPr>
      <w:keepNext/>
      <w:outlineLvl w:val="7"/>
    </w:pPr>
    <w:rPr>
      <w:rFonts w:ascii=".VnArial" w:hAnsi=".VnArial" w:cs=".VnArial"/>
      <w:b/>
      <w:bCs/>
      <w:sz w:val="24"/>
      <w:szCs w:val="24"/>
    </w:rPr>
  </w:style>
  <w:style w:type="paragraph" w:styleId="Heading9">
    <w:name w:val="heading 9"/>
    <w:basedOn w:val="Normal"/>
    <w:next w:val="Normal"/>
    <w:link w:val="Heading9Char"/>
    <w:qFormat/>
    <w:rsid w:val="001006F1"/>
    <w:pPr>
      <w:keepNex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6F1"/>
    <w:rPr>
      <w:rFonts w:ascii=".VnTime" w:eastAsia="Times New Roman" w:hAnsi=".VnTime" w:cs=".VnTime"/>
      <w:b/>
      <w:bCs/>
      <w:sz w:val="28"/>
      <w:szCs w:val="28"/>
      <w:lang w:val="en-GB" w:eastAsia="en-US"/>
    </w:rPr>
  </w:style>
  <w:style w:type="character" w:customStyle="1" w:styleId="Heading2Char">
    <w:name w:val="Heading 2 Char"/>
    <w:basedOn w:val="DefaultParagraphFont"/>
    <w:link w:val="Heading2"/>
    <w:rsid w:val="001006F1"/>
    <w:rPr>
      <w:rFonts w:ascii=".VnTimeH" w:eastAsia="Times New Roman" w:hAnsi=".VnTimeH" w:cs=".VnTimeH"/>
      <w:b/>
      <w:bCs/>
      <w:sz w:val="28"/>
      <w:szCs w:val="28"/>
      <w:lang w:val="en-GB" w:eastAsia="en-US"/>
    </w:rPr>
  </w:style>
  <w:style w:type="character" w:customStyle="1" w:styleId="Heading3Char">
    <w:name w:val="Heading 3 Char"/>
    <w:basedOn w:val="DefaultParagraphFont"/>
    <w:link w:val="Heading3"/>
    <w:rsid w:val="001006F1"/>
    <w:rPr>
      <w:rFonts w:ascii=".VnTime" w:eastAsia="Times New Roman" w:hAnsi=".VnTime" w:cs=".VnTime"/>
      <w:b/>
      <w:bCs/>
      <w:i/>
      <w:iCs/>
      <w:sz w:val="28"/>
      <w:szCs w:val="28"/>
      <w:lang w:val="en-GB" w:eastAsia="en-US"/>
    </w:rPr>
  </w:style>
  <w:style w:type="character" w:customStyle="1" w:styleId="Heading4Char">
    <w:name w:val="Heading 4 Char"/>
    <w:basedOn w:val="DefaultParagraphFont"/>
    <w:link w:val="Heading4"/>
    <w:rsid w:val="001006F1"/>
    <w:rPr>
      <w:rFonts w:ascii=".VnTime" w:eastAsia="Times New Roman" w:hAnsi=".VnTime" w:cs=".VnTime"/>
      <w:b/>
      <w:bCs/>
      <w:sz w:val="28"/>
      <w:szCs w:val="28"/>
      <w:lang w:val="en-GB" w:eastAsia="en-US"/>
    </w:rPr>
  </w:style>
  <w:style w:type="character" w:customStyle="1" w:styleId="Heading5Char">
    <w:name w:val="Heading 5 Char"/>
    <w:basedOn w:val="DefaultParagraphFont"/>
    <w:link w:val="Heading5"/>
    <w:rsid w:val="001006F1"/>
    <w:rPr>
      <w:rFonts w:ascii=".VnTime" w:eastAsia="Times New Roman" w:hAnsi=".VnTime" w:cs=".VnTime"/>
      <w:b/>
      <w:bCs/>
      <w:i/>
      <w:iCs/>
      <w:sz w:val="28"/>
      <w:szCs w:val="28"/>
      <w:lang w:val="en-GB" w:eastAsia="en-US"/>
    </w:rPr>
  </w:style>
  <w:style w:type="character" w:customStyle="1" w:styleId="Heading6Char">
    <w:name w:val="Heading 6 Char"/>
    <w:basedOn w:val="DefaultParagraphFont"/>
    <w:link w:val="Heading6"/>
    <w:rsid w:val="001006F1"/>
    <w:rPr>
      <w:rFonts w:ascii=".VnTime" w:eastAsia="Times New Roman" w:hAnsi=".VnTime" w:cs=".VnTime"/>
      <w:b/>
      <w:bCs/>
      <w:i/>
      <w:iCs/>
      <w:sz w:val="28"/>
      <w:szCs w:val="28"/>
      <w:lang w:val="en-GB" w:eastAsia="en-US"/>
    </w:rPr>
  </w:style>
  <w:style w:type="character" w:customStyle="1" w:styleId="Heading7Char">
    <w:name w:val="Heading 7 Char"/>
    <w:basedOn w:val="DefaultParagraphFont"/>
    <w:link w:val="Heading7"/>
    <w:rsid w:val="001006F1"/>
    <w:rPr>
      <w:rFonts w:ascii=".VnArial" w:eastAsia="Times New Roman" w:hAnsi=".VnArial" w:cs=".VnArial"/>
      <w:b/>
      <w:bCs/>
      <w:sz w:val="26"/>
      <w:szCs w:val="26"/>
      <w:lang w:val="en-GB" w:eastAsia="en-US"/>
    </w:rPr>
  </w:style>
  <w:style w:type="character" w:customStyle="1" w:styleId="Heading8Char">
    <w:name w:val="Heading 8 Char"/>
    <w:basedOn w:val="DefaultParagraphFont"/>
    <w:link w:val="Heading8"/>
    <w:rsid w:val="001006F1"/>
    <w:rPr>
      <w:rFonts w:ascii=".VnArial" w:eastAsia="Times New Roman" w:hAnsi=".VnArial" w:cs=".VnArial"/>
      <w:b/>
      <w:bCs/>
      <w:sz w:val="24"/>
      <w:szCs w:val="24"/>
      <w:lang w:val="en-GB" w:eastAsia="en-US"/>
    </w:rPr>
  </w:style>
  <w:style w:type="character" w:customStyle="1" w:styleId="Heading9Char">
    <w:name w:val="Heading 9 Char"/>
    <w:basedOn w:val="DefaultParagraphFont"/>
    <w:link w:val="Heading9"/>
    <w:rsid w:val="001006F1"/>
    <w:rPr>
      <w:rFonts w:ascii=".VnBodoniH" w:eastAsia="Times New Roman" w:hAnsi=".VnBodoniH" w:cs=".VnBodoniH"/>
      <w:b/>
      <w:bCs/>
      <w:sz w:val="32"/>
      <w:szCs w:val="32"/>
      <w:lang w:val="fr-FR" w:eastAsia="en-US"/>
    </w:rPr>
  </w:style>
  <w:style w:type="paragraph" w:styleId="BalloonText">
    <w:name w:val="Balloon Text"/>
    <w:basedOn w:val="Normal"/>
    <w:link w:val="BalloonTextChar"/>
    <w:semiHidden/>
    <w:rsid w:val="001006F1"/>
    <w:rPr>
      <w:rFonts w:ascii="Tahoma" w:hAnsi="Tahoma" w:cs="Tahoma"/>
      <w:sz w:val="16"/>
      <w:szCs w:val="16"/>
    </w:rPr>
  </w:style>
  <w:style w:type="character" w:customStyle="1" w:styleId="BalloonTextChar">
    <w:name w:val="Balloon Text Char"/>
    <w:basedOn w:val="DefaultParagraphFont"/>
    <w:link w:val="BalloonText"/>
    <w:semiHidden/>
    <w:rsid w:val="001006F1"/>
    <w:rPr>
      <w:rFonts w:ascii="Tahoma" w:eastAsia="Times New Roman" w:hAnsi="Tahoma" w:cs="Tahoma"/>
      <w:sz w:val="16"/>
      <w:szCs w:val="16"/>
      <w:lang w:val="en-GB" w:eastAsia="en-US"/>
    </w:rPr>
  </w:style>
  <w:style w:type="paragraph" w:styleId="BodyTextIndent">
    <w:name w:val="Body Text Indent"/>
    <w:basedOn w:val="Normal"/>
    <w:link w:val="BodyTextIndentChar"/>
    <w:rsid w:val="001006F1"/>
    <w:pPr>
      <w:spacing w:line="460" w:lineRule="atLeast"/>
    </w:pPr>
    <w:rPr>
      <w:i/>
      <w:iCs/>
      <w:sz w:val="24"/>
      <w:szCs w:val="24"/>
      <w:lang w:val="pt-BR"/>
    </w:rPr>
  </w:style>
  <w:style w:type="character" w:customStyle="1" w:styleId="BodyTextIndentChar">
    <w:name w:val="Body Text Indent Char"/>
    <w:basedOn w:val="DefaultParagraphFont"/>
    <w:link w:val="BodyTextIndent"/>
    <w:rsid w:val="001006F1"/>
    <w:rPr>
      <w:rFonts w:ascii=".VnTime" w:eastAsia="Times New Roman" w:hAnsi=".VnTime" w:cs=".VnTime"/>
      <w:i/>
      <w:iCs/>
      <w:sz w:val="24"/>
      <w:szCs w:val="24"/>
      <w:lang w:val="pt-BR" w:eastAsia="en-US"/>
    </w:rPr>
  </w:style>
  <w:style w:type="paragraph" w:styleId="FootnoteText">
    <w:name w:val="footnote text"/>
    <w:basedOn w:val="Normal"/>
    <w:link w:val="FootnoteTextChar"/>
    <w:semiHidden/>
    <w:rsid w:val="001006F1"/>
    <w:rPr>
      <w:sz w:val="20"/>
      <w:szCs w:val="20"/>
    </w:rPr>
  </w:style>
  <w:style w:type="character" w:customStyle="1" w:styleId="FootnoteTextChar">
    <w:name w:val="Footnote Text Char"/>
    <w:basedOn w:val="DefaultParagraphFont"/>
    <w:link w:val="FootnoteText"/>
    <w:semiHidden/>
    <w:rsid w:val="001006F1"/>
    <w:rPr>
      <w:rFonts w:ascii=".VnTime" w:eastAsia="Times New Roman" w:hAnsi=".VnTime" w:cs=".VnTime"/>
      <w:sz w:val="20"/>
      <w:szCs w:val="20"/>
      <w:lang w:val="en-GB" w:eastAsia="en-US"/>
    </w:rPr>
  </w:style>
  <w:style w:type="character" w:styleId="FootnoteReference">
    <w:name w:val="footnote reference"/>
    <w:semiHidden/>
    <w:rsid w:val="001006F1"/>
    <w:rPr>
      <w:vertAlign w:val="superscript"/>
    </w:rPr>
  </w:style>
  <w:style w:type="paragraph" w:styleId="BodyTextIndent2">
    <w:name w:val="Body Text Indent 2"/>
    <w:basedOn w:val="Normal"/>
    <w:link w:val="BodyTextIndent2Char"/>
    <w:rsid w:val="001006F1"/>
    <w:pPr>
      <w:ind w:left="720"/>
    </w:pPr>
  </w:style>
  <w:style w:type="character" w:customStyle="1" w:styleId="BodyTextIndent2Char">
    <w:name w:val="Body Text Indent 2 Char"/>
    <w:basedOn w:val="DefaultParagraphFont"/>
    <w:link w:val="BodyTextIndent2"/>
    <w:rsid w:val="001006F1"/>
    <w:rPr>
      <w:rFonts w:ascii=".VnTime" w:eastAsia="Times New Roman" w:hAnsi=".VnTime" w:cs=".VnTime"/>
      <w:sz w:val="28"/>
      <w:szCs w:val="28"/>
      <w:lang w:val="en-GB" w:eastAsia="en-US"/>
    </w:rPr>
  </w:style>
  <w:style w:type="paragraph" w:styleId="BodyTextIndent3">
    <w:name w:val="Body Text Indent 3"/>
    <w:basedOn w:val="Normal"/>
    <w:link w:val="BodyTextIndent3Char"/>
    <w:rsid w:val="001006F1"/>
    <w:pPr>
      <w:ind w:left="252"/>
    </w:pPr>
  </w:style>
  <w:style w:type="character" w:customStyle="1" w:styleId="BodyTextIndent3Char">
    <w:name w:val="Body Text Indent 3 Char"/>
    <w:basedOn w:val="DefaultParagraphFont"/>
    <w:link w:val="BodyTextIndent3"/>
    <w:rsid w:val="001006F1"/>
    <w:rPr>
      <w:rFonts w:ascii=".VnTime" w:eastAsia="Times New Roman" w:hAnsi=".VnTime" w:cs=".VnTime"/>
      <w:sz w:val="28"/>
      <w:szCs w:val="28"/>
      <w:lang w:val="en-GB" w:eastAsia="en-US"/>
    </w:rPr>
  </w:style>
  <w:style w:type="paragraph" w:styleId="Title">
    <w:name w:val="Title"/>
    <w:basedOn w:val="Normal"/>
    <w:link w:val="TitleChar"/>
    <w:qFormat/>
    <w:rsid w:val="001006F1"/>
    <w:pPr>
      <w:jc w:val="center"/>
    </w:pPr>
    <w:rPr>
      <w:rFonts w:ascii=".VnTimeH" w:hAnsi=".VnTimeH" w:cs=".VnTimeH"/>
      <w:b/>
      <w:bCs/>
    </w:rPr>
  </w:style>
  <w:style w:type="character" w:customStyle="1" w:styleId="TitleChar">
    <w:name w:val="Title Char"/>
    <w:basedOn w:val="DefaultParagraphFont"/>
    <w:link w:val="Title"/>
    <w:rsid w:val="001006F1"/>
    <w:rPr>
      <w:rFonts w:ascii=".VnTimeH" w:eastAsia="Times New Roman" w:hAnsi=".VnTimeH" w:cs=".VnTimeH"/>
      <w:b/>
      <w:bCs/>
      <w:sz w:val="28"/>
      <w:szCs w:val="28"/>
      <w:lang w:val="en-GB" w:eastAsia="en-US"/>
    </w:rPr>
  </w:style>
  <w:style w:type="paragraph" w:styleId="Subtitle">
    <w:name w:val="Subtitle"/>
    <w:basedOn w:val="Normal"/>
    <w:link w:val="SubtitleChar"/>
    <w:qFormat/>
    <w:rsid w:val="001006F1"/>
    <w:pPr>
      <w:spacing w:before="120" w:after="120" w:line="400" w:lineRule="exact"/>
      <w:jc w:val="center"/>
    </w:pPr>
    <w:rPr>
      <w:rFonts w:ascii=".VnTimeH" w:hAnsi=".VnTimeH" w:cs=".VnTimeH"/>
      <w:b/>
      <w:bCs/>
      <w:sz w:val="32"/>
      <w:szCs w:val="32"/>
    </w:rPr>
  </w:style>
  <w:style w:type="character" w:customStyle="1" w:styleId="SubtitleChar">
    <w:name w:val="Subtitle Char"/>
    <w:basedOn w:val="DefaultParagraphFont"/>
    <w:link w:val="Subtitle"/>
    <w:rsid w:val="001006F1"/>
    <w:rPr>
      <w:rFonts w:ascii=".VnTimeH" w:eastAsia="Times New Roman" w:hAnsi=".VnTimeH" w:cs=".VnTimeH"/>
      <w:b/>
      <w:bCs/>
      <w:sz w:val="32"/>
      <w:szCs w:val="32"/>
      <w:lang w:val="en-GB" w:eastAsia="en-US"/>
    </w:rPr>
  </w:style>
  <w:style w:type="paragraph" w:styleId="BodyText">
    <w:name w:val="Body Text"/>
    <w:basedOn w:val="Normal"/>
    <w:link w:val="BodyTextChar"/>
    <w:rsid w:val="001006F1"/>
  </w:style>
  <w:style w:type="character" w:customStyle="1" w:styleId="BodyTextChar">
    <w:name w:val="Body Text Char"/>
    <w:basedOn w:val="DefaultParagraphFont"/>
    <w:link w:val="BodyText"/>
    <w:rsid w:val="001006F1"/>
    <w:rPr>
      <w:rFonts w:ascii=".VnTime" w:eastAsia="Times New Roman" w:hAnsi=".VnTime" w:cs=".VnTime"/>
      <w:sz w:val="28"/>
      <w:szCs w:val="28"/>
      <w:lang w:val="en-GB" w:eastAsia="en-US"/>
    </w:rPr>
  </w:style>
  <w:style w:type="paragraph" w:styleId="Caption">
    <w:name w:val="caption"/>
    <w:basedOn w:val="Normal"/>
    <w:next w:val="Normal"/>
    <w:qFormat/>
    <w:rsid w:val="001006F1"/>
    <w:pPr>
      <w:spacing w:before="200" w:after="100" w:line="360" w:lineRule="auto"/>
    </w:pPr>
    <w:rPr>
      <w:b/>
      <w:bCs/>
      <w:i/>
      <w:iCs/>
    </w:rPr>
  </w:style>
  <w:style w:type="paragraph" w:styleId="BodyText3">
    <w:name w:val="Body Text 3"/>
    <w:basedOn w:val="Normal"/>
    <w:link w:val="BodyText3Char"/>
    <w:rsid w:val="001006F1"/>
    <w:pPr>
      <w:spacing w:line="300" w:lineRule="exact"/>
    </w:pPr>
    <w:rPr>
      <w:rFonts w:ascii=".VnArial" w:hAnsi=".VnArial" w:cs=".VnArial"/>
      <w:sz w:val="26"/>
      <w:szCs w:val="26"/>
    </w:rPr>
  </w:style>
  <w:style w:type="character" w:customStyle="1" w:styleId="BodyText3Char">
    <w:name w:val="Body Text 3 Char"/>
    <w:basedOn w:val="DefaultParagraphFont"/>
    <w:link w:val="BodyText3"/>
    <w:rsid w:val="001006F1"/>
    <w:rPr>
      <w:rFonts w:ascii=".VnArial" w:eastAsia="Times New Roman" w:hAnsi=".VnArial" w:cs=".VnArial"/>
      <w:sz w:val="26"/>
      <w:szCs w:val="26"/>
      <w:lang w:val="en-GB" w:eastAsia="en-US"/>
    </w:rPr>
  </w:style>
  <w:style w:type="paragraph" w:styleId="Header">
    <w:name w:val="header"/>
    <w:basedOn w:val="Normal"/>
    <w:link w:val="HeaderChar"/>
    <w:rsid w:val="001006F1"/>
    <w:pPr>
      <w:tabs>
        <w:tab w:val="center" w:pos="4320"/>
        <w:tab w:val="right" w:pos="8640"/>
      </w:tabs>
    </w:pPr>
  </w:style>
  <w:style w:type="character" w:customStyle="1" w:styleId="HeaderChar">
    <w:name w:val="Header Char"/>
    <w:basedOn w:val="DefaultParagraphFont"/>
    <w:link w:val="Header"/>
    <w:rsid w:val="001006F1"/>
    <w:rPr>
      <w:rFonts w:ascii=".VnTime" w:eastAsia="Times New Roman" w:hAnsi=".VnTime" w:cs=".VnTime"/>
      <w:sz w:val="28"/>
      <w:szCs w:val="28"/>
      <w:lang w:val="en-GB" w:eastAsia="en-US"/>
    </w:rPr>
  </w:style>
  <w:style w:type="paragraph" w:styleId="Footer">
    <w:name w:val="footer"/>
    <w:basedOn w:val="Normal"/>
    <w:link w:val="FooterChar"/>
    <w:uiPriority w:val="99"/>
    <w:rsid w:val="001006F1"/>
    <w:pPr>
      <w:tabs>
        <w:tab w:val="center" w:pos="4320"/>
        <w:tab w:val="right" w:pos="8640"/>
      </w:tabs>
    </w:pPr>
    <w:rPr>
      <w:rFonts w:cs="Times New Roman"/>
      <w:lang w:eastAsia="x-none"/>
    </w:rPr>
  </w:style>
  <w:style w:type="character" w:customStyle="1" w:styleId="FooterChar">
    <w:name w:val="Footer Char"/>
    <w:basedOn w:val="DefaultParagraphFont"/>
    <w:link w:val="Footer"/>
    <w:uiPriority w:val="99"/>
    <w:rsid w:val="001006F1"/>
    <w:rPr>
      <w:rFonts w:ascii=".VnTime" w:eastAsia="Times New Roman" w:hAnsi=".VnTime" w:cs="Times New Roman"/>
      <w:sz w:val="28"/>
      <w:szCs w:val="28"/>
      <w:lang w:val="en-GB" w:eastAsia="x-none"/>
    </w:rPr>
  </w:style>
  <w:style w:type="paragraph" w:customStyle="1" w:styleId="mc">
    <w:name w:val="mc"/>
    <w:basedOn w:val="Normal"/>
    <w:rsid w:val="001006F1"/>
    <w:pPr>
      <w:spacing w:line="360" w:lineRule="auto"/>
      <w:ind w:left="1701" w:hanging="1275"/>
    </w:pPr>
    <w:rPr>
      <w:i/>
      <w:iCs/>
      <w:lang w:val="vi-VN"/>
    </w:rPr>
  </w:style>
  <w:style w:type="paragraph" w:customStyle="1" w:styleId="MD">
    <w:name w:val="_MD"/>
    <w:basedOn w:val="Normal"/>
    <w:rsid w:val="001006F1"/>
    <w:pPr>
      <w:spacing w:line="360" w:lineRule="auto"/>
      <w:ind w:left="426" w:hanging="426"/>
    </w:pPr>
    <w:rPr>
      <w:lang w:val="vi-VN"/>
    </w:rPr>
  </w:style>
  <w:style w:type="character" w:styleId="PageNumber">
    <w:name w:val="page number"/>
    <w:basedOn w:val="DefaultParagraphFont"/>
    <w:rsid w:val="001006F1"/>
  </w:style>
  <w:style w:type="character" w:styleId="Hyperlink">
    <w:name w:val="Hyperlink"/>
    <w:rsid w:val="001006F1"/>
    <w:rPr>
      <w:color w:val="0000FF"/>
      <w:u w:val="single"/>
    </w:rPr>
  </w:style>
  <w:style w:type="paragraph" w:styleId="TOC3">
    <w:name w:val="toc 3"/>
    <w:basedOn w:val="Normal"/>
    <w:next w:val="Normal"/>
    <w:autoRedefine/>
    <w:semiHidden/>
    <w:rsid w:val="001006F1"/>
    <w:pPr>
      <w:tabs>
        <w:tab w:val="right" w:leader="dot" w:pos="8494"/>
      </w:tabs>
      <w:autoSpaceDE/>
      <w:autoSpaceDN/>
      <w:spacing w:line="340" w:lineRule="exact"/>
      <w:ind w:left="480"/>
    </w:pPr>
    <w:rPr>
      <w:noProof/>
      <w:lang w:val="pt-BR"/>
    </w:rPr>
  </w:style>
  <w:style w:type="table" w:styleId="TableGrid">
    <w:name w:val="Table Grid"/>
    <w:basedOn w:val="TableNormal"/>
    <w:rsid w:val="001006F1"/>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1006F1"/>
    <w:pPr>
      <w:autoSpaceDE/>
      <w:autoSpaceDN/>
    </w:pPr>
    <w:rPr>
      <w:rFonts w:ascii="Arial" w:hAnsi="Arial" w:cs="Arial"/>
      <w:sz w:val="20"/>
      <w:szCs w:val="20"/>
    </w:rPr>
  </w:style>
  <w:style w:type="character" w:customStyle="1" w:styleId="EndnoteTextChar">
    <w:name w:val="Endnote Text Char"/>
    <w:basedOn w:val="DefaultParagraphFont"/>
    <w:link w:val="EndnoteText"/>
    <w:semiHidden/>
    <w:rsid w:val="001006F1"/>
    <w:rPr>
      <w:rFonts w:ascii="Arial" w:eastAsia="Times New Roman" w:hAnsi="Arial" w:cs="Arial"/>
      <w:sz w:val="20"/>
      <w:szCs w:val="20"/>
      <w:lang w:val="en-GB" w:eastAsia="en-US"/>
    </w:rPr>
  </w:style>
  <w:style w:type="character" w:styleId="EndnoteReference">
    <w:name w:val="endnote reference"/>
    <w:semiHidden/>
    <w:rsid w:val="001006F1"/>
    <w:rPr>
      <w:vertAlign w:val="superscript"/>
    </w:rPr>
  </w:style>
  <w:style w:type="character" w:styleId="FollowedHyperlink">
    <w:name w:val="FollowedHyperlink"/>
    <w:rsid w:val="001006F1"/>
    <w:rPr>
      <w:color w:val="800080"/>
      <w:u w:val="single"/>
    </w:rPr>
  </w:style>
  <w:style w:type="paragraph" w:styleId="ListParagraph">
    <w:name w:val="List Paragraph"/>
    <w:basedOn w:val="Normal"/>
    <w:uiPriority w:val="34"/>
    <w:qFormat/>
    <w:rsid w:val="001006F1"/>
    <w:pPr>
      <w:ind w:left="720"/>
      <w:contextualSpacing/>
    </w:pPr>
  </w:style>
  <w:style w:type="numbering" w:customStyle="1" w:styleId="NoList1">
    <w:name w:val="No List1"/>
    <w:next w:val="NoList"/>
    <w:semiHidden/>
    <w:rsid w:val="001006F1"/>
  </w:style>
  <w:style w:type="paragraph" w:customStyle="1" w:styleId="Char">
    <w:name w:val="Char"/>
    <w:basedOn w:val="Normal"/>
    <w:rsid w:val="001006F1"/>
    <w:pPr>
      <w:autoSpaceDE/>
      <w:autoSpaceDN/>
      <w:spacing w:after="160" w:line="240" w:lineRule="exact"/>
    </w:pPr>
    <w:rPr>
      <w:rFonts w:ascii="Verdana" w:hAnsi="Verdana" w:cs="Times New Roman"/>
      <w:sz w:val="20"/>
      <w:szCs w:val="20"/>
      <w:lang w:val="en-US"/>
    </w:rPr>
  </w:style>
  <w:style w:type="paragraph" w:styleId="BodyText2">
    <w:name w:val="Body Text 2"/>
    <w:basedOn w:val="Normal"/>
    <w:link w:val="BodyText2Char"/>
    <w:rsid w:val="001006F1"/>
    <w:pPr>
      <w:autoSpaceDE/>
      <w:autoSpaceDN/>
    </w:pPr>
    <w:rPr>
      <w:rFonts w:cs="Times New Roman"/>
      <w:b/>
      <w:szCs w:val="20"/>
      <w:lang w:val="x-none" w:eastAsia="x-none"/>
    </w:rPr>
  </w:style>
  <w:style w:type="character" w:customStyle="1" w:styleId="BodyText2Char">
    <w:name w:val="Body Text 2 Char"/>
    <w:basedOn w:val="DefaultParagraphFont"/>
    <w:link w:val="BodyText2"/>
    <w:rsid w:val="001006F1"/>
    <w:rPr>
      <w:rFonts w:ascii=".VnTime" w:eastAsia="Times New Roman" w:hAnsi=".VnTime" w:cs="Times New Roman"/>
      <w:b/>
      <w:sz w:val="28"/>
      <w:szCs w:val="20"/>
      <w:lang w:val="x-none" w:eastAsia="x-none"/>
    </w:rPr>
  </w:style>
  <w:style w:type="character" w:styleId="CommentReference">
    <w:name w:val="annotation reference"/>
    <w:uiPriority w:val="99"/>
    <w:semiHidden/>
    <w:unhideWhenUsed/>
    <w:rsid w:val="001006F1"/>
    <w:rPr>
      <w:sz w:val="16"/>
      <w:szCs w:val="16"/>
    </w:rPr>
  </w:style>
  <w:style w:type="paragraph" w:styleId="CommentText">
    <w:name w:val="annotation text"/>
    <w:basedOn w:val="Normal"/>
    <w:link w:val="CommentTextChar"/>
    <w:uiPriority w:val="99"/>
    <w:semiHidden/>
    <w:unhideWhenUsed/>
    <w:rsid w:val="001006F1"/>
    <w:rPr>
      <w:rFonts w:cs="Times New Roman"/>
      <w:sz w:val="20"/>
      <w:szCs w:val="20"/>
      <w:lang w:eastAsia="x-none"/>
    </w:rPr>
  </w:style>
  <w:style w:type="character" w:customStyle="1" w:styleId="CommentTextChar">
    <w:name w:val="Comment Text Char"/>
    <w:basedOn w:val="DefaultParagraphFont"/>
    <w:link w:val="CommentText"/>
    <w:uiPriority w:val="99"/>
    <w:semiHidden/>
    <w:rsid w:val="001006F1"/>
    <w:rPr>
      <w:rFonts w:ascii=".VnTime" w:eastAsia="Times New Roman" w:hAnsi=".VnTime"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1006F1"/>
    <w:rPr>
      <w:b/>
      <w:bCs/>
    </w:rPr>
  </w:style>
  <w:style w:type="character" w:customStyle="1" w:styleId="CommentSubjectChar">
    <w:name w:val="Comment Subject Char"/>
    <w:basedOn w:val="CommentTextChar"/>
    <w:link w:val="CommentSubject"/>
    <w:uiPriority w:val="99"/>
    <w:semiHidden/>
    <w:rsid w:val="001006F1"/>
    <w:rPr>
      <w:rFonts w:ascii=".VnTime" w:eastAsia="Times New Roman" w:hAnsi=".VnTime" w:cs="Times New Roman"/>
      <w:b/>
      <w:bCs/>
      <w:sz w:val="20"/>
      <w:szCs w:val="20"/>
      <w:lang w:val="en-GB" w:eastAsia="x-none"/>
    </w:rPr>
  </w:style>
  <w:style w:type="paragraph" w:styleId="Revision">
    <w:name w:val="Revision"/>
    <w:hidden/>
    <w:uiPriority w:val="99"/>
    <w:semiHidden/>
    <w:rsid w:val="001006F1"/>
    <w:pPr>
      <w:spacing w:before="60" w:after="60" w:line="360" w:lineRule="exact"/>
      <w:jc w:val="both"/>
    </w:pPr>
    <w:rPr>
      <w:rFonts w:ascii=".VnTime" w:eastAsia="Times New Roman" w:hAnsi=".VnTime" w:cs=".VnTime"/>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F1"/>
    <w:pPr>
      <w:autoSpaceDE w:val="0"/>
      <w:autoSpaceDN w:val="0"/>
      <w:spacing w:before="60" w:after="60" w:line="360" w:lineRule="exact"/>
      <w:jc w:val="both"/>
    </w:pPr>
    <w:rPr>
      <w:rFonts w:ascii=".VnTime" w:eastAsia="Times New Roman" w:hAnsi=".VnTime" w:cs=".VnTime"/>
      <w:sz w:val="28"/>
      <w:szCs w:val="28"/>
      <w:lang w:val="en-GB" w:eastAsia="en-US"/>
    </w:rPr>
  </w:style>
  <w:style w:type="paragraph" w:styleId="Heading1">
    <w:name w:val="heading 1"/>
    <w:basedOn w:val="Normal"/>
    <w:next w:val="Normal"/>
    <w:link w:val="Heading1Char"/>
    <w:qFormat/>
    <w:rsid w:val="001006F1"/>
    <w:pPr>
      <w:keepNext/>
      <w:spacing w:before="120" w:after="120" w:line="400" w:lineRule="exact"/>
      <w:jc w:val="center"/>
      <w:outlineLvl w:val="0"/>
    </w:pPr>
    <w:rPr>
      <w:b/>
      <w:bCs/>
    </w:rPr>
  </w:style>
  <w:style w:type="paragraph" w:styleId="Heading2">
    <w:name w:val="heading 2"/>
    <w:basedOn w:val="Normal"/>
    <w:next w:val="Normal"/>
    <w:link w:val="Heading2Char"/>
    <w:qFormat/>
    <w:rsid w:val="001006F1"/>
    <w:pPr>
      <w:keepNext/>
      <w:outlineLvl w:val="1"/>
    </w:pPr>
    <w:rPr>
      <w:rFonts w:ascii=".VnTimeH" w:hAnsi=".VnTimeH" w:cs=".VnTimeH"/>
      <w:b/>
      <w:bCs/>
    </w:rPr>
  </w:style>
  <w:style w:type="paragraph" w:styleId="Heading3">
    <w:name w:val="heading 3"/>
    <w:basedOn w:val="Normal"/>
    <w:next w:val="Normal"/>
    <w:link w:val="Heading3Char"/>
    <w:qFormat/>
    <w:rsid w:val="001006F1"/>
    <w:pPr>
      <w:keepNext/>
      <w:spacing w:before="200" w:after="100" w:line="360" w:lineRule="auto"/>
      <w:outlineLvl w:val="2"/>
    </w:pPr>
    <w:rPr>
      <w:b/>
      <w:bCs/>
      <w:i/>
      <w:iCs/>
    </w:rPr>
  </w:style>
  <w:style w:type="paragraph" w:styleId="Heading4">
    <w:name w:val="heading 4"/>
    <w:basedOn w:val="Normal"/>
    <w:next w:val="Normal"/>
    <w:link w:val="Heading4Char"/>
    <w:qFormat/>
    <w:rsid w:val="001006F1"/>
    <w:pPr>
      <w:keepNext/>
      <w:spacing w:before="100" w:after="100" w:line="360" w:lineRule="auto"/>
      <w:outlineLvl w:val="3"/>
    </w:pPr>
    <w:rPr>
      <w:b/>
      <w:bCs/>
    </w:rPr>
  </w:style>
  <w:style w:type="paragraph" w:styleId="Heading5">
    <w:name w:val="heading 5"/>
    <w:basedOn w:val="Normal"/>
    <w:next w:val="Normal"/>
    <w:link w:val="Heading5Char"/>
    <w:qFormat/>
    <w:rsid w:val="001006F1"/>
    <w:pPr>
      <w:keepNext/>
      <w:spacing w:before="100" w:after="100" w:line="360" w:lineRule="auto"/>
      <w:outlineLvl w:val="4"/>
    </w:pPr>
    <w:rPr>
      <w:b/>
      <w:bCs/>
      <w:i/>
      <w:iCs/>
    </w:rPr>
  </w:style>
  <w:style w:type="paragraph" w:styleId="Heading6">
    <w:name w:val="heading 6"/>
    <w:basedOn w:val="Normal"/>
    <w:next w:val="Normal"/>
    <w:link w:val="Heading6Char"/>
    <w:qFormat/>
    <w:rsid w:val="001006F1"/>
    <w:pPr>
      <w:keepNext/>
      <w:spacing w:before="100" w:after="100" w:line="360" w:lineRule="auto"/>
      <w:ind w:firstLine="720"/>
      <w:outlineLvl w:val="5"/>
    </w:pPr>
    <w:rPr>
      <w:b/>
      <w:bCs/>
      <w:i/>
      <w:iCs/>
    </w:rPr>
  </w:style>
  <w:style w:type="paragraph" w:styleId="Heading7">
    <w:name w:val="heading 7"/>
    <w:basedOn w:val="Normal"/>
    <w:next w:val="Normal"/>
    <w:link w:val="Heading7Char"/>
    <w:qFormat/>
    <w:rsid w:val="001006F1"/>
    <w:pPr>
      <w:keepNext/>
      <w:outlineLvl w:val="6"/>
    </w:pPr>
    <w:rPr>
      <w:rFonts w:ascii=".VnArial" w:hAnsi=".VnArial" w:cs=".VnArial"/>
      <w:b/>
      <w:bCs/>
      <w:sz w:val="26"/>
      <w:szCs w:val="26"/>
    </w:rPr>
  </w:style>
  <w:style w:type="paragraph" w:styleId="Heading8">
    <w:name w:val="heading 8"/>
    <w:basedOn w:val="Normal"/>
    <w:next w:val="Normal"/>
    <w:link w:val="Heading8Char"/>
    <w:qFormat/>
    <w:rsid w:val="001006F1"/>
    <w:pPr>
      <w:keepNext/>
      <w:outlineLvl w:val="7"/>
    </w:pPr>
    <w:rPr>
      <w:rFonts w:ascii=".VnArial" w:hAnsi=".VnArial" w:cs=".VnArial"/>
      <w:b/>
      <w:bCs/>
      <w:sz w:val="24"/>
      <w:szCs w:val="24"/>
    </w:rPr>
  </w:style>
  <w:style w:type="paragraph" w:styleId="Heading9">
    <w:name w:val="heading 9"/>
    <w:basedOn w:val="Normal"/>
    <w:next w:val="Normal"/>
    <w:link w:val="Heading9Char"/>
    <w:qFormat/>
    <w:rsid w:val="001006F1"/>
    <w:pPr>
      <w:keepNex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6F1"/>
    <w:rPr>
      <w:rFonts w:ascii=".VnTime" w:eastAsia="Times New Roman" w:hAnsi=".VnTime" w:cs=".VnTime"/>
      <w:b/>
      <w:bCs/>
      <w:sz w:val="28"/>
      <w:szCs w:val="28"/>
      <w:lang w:val="en-GB" w:eastAsia="en-US"/>
    </w:rPr>
  </w:style>
  <w:style w:type="character" w:customStyle="1" w:styleId="Heading2Char">
    <w:name w:val="Heading 2 Char"/>
    <w:basedOn w:val="DefaultParagraphFont"/>
    <w:link w:val="Heading2"/>
    <w:rsid w:val="001006F1"/>
    <w:rPr>
      <w:rFonts w:ascii=".VnTimeH" w:eastAsia="Times New Roman" w:hAnsi=".VnTimeH" w:cs=".VnTimeH"/>
      <w:b/>
      <w:bCs/>
      <w:sz w:val="28"/>
      <w:szCs w:val="28"/>
      <w:lang w:val="en-GB" w:eastAsia="en-US"/>
    </w:rPr>
  </w:style>
  <w:style w:type="character" w:customStyle="1" w:styleId="Heading3Char">
    <w:name w:val="Heading 3 Char"/>
    <w:basedOn w:val="DefaultParagraphFont"/>
    <w:link w:val="Heading3"/>
    <w:rsid w:val="001006F1"/>
    <w:rPr>
      <w:rFonts w:ascii=".VnTime" w:eastAsia="Times New Roman" w:hAnsi=".VnTime" w:cs=".VnTime"/>
      <w:b/>
      <w:bCs/>
      <w:i/>
      <w:iCs/>
      <w:sz w:val="28"/>
      <w:szCs w:val="28"/>
      <w:lang w:val="en-GB" w:eastAsia="en-US"/>
    </w:rPr>
  </w:style>
  <w:style w:type="character" w:customStyle="1" w:styleId="Heading4Char">
    <w:name w:val="Heading 4 Char"/>
    <w:basedOn w:val="DefaultParagraphFont"/>
    <w:link w:val="Heading4"/>
    <w:rsid w:val="001006F1"/>
    <w:rPr>
      <w:rFonts w:ascii=".VnTime" w:eastAsia="Times New Roman" w:hAnsi=".VnTime" w:cs=".VnTime"/>
      <w:b/>
      <w:bCs/>
      <w:sz w:val="28"/>
      <w:szCs w:val="28"/>
      <w:lang w:val="en-GB" w:eastAsia="en-US"/>
    </w:rPr>
  </w:style>
  <w:style w:type="character" w:customStyle="1" w:styleId="Heading5Char">
    <w:name w:val="Heading 5 Char"/>
    <w:basedOn w:val="DefaultParagraphFont"/>
    <w:link w:val="Heading5"/>
    <w:rsid w:val="001006F1"/>
    <w:rPr>
      <w:rFonts w:ascii=".VnTime" w:eastAsia="Times New Roman" w:hAnsi=".VnTime" w:cs=".VnTime"/>
      <w:b/>
      <w:bCs/>
      <w:i/>
      <w:iCs/>
      <w:sz w:val="28"/>
      <w:szCs w:val="28"/>
      <w:lang w:val="en-GB" w:eastAsia="en-US"/>
    </w:rPr>
  </w:style>
  <w:style w:type="character" w:customStyle="1" w:styleId="Heading6Char">
    <w:name w:val="Heading 6 Char"/>
    <w:basedOn w:val="DefaultParagraphFont"/>
    <w:link w:val="Heading6"/>
    <w:rsid w:val="001006F1"/>
    <w:rPr>
      <w:rFonts w:ascii=".VnTime" w:eastAsia="Times New Roman" w:hAnsi=".VnTime" w:cs=".VnTime"/>
      <w:b/>
      <w:bCs/>
      <w:i/>
      <w:iCs/>
      <w:sz w:val="28"/>
      <w:szCs w:val="28"/>
      <w:lang w:val="en-GB" w:eastAsia="en-US"/>
    </w:rPr>
  </w:style>
  <w:style w:type="character" w:customStyle="1" w:styleId="Heading7Char">
    <w:name w:val="Heading 7 Char"/>
    <w:basedOn w:val="DefaultParagraphFont"/>
    <w:link w:val="Heading7"/>
    <w:rsid w:val="001006F1"/>
    <w:rPr>
      <w:rFonts w:ascii=".VnArial" w:eastAsia="Times New Roman" w:hAnsi=".VnArial" w:cs=".VnArial"/>
      <w:b/>
      <w:bCs/>
      <w:sz w:val="26"/>
      <w:szCs w:val="26"/>
      <w:lang w:val="en-GB" w:eastAsia="en-US"/>
    </w:rPr>
  </w:style>
  <w:style w:type="character" w:customStyle="1" w:styleId="Heading8Char">
    <w:name w:val="Heading 8 Char"/>
    <w:basedOn w:val="DefaultParagraphFont"/>
    <w:link w:val="Heading8"/>
    <w:rsid w:val="001006F1"/>
    <w:rPr>
      <w:rFonts w:ascii=".VnArial" w:eastAsia="Times New Roman" w:hAnsi=".VnArial" w:cs=".VnArial"/>
      <w:b/>
      <w:bCs/>
      <w:sz w:val="24"/>
      <w:szCs w:val="24"/>
      <w:lang w:val="en-GB" w:eastAsia="en-US"/>
    </w:rPr>
  </w:style>
  <w:style w:type="character" w:customStyle="1" w:styleId="Heading9Char">
    <w:name w:val="Heading 9 Char"/>
    <w:basedOn w:val="DefaultParagraphFont"/>
    <w:link w:val="Heading9"/>
    <w:rsid w:val="001006F1"/>
    <w:rPr>
      <w:rFonts w:ascii=".VnBodoniH" w:eastAsia="Times New Roman" w:hAnsi=".VnBodoniH" w:cs=".VnBodoniH"/>
      <w:b/>
      <w:bCs/>
      <w:sz w:val="32"/>
      <w:szCs w:val="32"/>
      <w:lang w:val="fr-FR" w:eastAsia="en-US"/>
    </w:rPr>
  </w:style>
  <w:style w:type="paragraph" w:styleId="BalloonText">
    <w:name w:val="Balloon Text"/>
    <w:basedOn w:val="Normal"/>
    <w:link w:val="BalloonTextChar"/>
    <w:semiHidden/>
    <w:rsid w:val="001006F1"/>
    <w:rPr>
      <w:rFonts w:ascii="Tahoma" w:hAnsi="Tahoma" w:cs="Tahoma"/>
      <w:sz w:val="16"/>
      <w:szCs w:val="16"/>
    </w:rPr>
  </w:style>
  <w:style w:type="character" w:customStyle="1" w:styleId="BalloonTextChar">
    <w:name w:val="Balloon Text Char"/>
    <w:basedOn w:val="DefaultParagraphFont"/>
    <w:link w:val="BalloonText"/>
    <w:semiHidden/>
    <w:rsid w:val="001006F1"/>
    <w:rPr>
      <w:rFonts w:ascii="Tahoma" w:eastAsia="Times New Roman" w:hAnsi="Tahoma" w:cs="Tahoma"/>
      <w:sz w:val="16"/>
      <w:szCs w:val="16"/>
      <w:lang w:val="en-GB" w:eastAsia="en-US"/>
    </w:rPr>
  </w:style>
  <w:style w:type="paragraph" w:styleId="BodyTextIndent">
    <w:name w:val="Body Text Indent"/>
    <w:basedOn w:val="Normal"/>
    <w:link w:val="BodyTextIndentChar"/>
    <w:rsid w:val="001006F1"/>
    <w:pPr>
      <w:spacing w:line="460" w:lineRule="atLeast"/>
    </w:pPr>
    <w:rPr>
      <w:i/>
      <w:iCs/>
      <w:sz w:val="24"/>
      <w:szCs w:val="24"/>
      <w:lang w:val="pt-BR"/>
    </w:rPr>
  </w:style>
  <w:style w:type="character" w:customStyle="1" w:styleId="BodyTextIndentChar">
    <w:name w:val="Body Text Indent Char"/>
    <w:basedOn w:val="DefaultParagraphFont"/>
    <w:link w:val="BodyTextIndent"/>
    <w:rsid w:val="001006F1"/>
    <w:rPr>
      <w:rFonts w:ascii=".VnTime" w:eastAsia="Times New Roman" w:hAnsi=".VnTime" w:cs=".VnTime"/>
      <w:i/>
      <w:iCs/>
      <w:sz w:val="24"/>
      <w:szCs w:val="24"/>
      <w:lang w:val="pt-BR" w:eastAsia="en-US"/>
    </w:rPr>
  </w:style>
  <w:style w:type="paragraph" w:styleId="FootnoteText">
    <w:name w:val="footnote text"/>
    <w:basedOn w:val="Normal"/>
    <w:link w:val="FootnoteTextChar"/>
    <w:semiHidden/>
    <w:rsid w:val="001006F1"/>
    <w:rPr>
      <w:sz w:val="20"/>
      <w:szCs w:val="20"/>
    </w:rPr>
  </w:style>
  <w:style w:type="character" w:customStyle="1" w:styleId="FootnoteTextChar">
    <w:name w:val="Footnote Text Char"/>
    <w:basedOn w:val="DefaultParagraphFont"/>
    <w:link w:val="FootnoteText"/>
    <w:semiHidden/>
    <w:rsid w:val="001006F1"/>
    <w:rPr>
      <w:rFonts w:ascii=".VnTime" w:eastAsia="Times New Roman" w:hAnsi=".VnTime" w:cs=".VnTime"/>
      <w:sz w:val="20"/>
      <w:szCs w:val="20"/>
      <w:lang w:val="en-GB" w:eastAsia="en-US"/>
    </w:rPr>
  </w:style>
  <w:style w:type="character" w:styleId="FootnoteReference">
    <w:name w:val="footnote reference"/>
    <w:semiHidden/>
    <w:rsid w:val="001006F1"/>
    <w:rPr>
      <w:vertAlign w:val="superscript"/>
    </w:rPr>
  </w:style>
  <w:style w:type="paragraph" w:styleId="BodyTextIndent2">
    <w:name w:val="Body Text Indent 2"/>
    <w:basedOn w:val="Normal"/>
    <w:link w:val="BodyTextIndent2Char"/>
    <w:rsid w:val="001006F1"/>
    <w:pPr>
      <w:ind w:left="720"/>
    </w:pPr>
  </w:style>
  <w:style w:type="character" w:customStyle="1" w:styleId="BodyTextIndent2Char">
    <w:name w:val="Body Text Indent 2 Char"/>
    <w:basedOn w:val="DefaultParagraphFont"/>
    <w:link w:val="BodyTextIndent2"/>
    <w:rsid w:val="001006F1"/>
    <w:rPr>
      <w:rFonts w:ascii=".VnTime" w:eastAsia="Times New Roman" w:hAnsi=".VnTime" w:cs=".VnTime"/>
      <w:sz w:val="28"/>
      <w:szCs w:val="28"/>
      <w:lang w:val="en-GB" w:eastAsia="en-US"/>
    </w:rPr>
  </w:style>
  <w:style w:type="paragraph" w:styleId="BodyTextIndent3">
    <w:name w:val="Body Text Indent 3"/>
    <w:basedOn w:val="Normal"/>
    <w:link w:val="BodyTextIndent3Char"/>
    <w:rsid w:val="001006F1"/>
    <w:pPr>
      <w:ind w:left="252"/>
    </w:pPr>
  </w:style>
  <w:style w:type="character" w:customStyle="1" w:styleId="BodyTextIndent3Char">
    <w:name w:val="Body Text Indent 3 Char"/>
    <w:basedOn w:val="DefaultParagraphFont"/>
    <w:link w:val="BodyTextIndent3"/>
    <w:rsid w:val="001006F1"/>
    <w:rPr>
      <w:rFonts w:ascii=".VnTime" w:eastAsia="Times New Roman" w:hAnsi=".VnTime" w:cs=".VnTime"/>
      <w:sz w:val="28"/>
      <w:szCs w:val="28"/>
      <w:lang w:val="en-GB" w:eastAsia="en-US"/>
    </w:rPr>
  </w:style>
  <w:style w:type="paragraph" w:styleId="Title">
    <w:name w:val="Title"/>
    <w:basedOn w:val="Normal"/>
    <w:link w:val="TitleChar"/>
    <w:qFormat/>
    <w:rsid w:val="001006F1"/>
    <w:pPr>
      <w:jc w:val="center"/>
    </w:pPr>
    <w:rPr>
      <w:rFonts w:ascii=".VnTimeH" w:hAnsi=".VnTimeH" w:cs=".VnTimeH"/>
      <w:b/>
      <w:bCs/>
    </w:rPr>
  </w:style>
  <w:style w:type="character" w:customStyle="1" w:styleId="TitleChar">
    <w:name w:val="Title Char"/>
    <w:basedOn w:val="DefaultParagraphFont"/>
    <w:link w:val="Title"/>
    <w:rsid w:val="001006F1"/>
    <w:rPr>
      <w:rFonts w:ascii=".VnTimeH" w:eastAsia="Times New Roman" w:hAnsi=".VnTimeH" w:cs=".VnTimeH"/>
      <w:b/>
      <w:bCs/>
      <w:sz w:val="28"/>
      <w:szCs w:val="28"/>
      <w:lang w:val="en-GB" w:eastAsia="en-US"/>
    </w:rPr>
  </w:style>
  <w:style w:type="paragraph" w:styleId="Subtitle">
    <w:name w:val="Subtitle"/>
    <w:basedOn w:val="Normal"/>
    <w:link w:val="SubtitleChar"/>
    <w:qFormat/>
    <w:rsid w:val="001006F1"/>
    <w:pPr>
      <w:spacing w:before="120" w:after="120" w:line="400" w:lineRule="exact"/>
      <w:jc w:val="center"/>
    </w:pPr>
    <w:rPr>
      <w:rFonts w:ascii=".VnTimeH" w:hAnsi=".VnTimeH" w:cs=".VnTimeH"/>
      <w:b/>
      <w:bCs/>
      <w:sz w:val="32"/>
      <w:szCs w:val="32"/>
    </w:rPr>
  </w:style>
  <w:style w:type="character" w:customStyle="1" w:styleId="SubtitleChar">
    <w:name w:val="Subtitle Char"/>
    <w:basedOn w:val="DefaultParagraphFont"/>
    <w:link w:val="Subtitle"/>
    <w:rsid w:val="001006F1"/>
    <w:rPr>
      <w:rFonts w:ascii=".VnTimeH" w:eastAsia="Times New Roman" w:hAnsi=".VnTimeH" w:cs=".VnTimeH"/>
      <w:b/>
      <w:bCs/>
      <w:sz w:val="32"/>
      <w:szCs w:val="32"/>
      <w:lang w:val="en-GB" w:eastAsia="en-US"/>
    </w:rPr>
  </w:style>
  <w:style w:type="paragraph" w:styleId="BodyText">
    <w:name w:val="Body Text"/>
    <w:basedOn w:val="Normal"/>
    <w:link w:val="BodyTextChar"/>
    <w:rsid w:val="001006F1"/>
  </w:style>
  <w:style w:type="character" w:customStyle="1" w:styleId="BodyTextChar">
    <w:name w:val="Body Text Char"/>
    <w:basedOn w:val="DefaultParagraphFont"/>
    <w:link w:val="BodyText"/>
    <w:rsid w:val="001006F1"/>
    <w:rPr>
      <w:rFonts w:ascii=".VnTime" w:eastAsia="Times New Roman" w:hAnsi=".VnTime" w:cs=".VnTime"/>
      <w:sz w:val="28"/>
      <w:szCs w:val="28"/>
      <w:lang w:val="en-GB" w:eastAsia="en-US"/>
    </w:rPr>
  </w:style>
  <w:style w:type="paragraph" w:styleId="Caption">
    <w:name w:val="caption"/>
    <w:basedOn w:val="Normal"/>
    <w:next w:val="Normal"/>
    <w:qFormat/>
    <w:rsid w:val="001006F1"/>
    <w:pPr>
      <w:spacing w:before="200" w:after="100" w:line="360" w:lineRule="auto"/>
    </w:pPr>
    <w:rPr>
      <w:b/>
      <w:bCs/>
      <w:i/>
      <w:iCs/>
    </w:rPr>
  </w:style>
  <w:style w:type="paragraph" w:styleId="BodyText3">
    <w:name w:val="Body Text 3"/>
    <w:basedOn w:val="Normal"/>
    <w:link w:val="BodyText3Char"/>
    <w:rsid w:val="001006F1"/>
    <w:pPr>
      <w:spacing w:line="300" w:lineRule="exact"/>
    </w:pPr>
    <w:rPr>
      <w:rFonts w:ascii=".VnArial" w:hAnsi=".VnArial" w:cs=".VnArial"/>
      <w:sz w:val="26"/>
      <w:szCs w:val="26"/>
    </w:rPr>
  </w:style>
  <w:style w:type="character" w:customStyle="1" w:styleId="BodyText3Char">
    <w:name w:val="Body Text 3 Char"/>
    <w:basedOn w:val="DefaultParagraphFont"/>
    <w:link w:val="BodyText3"/>
    <w:rsid w:val="001006F1"/>
    <w:rPr>
      <w:rFonts w:ascii=".VnArial" w:eastAsia="Times New Roman" w:hAnsi=".VnArial" w:cs=".VnArial"/>
      <w:sz w:val="26"/>
      <w:szCs w:val="26"/>
      <w:lang w:val="en-GB" w:eastAsia="en-US"/>
    </w:rPr>
  </w:style>
  <w:style w:type="paragraph" w:styleId="Header">
    <w:name w:val="header"/>
    <w:basedOn w:val="Normal"/>
    <w:link w:val="HeaderChar"/>
    <w:rsid w:val="001006F1"/>
    <w:pPr>
      <w:tabs>
        <w:tab w:val="center" w:pos="4320"/>
        <w:tab w:val="right" w:pos="8640"/>
      </w:tabs>
    </w:pPr>
  </w:style>
  <w:style w:type="character" w:customStyle="1" w:styleId="HeaderChar">
    <w:name w:val="Header Char"/>
    <w:basedOn w:val="DefaultParagraphFont"/>
    <w:link w:val="Header"/>
    <w:rsid w:val="001006F1"/>
    <w:rPr>
      <w:rFonts w:ascii=".VnTime" w:eastAsia="Times New Roman" w:hAnsi=".VnTime" w:cs=".VnTime"/>
      <w:sz w:val="28"/>
      <w:szCs w:val="28"/>
      <w:lang w:val="en-GB" w:eastAsia="en-US"/>
    </w:rPr>
  </w:style>
  <w:style w:type="paragraph" w:styleId="Footer">
    <w:name w:val="footer"/>
    <w:basedOn w:val="Normal"/>
    <w:link w:val="FooterChar"/>
    <w:uiPriority w:val="99"/>
    <w:rsid w:val="001006F1"/>
    <w:pPr>
      <w:tabs>
        <w:tab w:val="center" w:pos="4320"/>
        <w:tab w:val="right" w:pos="8640"/>
      </w:tabs>
    </w:pPr>
    <w:rPr>
      <w:rFonts w:cs="Times New Roman"/>
      <w:lang w:eastAsia="x-none"/>
    </w:rPr>
  </w:style>
  <w:style w:type="character" w:customStyle="1" w:styleId="FooterChar">
    <w:name w:val="Footer Char"/>
    <w:basedOn w:val="DefaultParagraphFont"/>
    <w:link w:val="Footer"/>
    <w:uiPriority w:val="99"/>
    <w:rsid w:val="001006F1"/>
    <w:rPr>
      <w:rFonts w:ascii=".VnTime" w:eastAsia="Times New Roman" w:hAnsi=".VnTime" w:cs="Times New Roman"/>
      <w:sz w:val="28"/>
      <w:szCs w:val="28"/>
      <w:lang w:val="en-GB" w:eastAsia="x-none"/>
    </w:rPr>
  </w:style>
  <w:style w:type="paragraph" w:customStyle="1" w:styleId="mc">
    <w:name w:val="mc"/>
    <w:basedOn w:val="Normal"/>
    <w:rsid w:val="001006F1"/>
    <w:pPr>
      <w:spacing w:line="360" w:lineRule="auto"/>
      <w:ind w:left="1701" w:hanging="1275"/>
    </w:pPr>
    <w:rPr>
      <w:i/>
      <w:iCs/>
      <w:lang w:val="vi-VN"/>
    </w:rPr>
  </w:style>
  <w:style w:type="paragraph" w:customStyle="1" w:styleId="MD">
    <w:name w:val="_MD"/>
    <w:basedOn w:val="Normal"/>
    <w:rsid w:val="001006F1"/>
    <w:pPr>
      <w:spacing w:line="360" w:lineRule="auto"/>
      <w:ind w:left="426" w:hanging="426"/>
    </w:pPr>
    <w:rPr>
      <w:lang w:val="vi-VN"/>
    </w:rPr>
  </w:style>
  <w:style w:type="character" w:styleId="PageNumber">
    <w:name w:val="page number"/>
    <w:basedOn w:val="DefaultParagraphFont"/>
    <w:rsid w:val="001006F1"/>
  </w:style>
  <w:style w:type="character" w:styleId="Hyperlink">
    <w:name w:val="Hyperlink"/>
    <w:rsid w:val="001006F1"/>
    <w:rPr>
      <w:color w:val="0000FF"/>
      <w:u w:val="single"/>
    </w:rPr>
  </w:style>
  <w:style w:type="paragraph" w:styleId="TOC3">
    <w:name w:val="toc 3"/>
    <w:basedOn w:val="Normal"/>
    <w:next w:val="Normal"/>
    <w:autoRedefine/>
    <w:semiHidden/>
    <w:rsid w:val="001006F1"/>
    <w:pPr>
      <w:tabs>
        <w:tab w:val="right" w:leader="dot" w:pos="8494"/>
      </w:tabs>
      <w:autoSpaceDE/>
      <w:autoSpaceDN/>
      <w:spacing w:line="340" w:lineRule="exact"/>
      <w:ind w:left="480"/>
    </w:pPr>
    <w:rPr>
      <w:noProof/>
      <w:lang w:val="pt-BR"/>
    </w:rPr>
  </w:style>
  <w:style w:type="table" w:styleId="TableGrid">
    <w:name w:val="Table Grid"/>
    <w:basedOn w:val="TableNormal"/>
    <w:rsid w:val="001006F1"/>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1006F1"/>
    <w:pPr>
      <w:autoSpaceDE/>
      <w:autoSpaceDN/>
    </w:pPr>
    <w:rPr>
      <w:rFonts w:ascii="Arial" w:hAnsi="Arial" w:cs="Arial"/>
      <w:sz w:val="20"/>
      <w:szCs w:val="20"/>
    </w:rPr>
  </w:style>
  <w:style w:type="character" w:customStyle="1" w:styleId="EndnoteTextChar">
    <w:name w:val="Endnote Text Char"/>
    <w:basedOn w:val="DefaultParagraphFont"/>
    <w:link w:val="EndnoteText"/>
    <w:semiHidden/>
    <w:rsid w:val="001006F1"/>
    <w:rPr>
      <w:rFonts w:ascii="Arial" w:eastAsia="Times New Roman" w:hAnsi="Arial" w:cs="Arial"/>
      <w:sz w:val="20"/>
      <w:szCs w:val="20"/>
      <w:lang w:val="en-GB" w:eastAsia="en-US"/>
    </w:rPr>
  </w:style>
  <w:style w:type="character" w:styleId="EndnoteReference">
    <w:name w:val="endnote reference"/>
    <w:semiHidden/>
    <w:rsid w:val="001006F1"/>
    <w:rPr>
      <w:vertAlign w:val="superscript"/>
    </w:rPr>
  </w:style>
  <w:style w:type="character" w:styleId="FollowedHyperlink">
    <w:name w:val="FollowedHyperlink"/>
    <w:rsid w:val="001006F1"/>
    <w:rPr>
      <w:color w:val="800080"/>
      <w:u w:val="single"/>
    </w:rPr>
  </w:style>
  <w:style w:type="paragraph" w:styleId="ListParagraph">
    <w:name w:val="List Paragraph"/>
    <w:basedOn w:val="Normal"/>
    <w:uiPriority w:val="34"/>
    <w:qFormat/>
    <w:rsid w:val="001006F1"/>
    <w:pPr>
      <w:ind w:left="720"/>
      <w:contextualSpacing/>
    </w:pPr>
  </w:style>
  <w:style w:type="numbering" w:customStyle="1" w:styleId="NoList1">
    <w:name w:val="No List1"/>
    <w:next w:val="NoList"/>
    <w:semiHidden/>
    <w:rsid w:val="001006F1"/>
  </w:style>
  <w:style w:type="paragraph" w:customStyle="1" w:styleId="Char">
    <w:name w:val="Char"/>
    <w:basedOn w:val="Normal"/>
    <w:rsid w:val="001006F1"/>
    <w:pPr>
      <w:autoSpaceDE/>
      <w:autoSpaceDN/>
      <w:spacing w:after="160" w:line="240" w:lineRule="exact"/>
    </w:pPr>
    <w:rPr>
      <w:rFonts w:ascii="Verdana" w:hAnsi="Verdana" w:cs="Times New Roman"/>
      <w:sz w:val="20"/>
      <w:szCs w:val="20"/>
      <w:lang w:val="en-US"/>
    </w:rPr>
  </w:style>
  <w:style w:type="paragraph" w:styleId="BodyText2">
    <w:name w:val="Body Text 2"/>
    <w:basedOn w:val="Normal"/>
    <w:link w:val="BodyText2Char"/>
    <w:rsid w:val="001006F1"/>
    <w:pPr>
      <w:autoSpaceDE/>
      <w:autoSpaceDN/>
    </w:pPr>
    <w:rPr>
      <w:rFonts w:cs="Times New Roman"/>
      <w:b/>
      <w:szCs w:val="20"/>
      <w:lang w:val="x-none" w:eastAsia="x-none"/>
    </w:rPr>
  </w:style>
  <w:style w:type="character" w:customStyle="1" w:styleId="BodyText2Char">
    <w:name w:val="Body Text 2 Char"/>
    <w:basedOn w:val="DefaultParagraphFont"/>
    <w:link w:val="BodyText2"/>
    <w:rsid w:val="001006F1"/>
    <w:rPr>
      <w:rFonts w:ascii=".VnTime" w:eastAsia="Times New Roman" w:hAnsi=".VnTime" w:cs="Times New Roman"/>
      <w:b/>
      <w:sz w:val="28"/>
      <w:szCs w:val="20"/>
      <w:lang w:val="x-none" w:eastAsia="x-none"/>
    </w:rPr>
  </w:style>
  <w:style w:type="character" w:styleId="CommentReference">
    <w:name w:val="annotation reference"/>
    <w:uiPriority w:val="99"/>
    <w:semiHidden/>
    <w:unhideWhenUsed/>
    <w:rsid w:val="001006F1"/>
    <w:rPr>
      <w:sz w:val="16"/>
      <w:szCs w:val="16"/>
    </w:rPr>
  </w:style>
  <w:style w:type="paragraph" w:styleId="CommentText">
    <w:name w:val="annotation text"/>
    <w:basedOn w:val="Normal"/>
    <w:link w:val="CommentTextChar"/>
    <w:uiPriority w:val="99"/>
    <w:semiHidden/>
    <w:unhideWhenUsed/>
    <w:rsid w:val="001006F1"/>
    <w:rPr>
      <w:rFonts w:cs="Times New Roman"/>
      <w:sz w:val="20"/>
      <w:szCs w:val="20"/>
      <w:lang w:eastAsia="x-none"/>
    </w:rPr>
  </w:style>
  <w:style w:type="character" w:customStyle="1" w:styleId="CommentTextChar">
    <w:name w:val="Comment Text Char"/>
    <w:basedOn w:val="DefaultParagraphFont"/>
    <w:link w:val="CommentText"/>
    <w:uiPriority w:val="99"/>
    <w:semiHidden/>
    <w:rsid w:val="001006F1"/>
    <w:rPr>
      <w:rFonts w:ascii=".VnTime" w:eastAsia="Times New Roman" w:hAnsi=".VnTime"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1006F1"/>
    <w:rPr>
      <w:b/>
      <w:bCs/>
    </w:rPr>
  </w:style>
  <w:style w:type="character" w:customStyle="1" w:styleId="CommentSubjectChar">
    <w:name w:val="Comment Subject Char"/>
    <w:basedOn w:val="CommentTextChar"/>
    <w:link w:val="CommentSubject"/>
    <w:uiPriority w:val="99"/>
    <w:semiHidden/>
    <w:rsid w:val="001006F1"/>
    <w:rPr>
      <w:rFonts w:ascii=".VnTime" w:eastAsia="Times New Roman" w:hAnsi=".VnTime" w:cs="Times New Roman"/>
      <w:b/>
      <w:bCs/>
      <w:sz w:val="20"/>
      <w:szCs w:val="20"/>
      <w:lang w:val="en-GB" w:eastAsia="x-none"/>
    </w:rPr>
  </w:style>
  <w:style w:type="paragraph" w:styleId="Revision">
    <w:name w:val="Revision"/>
    <w:hidden/>
    <w:uiPriority w:val="99"/>
    <w:semiHidden/>
    <w:rsid w:val="001006F1"/>
    <w:pPr>
      <w:spacing w:before="60" w:after="60" w:line="360" w:lineRule="exact"/>
      <w:jc w:val="both"/>
    </w:pPr>
    <w:rPr>
      <w:rFonts w:ascii=".VnTime" w:eastAsia="Times New Roman" w:hAnsi=".VnTime" w:cs=".VnTime"/>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54876">
      <w:bodyDiv w:val="1"/>
      <w:marLeft w:val="0"/>
      <w:marRight w:val="0"/>
      <w:marTop w:val="0"/>
      <w:marBottom w:val="0"/>
      <w:divBdr>
        <w:top w:val="none" w:sz="0" w:space="0" w:color="auto"/>
        <w:left w:val="none" w:sz="0" w:space="0" w:color="auto"/>
        <w:bottom w:val="none" w:sz="0" w:space="0" w:color="auto"/>
        <w:right w:val="none" w:sz="0" w:space="0" w:color="auto"/>
      </w:divBdr>
    </w:div>
    <w:div w:id="149495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553E70-5020-456D-9978-1F24678CFDF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1129C976-EE08-4681-833D-FA9F50881B91}">
      <dgm:prSet phldrT="[Text]" custT="1"/>
      <dgm:spPr/>
      <dgm:t>
        <a:bodyPr/>
        <a:lstStyle/>
        <a:p>
          <a:r>
            <a:rPr lang="vi-VN" sz="1400">
              <a:latin typeface="+mj-lt"/>
            </a:rPr>
            <a:t>Trưởng khoa</a:t>
          </a:r>
          <a:endParaRPr lang="en-US" sz="1400">
            <a:latin typeface="+mj-lt"/>
          </a:endParaRPr>
        </a:p>
      </dgm:t>
    </dgm:pt>
    <dgm:pt modelId="{30A923DE-CBCB-4B5C-A32E-2A8D449DBF30}" type="parTrans" cxnId="{3FCCEE39-B276-4063-8B45-2720B28D70C6}">
      <dgm:prSet/>
      <dgm:spPr/>
      <dgm:t>
        <a:bodyPr/>
        <a:lstStyle/>
        <a:p>
          <a:endParaRPr lang="en-US" sz="1400">
            <a:latin typeface="+mj-lt"/>
          </a:endParaRPr>
        </a:p>
      </dgm:t>
    </dgm:pt>
    <dgm:pt modelId="{6C5373E8-B467-4D11-B499-585D34329AEF}" type="sibTrans" cxnId="{3FCCEE39-B276-4063-8B45-2720B28D70C6}">
      <dgm:prSet/>
      <dgm:spPr/>
      <dgm:t>
        <a:bodyPr/>
        <a:lstStyle/>
        <a:p>
          <a:endParaRPr lang="en-US" sz="1400">
            <a:latin typeface="+mj-lt"/>
          </a:endParaRPr>
        </a:p>
      </dgm:t>
    </dgm:pt>
    <dgm:pt modelId="{A6414D7B-5B17-4C8F-AC08-FFADBCF24F78}" type="asst">
      <dgm:prSet phldrT="[Text]" custT="1"/>
      <dgm:spPr/>
      <dgm:t>
        <a:bodyPr/>
        <a:lstStyle/>
        <a:p>
          <a:r>
            <a:rPr lang="vi-VN" sz="1400">
              <a:latin typeface="+mj-lt"/>
            </a:rPr>
            <a:t>Phó trưởng khoa</a:t>
          </a:r>
          <a:endParaRPr lang="en-US" sz="1400">
            <a:latin typeface="+mj-lt"/>
          </a:endParaRPr>
        </a:p>
      </dgm:t>
    </dgm:pt>
    <dgm:pt modelId="{673EFA7E-96E9-4095-8AB6-3A6D9A2CB16A}" type="parTrans" cxnId="{16A7CD39-B767-456D-A30E-AEEFB43E8552}">
      <dgm:prSet/>
      <dgm:spPr/>
      <dgm:t>
        <a:bodyPr/>
        <a:lstStyle/>
        <a:p>
          <a:endParaRPr lang="en-US" sz="1400">
            <a:latin typeface="+mj-lt"/>
          </a:endParaRPr>
        </a:p>
      </dgm:t>
    </dgm:pt>
    <dgm:pt modelId="{9FC67A91-FF7C-4524-AB03-506F7B76B4E7}" type="sibTrans" cxnId="{16A7CD39-B767-456D-A30E-AEEFB43E8552}">
      <dgm:prSet/>
      <dgm:spPr/>
      <dgm:t>
        <a:bodyPr/>
        <a:lstStyle/>
        <a:p>
          <a:endParaRPr lang="en-US" sz="1400">
            <a:latin typeface="+mj-lt"/>
          </a:endParaRPr>
        </a:p>
      </dgm:t>
    </dgm:pt>
    <dgm:pt modelId="{EE7DDED8-49EE-4D8D-BA75-AC7E80C81804}">
      <dgm:prSet phldrT="[Text]" custT="1"/>
      <dgm:spPr/>
      <dgm:t>
        <a:bodyPr/>
        <a:lstStyle/>
        <a:p>
          <a:r>
            <a:rPr lang="vi-VN" sz="1400">
              <a:latin typeface="+mj-lt"/>
            </a:rPr>
            <a:t>Bộ môn Tài chính - Kinh tế cơ sở</a:t>
          </a:r>
          <a:endParaRPr lang="en-US" sz="1400">
            <a:latin typeface="+mj-lt"/>
          </a:endParaRPr>
        </a:p>
      </dgm:t>
    </dgm:pt>
    <dgm:pt modelId="{F0C65FD6-D897-4C58-8DD3-5F9D3C1EC281}" type="parTrans" cxnId="{9847203A-E08E-4175-BCFE-F5F81F0E1B69}">
      <dgm:prSet/>
      <dgm:spPr/>
      <dgm:t>
        <a:bodyPr/>
        <a:lstStyle/>
        <a:p>
          <a:endParaRPr lang="en-US" sz="1400">
            <a:latin typeface="+mj-lt"/>
          </a:endParaRPr>
        </a:p>
      </dgm:t>
    </dgm:pt>
    <dgm:pt modelId="{9552EAAD-E814-4696-90EC-FB6F965FB98C}" type="sibTrans" cxnId="{9847203A-E08E-4175-BCFE-F5F81F0E1B69}">
      <dgm:prSet/>
      <dgm:spPr/>
      <dgm:t>
        <a:bodyPr/>
        <a:lstStyle/>
        <a:p>
          <a:endParaRPr lang="en-US" sz="1400">
            <a:latin typeface="+mj-lt"/>
          </a:endParaRPr>
        </a:p>
      </dgm:t>
    </dgm:pt>
    <dgm:pt modelId="{3750BA78-6502-42FE-B8A9-5D91B1061966}">
      <dgm:prSet phldrT="[Text]" custT="1"/>
      <dgm:spPr/>
      <dgm:t>
        <a:bodyPr/>
        <a:lstStyle/>
        <a:p>
          <a:r>
            <a:rPr lang="vi-VN" sz="1400">
              <a:latin typeface="+mj-lt"/>
            </a:rPr>
            <a:t>Bộ môn Kế toán</a:t>
          </a:r>
          <a:endParaRPr lang="en-US" sz="1400">
            <a:latin typeface="+mj-lt"/>
          </a:endParaRPr>
        </a:p>
      </dgm:t>
    </dgm:pt>
    <dgm:pt modelId="{C60B1930-DBBD-4A04-A972-18AC2ACACD1E}" type="parTrans" cxnId="{F1777805-5C84-4A2B-B7CA-3F26340CFF1F}">
      <dgm:prSet/>
      <dgm:spPr/>
      <dgm:t>
        <a:bodyPr/>
        <a:lstStyle/>
        <a:p>
          <a:endParaRPr lang="en-US" sz="1400">
            <a:latin typeface="+mj-lt"/>
          </a:endParaRPr>
        </a:p>
      </dgm:t>
    </dgm:pt>
    <dgm:pt modelId="{7CC39AED-F5D8-49B6-BDED-224B3FE45588}" type="sibTrans" cxnId="{F1777805-5C84-4A2B-B7CA-3F26340CFF1F}">
      <dgm:prSet/>
      <dgm:spPr/>
      <dgm:t>
        <a:bodyPr/>
        <a:lstStyle/>
        <a:p>
          <a:endParaRPr lang="en-US" sz="1400">
            <a:latin typeface="+mj-lt"/>
          </a:endParaRPr>
        </a:p>
      </dgm:t>
    </dgm:pt>
    <dgm:pt modelId="{3A96AF47-B318-4CFC-94EF-321ACD8582B4}">
      <dgm:prSet phldrT="[Text]" custT="1"/>
      <dgm:spPr/>
      <dgm:t>
        <a:bodyPr/>
        <a:lstStyle/>
        <a:p>
          <a:r>
            <a:rPr lang="vi-VN" sz="1400">
              <a:latin typeface="+mj-lt"/>
            </a:rPr>
            <a:t>Bộ môn Quản trị kinh doanh - Du lịch</a:t>
          </a:r>
          <a:endParaRPr lang="en-US" sz="1400">
            <a:latin typeface="+mj-lt"/>
          </a:endParaRPr>
        </a:p>
      </dgm:t>
    </dgm:pt>
    <dgm:pt modelId="{89D56FC7-B32F-4AFC-BC35-26D87A20AE18}" type="parTrans" cxnId="{2F8D964E-8B9A-45A0-88E9-04532EE989BE}">
      <dgm:prSet/>
      <dgm:spPr/>
      <dgm:t>
        <a:bodyPr/>
        <a:lstStyle/>
        <a:p>
          <a:endParaRPr lang="en-US" sz="1400">
            <a:latin typeface="+mj-lt"/>
          </a:endParaRPr>
        </a:p>
      </dgm:t>
    </dgm:pt>
    <dgm:pt modelId="{CB4ACD15-3CAA-49D9-8223-054010775C7B}" type="sibTrans" cxnId="{2F8D964E-8B9A-45A0-88E9-04532EE989BE}">
      <dgm:prSet/>
      <dgm:spPr/>
      <dgm:t>
        <a:bodyPr/>
        <a:lstStyle/>
        <a:p>
          <a:endParaRPr lang="en-US" sz="1400">
            <a:latin typeface="+mj-lt"/>
          </a:endParaRPr>
        </a:p>
      </dgm:t>
    </dgm:pt>
    <dgm:pt modelId="{BB53D9C4-A674-44ED-89FA-56DBB063A320}" type="asst">
      <dgm:prSet phldrT="[Text]" custT="1"/>
      <dgm:spPr/>
      <dgm:t>
        <a:bodyPr/>
        <a:lstStyle/>
        <a:p>
          <a:r>
            <a:rPr lang="vi-VN" sz="1400">
              <a:latin typeface="+mj-lt"/>
            </a:rPr>
            <a:t>Phó trưởng khoa</a:t>
          </a:r>
          <a:endParaRPr lang="en-US" sz="1400">
            <a:latin typeface="+mj-lt"/>
          </a:endParaRPr>
        </a:p>
      </dgm:t>
    </dgm:pt>
    <dgm:pt modelId="{816CEAFC-25B3-4F35-964E-BE84BCA0B993}" type="parTrans" cxnId="{AF21BBB2-170F-4E9C-9E66-E42A2FF75CF3}">
      <dgm:prSet/>
      <dgm:spPr/>
      <dgm:t>
        <a:bodyPr/>
        <a:lstStyle/>
        <a:p>
          <a:endParaRPr lang="en-US" sz="1400">
            <a:latin typeface="+mj-lt"/>
          </a:endParaRPr>
        </a:p>
      </dgm:t>
    </dgm:pt>
    <dgm:pt modelId="{F45F0FC5-72B0-47F0-B71C-5D3C8177DECF}" type="sibTrans" cxnId="{AF21BBB2-170F-4E9C-9E66-E42A2FF75CF3}">
      <dgm:prSet/>
      <dgm:spPr/>
      <dgm:t>
        <a:bodyPr/>
        <a:lstStyle/>
        <a:p>
          <a:endParaRPr lang="en-US" sz="1400">
            <a:latin typeface="+mj-lt"/>
          </a:endParaRPr>
        </a:p>
      </dgm:t>
    </dgm:pt>
    <dgm:pt modelId="{E06896B4-411B-4CC8-A0DC-F25BC4BDDC5F}" type="pres">
      <dgm:prSet presAssocID="{B7553E70-5020-456D-9978-1F24678CFDF1}" presName="hierChild1" presStyleCnt="0">
        <dgm:presLayoutVars>
          <dgm:orgChart val="1"/>
          <dgm:chPref val="1"/>
          <dgm:dir/>
          <dgm:animOne val="branch"/>
          <dgm:animLvl val="lvl"/>
          <dgm:resizeHandles/>
        </dgm:presLayoutVars>
      </dgm:prSet>
      <dgm:spPr/>
      <dgm:t>
        <a:bodyPr/>
        <a:lstStyle/>
        <a:p>
          <a:endParaRPr lang="en-US"/>
        </a:p>
      </dgm:t>
    </dgm:pt>
    <dgm:pt modelId="{00DBC21C-022E-4B19-A669-60593E8B27A7}" type="pres">
      <dgm:prSet presAssocID="{1129C976-EE08-4681-833D-FA9F50881B91}" presName="hierRoot1" presStyleCnt="0">
        <dgm:presLayoutVars>
          <dgm:hierBranch val="init"/>
        </dgm:presLayoutVars>
      </dgm:prSet>
      <dgm:spPr/>
    </dgm:pt>
    <dgm:pt modelId="{A2156012-97C5-4337-AB2A-F8E158AEF25C}" type="pres">
      <dgm:prSet presAssocID="{1129C976-EE08-4681-833D-FA9F50881B91}" presName="rootComposite1" presStyleCnt="0"/>
      <dgm:spPr/>
    </dgm:pt>
    <dgm:pt modelId="{E749BB8C-325D-4CBA-BD52-69DD09AE687F}" type="pres">
      <dgm:prSet presAssocID="{1129C976-EE08-4681-833D-FA9F50881B91}" presName="rootText1" presStyleLbl="node0" presStyleIdx="0" presStyleCnt="1">
        <dgm:presLayoutVars>
          <dgm:chPref val="3"/>
        </dgm:presLayoutVars>
      </dgm:prSet>
      <dgm:spPr/>
      <dgm:t>
        <a:bodyPr/>
        <a:lstStyle/>
        <a:p>
          <a:endParaRPr lang="en-US"/>
        </a:p>
      </dgm:t>
    </dgm:pt>
    <dgm:pt modelId="{F0CA3959-D850-44BE-B1D6-C23361B4CC8F}" type="pres">
      <dgm:prSet presAssocID="{1129C976-EE08-4681-833D-FA9F50881B91}" presName="rootConnector1" presStyleLbl="node1" presStyleIdx="0" presStyleCnt="0"/>
      <dgm:spPr/>
      <dgm:t>
        <a:bodyPr/>
        <a:lstStyle/>
        <a:p>
          <a:endParaRPr lang="en-US"/>
        </a:p>
      </dgm:t>
    </dgm:pt>
    <dgm:pt modelId="{9D0B663F-3DE2-4440-B21A-7B6F1C52ED8C}" type="pres">
      <dgm:prSet presAssocID="{1129C976-EE08-4681-833D-FA9F50881B91}" presName="hierChild2" presStyleCnt="0"/>
      <dgm:spPr/>
    </dgm:pt>
    <dgm:pt modelId="{04D2EDF5-9F60-4653-A6B0-225BDDE36BAA}" type="pres">
      <dgm:prSet presAssocID="{F0C65FD6-D897-4C58-8DD3-5F9D3C1EC281}" presName="Name37" presStyleLbl="parChTrans1D2" presStyleIdx="0" presStyleCnt="5"/>
      <dgm:spPr/>
      <dgm:t>
        <a:bodyPr/>
        <a:lstStyle/>
        <a:p>
          <a:endParaRPr lang="en-US"/>
        </a:p>
      </dgm:t>
    </dgm:pt>
    <dgm:pt modelId="{6AA16FDE-2D12-448F-ACCE-F1812B57F1CF}" type="pres">
      <dgm:prSet presAssocID="{EE7DDED8-49EE-4D8D-BA75-AC7E80C81804}" presName="hierRoot2" presStyleCnt="0">
        <dgm:presLayoutVars>
          <dgm:hierBranch val="init"/>
        </dgm:presLayoutVars>
      </dgm:prSet>
      <dgm:spPr/>
    </dgm:pt>
    <dgm:pt modelId="{50769CF0-31F1-47E2-BCE2-F75E8598DFD6}" type="pres">
      <dgm:prSet presAssocID="{EE7DDED8-49EE-4D8D-BA75-AC7E80C81804}" presName="rootComposite" presStyleCnt="0"/>
      <dgm:spPr/>
    </dgm:pt>
    <dgm:pt modelId="{1BEE297E-8C00-4A6C-9CAE-051E2480A686}" type="pres">
      <dgm:prSet presAssocID="{EE7DDED8-49EE-4D8D-BA75-AC7E80C81804}" presName="rootText" presStyleLbl="node2" presStyleIdx="0" presStyleCnt="3">
        <dgm:presLayoutVars>
          <dgm:chPref val="3"/>
        </dgm:presLayoutVars>
      </dgm:prSet>
      <dgm:spPr/>
      <dgm:t>
        <a:bodyPr/>
        <a:lstStyle/>
        <a:p>
          <a:endParaRPr lang="en-US"/>
        </a:p>
      </dgm:t>
    </dgm:pt>
    <dgm:pt modelId="{DC3A38C2-875D-4176-B2E0-4B6C4C7D7FA7}" type="pres">
      <dgm:prSet presAssocID="{EE7DDED8-49EE-4D8D-BA75-AC7E80C81804}" presName="rootConnector" presStyleLbl="node2" presStyleIdx="0" presStyleCnt="3"/>
      <dgm:spPr/>
      <dgm:t>
        <a:bodyPr/>
        <a:lstStyle/>
        <a:p>
          <a:endParaRPr lang="en-US"/>
        </a:p>
      </dgm:t>
    </dgm:pt>
    <dgm:pt modelId="{F78BD3EC-F0E6-4FEF-915E-29F0212259CD}" type="pres">
      <dgm:prSet presAssocID="{EE7DDED8-49EE-4D8D-BA75-AC7E80C81804}" presName="hierChild4" presStyleCnt="0"/>
      <dgm:spPr/>
    </dgm:pt>
    <dgm:pt modelId="{DA6F366B-317D-4B23-84D5-164F3E017DE5}" type="pres">
      <dgm:prSet presAssocID="{EE7DDED8-49EE-4D8D-BA75-AC7E80C81804}" presName="hierChild5" presStyleCnt="0"/>
      <dgm:spPr/>
    </dgm:pt>
    <dgm:pt modelId="{FC01F1F3-8049-4673-AB29-7D07DA760369}" type="pres">
      <dgm:prSet presAssocID="{C60B1930-DBBD-4A04-A972-18AC2ACACD1E}" presName="Name37" presStyleLbl="parChTrans1D2" presStyleIdx="1" presStyleCnt="5"/>
      <dgm:spPr/>
      <dgm:t>
        <a:bodyPr/>
        <a:lstStyle/>
        <a:p>
          <a:endParaRPr lang="en-US"/>
        </a:p>
      </dgm:t>
    </dgm:pt>
    <dgm:pt modelId="{52B24188-C8B0-4BEB-9197-1C73E0465E66}" type="pres">
      <dgm:prSet presAssocID="{3750BA78-6502-42FE-B8A9-5D91B1061966}" presName="hierRoot2" presStyleCnt="0">
        <dgm:presLayoutVars>
          <dgm:hierBranch val="init"/>
        </dgm:presLayoutVars>
      </dgm:prSet>
      <dgm:spPr/>
    </dgm:pt>
    <dgm:pt modelId="{F6DF8568-45DB-4F84-9E37-6D367AA6E846}" type="pres">
      <dgm:prSet presAssocID="{3750BA78-6502-42FE-B8A9-5D91B1061966}" presName="rootComposite" presStyleCnt="0"/>
      <dgm:spPr/>
    </dgm:pt>
    <dgm:pt modelId="{051CE8BE-6EC2-495B-BBEC-858B99B2E148}" type="pres">
      <dgm:prSet presAssocID="{3750BA78-6502-42FE-B8A9-5D91B1061966}" presName="rootText" presStyleLbl="node2" presStyleIdx="1" presStyleCnt="3">
        <dgm:presLayoutVars>
          <dgm:chPref val="3"/>
        </dgm:presLayoutVars>
      </dgm:prSet>
      <dgm:spPr/>
      <dgm:t>
        <a:bodyPr/>
        <a:lstStyle/>
        <a:p>
          <a:endParaRPr lang="en-US"/>
        </a:p>
      </dgm:t>
    </dgm:pt>
    <dgm:pt modelId="{1D6FA56A-F5F0-453B-86C2-13E371E4E24D}" type="pres">
      <dgm:prSet presAssocID="{3750BA78-6502-42FE-B8A9-5D91B1061966}" presName="rootConnector" presStyleLbl="node2" presStyleIdx="1" presStyleCnt="3"/>
      <dgm:spPr/>
      <dgm:t>
        <a:bodyPr/>
        <a:lstStyle/>
        <a:p>
          <a:endParaRPr lang="en-US"/>
        </a:p>
      </dgm:t>
    </dgm:pt>
    <dgm:pt modelId="{47D6F717-3FA4-420C-ABE0-C9CE99C7BBCF}" type="pres">
      <dgm:prSet presAssocID="{3750BA78-6502-42FE-B8A9-5D91B1061966}" presName="hierChild4" presStyleCnt="0"/>
      <dgm:spPr/>
    </dgm:pt>
    <dgm:pt modelId="{8935701D-94E2-40C8-A5D2-19A4E911EC3B}" type="pres">
      <dgm:prSet presAssocID="{3750BA78-6502-42FE-B8A9-5D91B1061966}" presName="hierChild5" presStyleCnt="0"/>
      <dgm:spPr/>
    </dgm:pt>
    <dgm:pt modelId="{7EF4BC1E-66DA-4A40-9F6A-9E22FFA89C9F}" type="pres">
      <dgm:prSet presAssocID="{89D56FC7-B32F-4AFC-BC35-26D87A20AE18}" presName="Name37" presStyleLbl="parChTrans1D2" presStyleIdx="2" presStyleCnt="5"/>
      <dgm:spPr/>
      <dgm:t>
        <a:bodyPr/>
        <a:lstStyle/>
        <a:p>
          <a:endParaRPr lang="en-US"/>
        </a:p>
      </dgm:t>
    </dgm:pt>
    <dgm:pt modelId="{0F946A49-A07E-40F2-8248-C8F732974B95}" type="pres">
      <dgm:prSet presAssocID="{3A96AF47-B318-4CFC-94EF-321ACD8582B4}" presName="hierRoot2" presStyleCnt="0">
        <dgm:presLayoutVars>
          <dgm:hierBranch val="init"/>
        </dgm:presLayoutVars>
      </dgm:prSet>
      <dgm:spPr/>
    </dgm:pt>
    <dgm:pt modelId="{18037BC8-5E88-43EA-ACAF-C9C1718A4382}" type="pres">
      <dgm:prSet presAssocID="{3A96AF47-B318-4CFC-94EF-321ACD8582B4}" presName="rootComposite" presStyleCnt="0"/>
      <dgm:spPr/>
    </dgm:pt>
    <dgm:pt modelId="{AA15F00E-028F-47C1-B933-5B64E2ED40E9}" type="pres">
      <dgm:prSet presAssocID="{3A96AF47-B318-4CFC-94EF-321ACD8582B4}" presName="rootText" presStyleLbl="node2" presStyleIdx="2" presStyleCnt="3">
        <dgm:presLayoutVars>
          <dgm:chPref val="3"/>
        </dgm:presLayoutVars>
      </dgm:prSet>
      <dgm:spPr/>
      <dgm:t>
        <a:bodyPr/>
        <a:lstStyle/>
        <a:p>
          <a:endParaRPr lang="en-US"/>
        </a:p>
      </dgm:t>
    </dgm:pt>
    <dgm:pt modelId="{F98525B2-A070-4C5F-8DBE-66944252F9AA}" type="pres">
      <dgm:prSet presAssocID="{3A96AF47-B318-4CFC-94EF-321ACD8582B4}" presName="rootConnector" presStyleLbl="node2" presStyleIdx="2" presStyleCnt="3"/>
      <dgm:spPr/>
      <dgm:t>
        <a:bodyPr/>
        <a:lstStyle/>
        <a:p>
          <a:endParaRPr lang="en-US"/>
        </a:p>
      </dgm:t>
    </dgm:pt>
    <dgm:pt modelId="{6031BCC6-198E-4F3C-B5C5-0DAA8950D804}" type="pres">
      <dgm:prSet presAssocID="{3A96AF47-B318-4CFC-94EF-321ACD8582B4}" presName="hierChild4" presStyleCnt="0"/>
      <dgm:spPr/>
    </dgm:pt>
    <dgm:pt modelId="{FF022D01-E2AB-4D09-AAF5-00E6106F4322}" type="pres">
      <dgm:prSet presAssocID="{3A96AF47-B318-4CFC-94EF-321ACD8582B4}" presName="hierChild5" presStyleCnt="0"/>
      <dgm:spPr/>
    </dgm:pt>
    <dgm:pt modelId="{B2B073E1-F17F-4224-B8AD-684934F6C180}" type="pres">
      <dgm:prSet presAssocID="{1129C976-EE08-4681-833D-FA9F50881B91}" presName="hierChild3" presStyleCnt="0"/>
      <dgm:spPr/>
    </dgm:pt>
    <dgm:pt modelId="{9813613D-231E-4527-B974-803DAC4F2EB7}" type="pres">
      <dgm:prSet presAssocID="{673EFA7E-96E9-4095-8AB6-3A6D9A2CB16A}" presName="Name111" presStyleLbl="parChTrans1D2" presStyleIdx="3" presStyleCnt="5"/>
      <dgm:spPr/>
      <dgm:t>
        <a:bodyPr/>
        <a:lstStyle/>
        <a:p>
          <a:endParaRPr lang="en-US"/>
        </a:p>
      </dgm:t>
    </dgm:pt>
    <dgm:pt modelId="{732F4CFF-7F00-420A-B269-D15491654A27}" type="pres">
      <dgm:prSet presAssocID="{A6414D7B-5B17-4C8F-AC08-FFADBCF24F78}" presName="hierRoot3" presStyleCnt="0">
        <dgm:presLayoutVars>
          <dgm:hierBranch val="init"/>
        </dgm:presLayoutVars>
      </dgm:prSet>
      <dgm:spPr/>
    </dgm:pt>
    <dgm:pt modelId="{FF5FD4E6-1420-420A-BE84-355BA93B36F0}" type="pres">
      <dgm:prSet presAssocID="{A6414D7B-5B17-4C8F-AC08-FFADBCF24F78}" presName="rootComposite3" presStyleCnt="0"/>
      <dgm:spPr/>
    </dgm:pt>
    <dgm:pt modelId="{6DE58464-ADF5-4885-A65A-30CC49B145B0}" type="pres">
      <dgm:prSet presAssocID="{A6414D7B-5B17-4C8F-AC08-FFADBCF24F78}" presName="rootText3" presStyleLbl="asst1" presStyleIdx="0" presStyleCnt="2" custLinFactNeighborX="-44181" custLinFactNeighborY="-11401">
        <dgm:presLayoutVars>
          <dgm:chPref val="3"/>
        </dgm:presLayoutVars>
      </dgm:prSet>
      <dgm:spPr/>
      <dgm:t>
        <a:bodyPr/>
        <a:lstStyle/>
        <a:p>
          <a:endParaRPr lang="en-US"/>
        </a:p>
      </dgm:t>
    </dgm:pt>
    <dgm:pt modelId="{0B1510EC-1494-4314-BC0B-F230AA1140FE}" type="pres">
      <dgm:prSet presAssocID="{A6414D7B-5B17-4C8F-AC08-FFADBCF24F78}" presName="rootConnector3" presStyleLbl="asst1" presStyleIdx="0" presStyleCnt="2"/>
      <dgm:spPr/>
      <dgm:t>
        <a:bodyPr/>
        <a:lstStyle/>
        <a:p>
          <a:endParaRPr lang="en-US"/>
        </a:p>
      </dgm:t>
    </dgm:pt>
    <dgm:pt modelId="{5C883772-1377-43FB-A0C1-22D7B956A744}" type="pres">
      <dgm:prSet presAssocID="{A6414D7B-5B17-4C8F-AC08-FFADBCF24F78}" presName="hierChild6" presStyleCnt="0"/>
      <dgm:spPr/>
    </dgm:pt>
    <dgm:pt modelId="{A86732E8-3D45-4787-A844-E63CBAC278CC}" type="pres">
      <dgm:prSet presAssocID="{A6414D7B-5B17-4C8F-AC08-FFADBCF24F78}" presName="hierChild7" presStyleCnt="0"/>
      <dgm:spPr/>
    </dgm:pt>
    <dgm:pt modelId="{AA01A172-D341-4FA9-A4D1-6A54604EACBF}" type="pres">
      <dgm:prSet presAssocID="{816CEAFC-25B3-4F35-964E-BE84BCA0B993}" presName="Name111" presStyleLbl="parChTrans1D2" presStyleIdx="4" presStyleCnt="5"/>
      <dgm:spPr/>
      <dgm:t>
        <a:bodyPr/>
        <a:lstStyle/>
        <a:p>
          <a:endParaRPr lang="en-US"/>
        </a:p>
      </dgm:t>
    </dgm:pt>
    <dgm:pt modelId="{C96D00E3-0450-4932-B38D-5B14A22EBD53}" type="pres">
      <dgm:prSet presAssocID="{BB53D9C4-A674-44ED-89FA-56DBB063A320}" presName="hierRoot3" presStyleCnt="0">
        <dgm:presLayoutVars>
          <dgm:hierBranch val="init"/>
        </dgm:presLayoutVars>
      </dgm:prSet>
      <dgm:spPr/>
    </dgm:pt>
    <dgm:pt modelId="{53FB7B2D-2318-4D1F-8EB4-49092CF907FD}" type="pres">
      <dgm:prSet presAssocID="{BB53D9C4-A674-44ED-89FA-56DBB063A320}" presName="rootComposite3" presStyleCnt="0"/>
      <dgm:spPr/>
    </dgm:pt>
    <dgm:pt modelId="{119B1DB8-042E-4EF0-B489-4E99F7A07A5E}" type="pres">
      <dgm:prSet presAssocID="{BB53D9C4-A674-44ED-89FA-56DBB063A320}" presName="rootText3" presStyleLbl="asst1" presStyleIdx="1" presStyleCnt="2" custLinFactNeighborX="36105" custLinFactNeighborY="-12352">
        <dgm:presLayoutVars>
          <dgm:chPref val="3"/>
        </dgm:presLayoutVars>
      </dgm:prSet>
      <dgm:spPr/>
      <dgm:t>
        <a:bodyPr/>
        <a:lstStyle/>
        <a:p>
          <a:endParaRPr lang="en-US"/>
        </a:p>
      </dgm:t>
    </dgm:pt>
    <dgm:pt modelId="{EAE36D0F-558F-46E6-AB3E-FF8DE218A067}" type="pres">
      <dgm:prSet presAssocID="{BB53D9C4-A674-44ED-89FA-56DBB063A320}" presName="rootConnector3" presStyleLbl="asst1" presStyleIdx="1" presStyleCnt="2"/>
      <dgm:spPr/>
      <dgm:t>
        <a:bodyPr/>
        <a:lstStyle/>
        <a:p>
          <a:endParaRPr lang="en-US"/>
        </a:p>
      </dgm:t>
    </dgm:pt>
    <dgm:pt modelId="{43D3440D-3C78-42DC-99FE-569F2ED1D338}" type="pres">
      <dgm:prSet presAssocID="{BB53D9C4-A674-44ED-89FA-56DBB063A320}" presName="hierChild6" presStyleCnt="0"/>
      <dgm:spPr/>
    </dgm:pt>
    <dgm:pt modelId="{E308A56C-856E-4110-B5F5-6D3C10BA88E8}" type="pres">
      <dgm:prSet presAssocID="{BB53D9C4-A674-44ED-89FA-56DBB063A320}" presName="hierChild7" presStyleCnt="0"/>
      <dgm:spPr/>
    </dgm:pt>
  </dgm:ptLst>
  <dgm:cxnLst>
    <dgm:cxn modelId="{3FCCEE39-B276-4063-8B45-2720B28D70C6}" srcId="{B7553E70-5020-456D-9978-1F24678CFDF1}" destId="{1129C976-EE08-4681-833D-FA9F50881B91}" srcOrd="0" destOrd="0" parTransId="{30A923DE-CBCB-4B5C-A32E-2A8D449DBF30}" sibTransId="{6C5373E8-B467-4D11-B499-585D34329AEF}"/>
    <dgm:cxn modelId="{AF21BBB2-170F-4E9C-9E66-E42A2FF75CF3}" srcId="{1129C976-EE08-4681-833D-FA9F50881B91}" destId="{BB53D9C4-A674-44ED-89FA-56DBB063A320}" srcOrd="1" destOrd="0" parTransId="{816CEAFC-25B3-4F35-964E-BE84BCA0B993}" sibTransId="{F45F0FC5-72B0-47F0-B71C-5D3C8177DECF}"/>
    <dgm:cxn modelId="{234BD7C4-D133-42D9-8605-DDEDCB0B1015}" type="presOf" srcId="{1129C976-EE08-4681-833D-FA9F50881B91}" destId="{E749BB8C-325D-4CBA-BD52-69DD09AE687F}" srcOrd="0" destOrd="0" presId="urn:microsoft.com/office/officeart/2005/8/layout/orgChart1"/>
    <dgm:cxn modelId="{F1777805-5C84-4A2B-B7CA-3F26340CFF1F}" srcId="{1129C976-EE08-4681-833D-FA9F50881B91}" destId="{3750BA78-6502-42FE-B8A9-5D91B1061966}" srcOrd="3" destOrd="0" parTransId="{C60B1930-DBBD-4A04-A972-18AC2ACACD1E}" sibTransId="{7CC39AED-F5D8-49B6-BDED-224B3FE45588}"/>
    <dgm:cxn modelId="{9847203A-E08E-4175-BCFE-F5F81F0E1B69}" srcId="{1129C976-EE08-4681-833D-FA9F50881B91}" destId="{EE7DDED8-49EE-4D8D-BA75-AC7E80C81804}" srcOrd="2" destOrd="0" parTransId="{F0C65FD6-D897-4C58-8DD3-5F9D3C1EC281}" sibTransId="{9552EAAD-E814-4696-90EC-FB6F965FB98C}"/>
    <dgm:cxn modelId="{16A7CD39-B767-456D-A30E-AEEFB43E8552}" srcId="{1129C976-EE08-4681-833D-FA9F50881B91}" destId="{A6414D7B-5B17-4C8F-AC08-FFADBCF24F78}" srcOrd="0" destOrd="0" parTransId="{673EFA7E-96E9-4095-8AB6-3A6D9A2CB16A}" sibTransId="{9FC67A91-FF7C-4524-AB03-506F7B76B4E7}"/>
    <dgm:cxn modelId="{524861A1-AF83-4B54-BB32-AD07FE3BA527}" type="presOf" srcId="{1129C976-EE08-4681-833D-FA9F50881B91}" destId="{F0CA3959-D850-44BE-B1D6-C23361B4CC8F}" srcOrd="1" destOrd="0" presId="urn:microsoft.com/office/officeart/2005/8/layout/orgChart1"/>
    <dgm:cxn modelId="{A5F00484-A83C-46F7-959B-ED4C69B0FE09}" type="presOf" srcId="{89D56FC7-B32F-4AFC-BC35-26D87A20AE18}" destId="{7EF4BC1E-66DA-4A40-9F6A-9E22FFA89C9F}" srcOrd="0" destOrd="0" presId="urn:microsoft.com/office/officeart/2005/8/layout/orgChart1"/>
    <dgm:cxn modelId="{3FEBD7C5-9DE1-4C19-9354-349A65651B95}" type="presOf" srcId="{C60B1930-DBBD-4A04-A972-18AC2ACACD1E}" destId="{FC01F1F3-8049-4673-AB29-7D07DA760369}" srcOrd="0" destOrd="0" presId="urn:microsoft.com/office/officeart/2005/8/layout/orgChart1"/>
    <dgm:cxn modelId="{6AE1E828-6CE5-4BDA-A265-BE07ACB387B9}" type="presOf" srcId="{B7553E70-5020-456D-9978-1F24678CFDF1}" destId="{E06896B4-411B-4CC8-A0DC-F25BC4BDDC5F}" srcOrd="0" destOrd="0" presId="urn:microsoft.com/office/officeart/2005/8/layout/orgChart1"/>
    <dgm:cxn modelId="{7854FC8C-9084-4C64-8CB4-DA1B15B355DE}" type="presOf" srcId="{3A96AF47-B318-4CFC-94EF-321ACD8582B4}" destId="{AA15F00E-028F-47C1-B933-5B64E2ED40E9}" srcOrd="0" destOrd="0" presId="urn:microsoft.com/office/officeart/2005/8/layout/orgChart1"/>
    <dgm:cxn modelId="{2F8D964E-8B9A-45A0-88E9-04532EE989BE}" srcId="{1129C976-EE08-4681-833D-FA9F50881B91}" destId="{3A96AF47-B318-4CFC-94EF-321ACD8582B4}" srcOrd="4" destOrd="0" parTransId="{89D56FC7-B32F-4AFC-BC35-26D87A20AE18}" sibTransId="{CB4ACD15-3CAA-49D9-8223-054010775C7B}"/>
    <dgm:cxn modelId="{AE7E776F-4D54-4DC7-AD4C-AC1021FB74E7}" type="presOf" srcId="{816CEAFC-25B3-4F35-964E-BE84BCA0B993}" destId="{AA01A172-D341-4FA9-A4D1-6A54604EACBF}" srcOrd="0" destOrd="0" presId="urn:microsoft.com/office/officeart/2005/8/layout/orgChart1"/>
    <dgm:cxn modelId="{9EE03A67-D1EF-428F-BFFE-E95C0E3E1FD7}" type="presOf" srcId="{EE7DDED8-49EE-4D8D-BA75-AC7E80C81804}" destId="{DC3A38C2-875D-4176-B2E0-4B6C4C7D7FA7}" srcOrd="1" destOrd="0" presId="urn:microsoft.com/office/officeart/2005/8/layout/orgChart1"/>
    <dgm:cxn modelId="{1ACD24EA-39DF-444D-BA71-78DF02463F08}" type="presOf" srcId="{EE7DDED8-49EE-4D8D-BA75-AC7E80C81804}" destId="{1BEE297E-8C00-4A6C-9CAE-051E2480A686}" srcOrd="0" destOrd="0" presId="urn:microsoft.com/office/officeart/2005/8/layout/orgChart1"/>
    <dgm:cxn modelId="{327C0DB8-1310-4F01-90EC-1D9AD7E900B0}" type="presOf" srcId="{A6414D7B-5B17-4C8F-AC08-FFADBCF24F78}" destId="{0B1510EC-1494-4314-BC0B-F230AA1140FE}" srcOrd="1" destOrd="0" presId="urn:microsoft.com/office/officeart/2005/8/layout/orgChart1"/>
    <dgm:cxn modelId="{44DD9B9C-00A6-4F4E-ADEC-9C677CB23DB6}" type="presOf" srcId="{3750BA78-6502-42FE-B8A9-5D91B1061966}" destId="{1D6FA56A-F5F0-453B-86C2-13E371E4E24D}" srcOrd="1" destOrd="0" presId="urn:microsoft.com/office/officeart/2005/8/layout/orgChart1"/>
    <dgm:cxn modelId="{E6AF8B3A-91C0-47F3-8482-6EBFB3386950}" type="presOf" srcId="{3750BA78-6502-42FE-B8A9-5D91B1061966}" destId="{051CE8BE-6EC2-495B-BBEC-858B99B2E148}" srcOrd="0" destOrd="0" presId="urn:microsoft.com/office/officeart/2005/8/layout/orgChart1"/>
    <dgm:cxn modelId="{A8CEF66B-9C74-48E0-A3D7-BD2D3F060250}" type="presOf" srcId="{F0C65FD6-D897-4C58-8DD3-5F9D3C1EC281}" destId="{04D2EDF5-9F60-4653-A6B0-225BDDE36BAA}" srcOrd="0" destOrd="0" presId="urn:microsoft.com/office/officeart/2005/8/layout/orgChart1"/>
    <dgm:cxn modelId="{E11D5FD0-6023-47F2-AC65-20C1C244A344}" type="presOf" srcId="{A6414D7B-5B17-4C8F-AC08-FFADBCF24F78}" destId="{6DE58464-ADF5-4885-A65A-30CC49B145B0}" srcOrd="0" destOrd="0" presId="urn:microsoft.com/office/officeart/2005/8/layout/orgChart1"/>
    <dgm:cxn modelId="{E47E0E2C-862F-456D-AE50-1CBD63C4AB1D}" type="presOf" srcId="{673EFA7E-96E9-4095-8AB6-3A6D9A2CB16A}" destId="{9813613D-231E-4527-B974-803DAC4F2EB7}" srcOrd="0" destOrd="0" presId="urn:microsoft.com/office/officeart/2005/8/layout/orgChart1"/>
    <dgm:cxn modelId="{E0733724-92CD-4127-974D-1829B6249AF5}" type="presOf" srcId="{BB53D9C4-A674-44ED-89FA-56DBB063A320}" destId="{EAE36D0F-558F-46E6-AB3E-FF8DE218A067}" srcOrd="1" destOrd="0" presId="urn:microsoft.com/office/officeart/2005/8/layout/orgChart1"/>
    <dgm:cxn modelId="{31DE825E-48D2-4E37-A300-9B060B8D47C2}" type="presOf" srcId="{BB53D9C4-A674-44ED-89FA-56DBB063A320}" destId="{119B1DB8-042E-4EF0-B489-4E99F7A07A5E}" srcOrd="0" destOrd="0" presId="urn:microsoft.com/office/officeart/2005/8/layout/orgChart1"/>
    <dgm:cxn modelId="{8F3EA4AF-4D2F-45C8-A289-84A301446AC2}" type="presOf" srcId="{3A96AF47-B318-4CFC-94EF-321ACD8582B4}" destId="{F98525B2-A070-4C5F-8DBE-66944252F9AA}" srcOrd="1" destOrd="0" presId="urn:microsoft.com/office/officeart/2005/8/layout/orgChart1"/>
    <dgm:cxn modelId="{5A47B452-55B1-4FCA-AED8-904D002787FF}" type="presParOf" srcId="{E06896B4-411B-4CC8-A0DC-F25BC4BDDC5F}" destId="{00DBC21C-022E-4B19-A669-60593E8B27A7}" srcOrd="0" destOrd="0" presId="urn:microsoft.com/office/officeart/2005/8/layout/orgChart1"/>
    <dgm:cxn modelId="{B7DBB154-6041-4576-8F26-D03F73D1107F}" type="presParOf" srcId="{00DBC21C-022E-4B19-A669-60593E8B27A7}" destId="{A2156012-97C5-4337-AB2A-F8E158AEF25C}" srcOrd="0" destOrd="0" presId="urn:microsoft.com/office/officeart/2005/8/layout/orgChart1"/>
    <dgm:cxn modelId="{6D836587-8A97-4E52-A758-657BDFB8BA96}" type="presParOf" srcId="{A2156012-97C5-4337-AB2A-F8E158AEF25C}" destId="{E749BB8C-325D-4CBA-BD52-69DD09AE687F}" srcOrd="0" destOrd="0" presId="urn:microsoft.com/office/officeart/2005/8/layout/orgChart1"/>
    <dgm:cxn modelId="{F9FEAA35-4F10-4E65-B2D6-17A09606ECD7}" type="presParOf" srcId="{A2156012-97C5-4337-AB2A-F8E158AEF25C}" destId="{F0CA3959-D850-44BE-B1D6-C23361B4CC8F}" srcOrd="1" destOrd="0" presId="urn:microsoft.com/office/officeart/2005/8/layout/orgChart1"/>
    <dgm:cxn modelId="{0A2BCFDC-1655-418A-8349-FE109CD2D94E}" type="presParOf" srcId="{00DBC21C-022E-4B19-A669-60593E8B27A7}" destId="{9D0B663F-3DE2-4440-B21A-7B6F1C52ED8C}" srcOrd="1" destOrd="0" presId="urn:microsoft.com/office/officeart/2005/8/layout/orgChart1"/>
    <dgm:cxn modelId="{0CF1D4F6-7924-4451-9E77-25BBF410E89B}" type="presParOf" srcId="{9D0B663F-3DE2-4440-B21A-7B6F1C52ED8C}" destId="{04D2EDF5-9F60-4653-A6B0-225BDDE36BAA}" srcOrd="0" destOrd="0" presId="urn:microsoft.com/office/officeart/2005/8/layout/orgChart1"/>
    <dgm:cxn modelId="{CCCCF793-1D80-406A-8861-3F27CFF4CECA}" type="presParOf" srcId="{9D0B663F-3DE2-4440-B21A-7B6F1C52ED8C}" destId="{6AA16FDE-2D12-448F-ACCE-F1812B57F1CF}" srcOrd="1" destOrd="0" presId="urn:microsoft.com/office/officeart/2005/8/layout/orgChart1"/>
    <dgm:cxn modelId="{6E749A5A-056F-4F8E-AB87-E4D63E416F2A}" type="presParOf" srcId="{6AA16FDE-2D12-448F-ACCE-F1812B57F1CF}" destId="{50769CF0-31F1-47E2-BCE2-F75E8598DFD6}" srcOrd="0" destOrd="0" presId="urn:microsoft.com/office/officeart/2005/8/layout/orgChart1"/>
    <dgm:cxn modelId="{02DF360A-A803-441C-AB66-CE938CFB4C15}" type="presParOf" srcId="{50769CF0-31F1-47E2-BCE2-F75E8598DFD6}" destId="{1BEE297E-8C00-4A6C-9CAE-051E2480A686}" srcOrd="0" destOrd="0" presId="urn:microsoft.com/office/officeart/2005/8/layout/orgChart1"/>
    <dgm:cxn modelId="{DBBD53D3-E981-4F60-8986-0D53749BA7F9}" type="presParOf" srcId="{50769CF0-31F1-47E2-BCE2-F75E8598DFD6}" destId="{DC3A38C2-875D-4176-B2E0-4B6C4C7D7FA7}" srcOrd="1" destOrd="0" presId="urn:microsoft.com/office/officeart/2005/8/layout/orgChart1"/>
    <dgm:cxn modelId="{D5B39AFB-B25B-41DB-A569-4BF5F997A061}" type="presParOf" srcId="{6AA16FDE-2D12-448F-ACCE-F1812B57F1CF}" destId="{F78BD3EC-F0E6-4FEF-915E-29F0212259CD}" srcOrd="1" destOrd="0" presId="urn:microsoft.com/office/officeart/2005/8/layout/orgChart1"/>
    <dgm:cxn modelId="{AEF8C347-B205-432E-A8F2-C7306018FF6D}" type="presParOf" srcId="{6AA16FDE-2D12-448F-ACCE-F1812B57F1CF}" destId="{DA6F366B-317D-4B23-84D5-164F3E017DE5}" srcOrd="2" destOrd="0" presId="urn:microsoft.com/office/officeart/2005/8/layout/orgChart1"/>
    <dgm:cxn modelId="{925A1B81-6209-4A2F-A880-98666D853A46}" type="presParOf" srcId="{9D0B663F-3DE2-4440-B21A-7B6F1C52ED8C}" destId="{FC01F1F3-8049-4673-AB29-7D07DA760369}" srcOrd="2" destOrd="0" presId="urn:microsoft.com/office/officeart/2005/8/layout/orgChart1"/>
    <dgm:cxn modelId="{D8C00075-9FA0-4637-AF20-2F413D792FC5}" type="presParOf" srcId="{9D0B663F-3DE2-4440-B21A-7B6F1C52ED8C}" destId="{52B24188-C8B0-4BEB-9197-1C73E0465E66}" srcOrd="3" destOrd="0" presId="urn:microsoft.com/office/officeart/2005/8/layout/orgChart1"/>
    <dgm:cxn modelId="{73E696A3-85AA-4057-B2EE-F578477F4CEB}" type="presParOf" srcId="{52B24188-C8B0-4BEB-9197-1C73E0465E66}" destId="{F6DF8568-45DB-4F84-9E37-6D367AA6E846}" srcOrd="0" destOrd="0" presId="urn:microsoft.com/office/officeart/2005/8/layout/orgChart1"/>
    <dgm:cxn modelId="{960807E3-33F6-484D-81C0-3C849DBBDA89}" type="presParOf" srcId="{F6DF8568-45DB-4F84-9E37-6D367AA6E846}" destId="{051CE8BE-6EC2-495B-BBEC-858B99B2E148}" srcOrd="0" destOrd="0" presId="urn:microsoft.com/office/officeart/2005/8/layout/orgChart1"/>
    <dgm:cxn modelId="{652BABE0-528B-49C6-9EBF-99FB88667029}" type="presParOf" srcId="{F6DF8568-45DB-4F84-9E37-6D367AA6E846}" destId="{1D6FA56A-F5F0-453B-86C2-13E371E4E24D}" srcOrd="1" destOrd="0" presId="urn:microsoft.com/office/officeart/2005/8/layout/orgChart1"/>
    <dgm:cxn modelId="{B8A3DF83-DB10-495E-9BF0-ED8668B57A50}" type="presParOf" srcId="{52B24188-C8B0-4BEB-9197-1C73E0465E66}" destId="{47D6F717-3FA4-420C-ABE0-C9CE99C7BBCF}" srcOrd="1" destOrd="0" presId="urn:microsoft.com/office/officeart/2005/8/layout/orgChart1"/>
    <dgm:cxn modelId="{74FE35F4-4F6B-45DF-85C7-FC7B793AF490}" type="presParOf" srcId="{52B24188-C8B0-4BEB-9197-1C73E0465E66}" destId="{8935701D-94E2-40C8-A5D2-19A4E911EC3B}" srcOrd="2" destOrd="0" presId="urn:microsoft.com/office/officeart/2005/8/layout/orgChart1"/>
    <dgm:cxn modelId="{57EC73B8-5FCC-4B99-8E88-AC4DF36AE41E}" type="presParOf" srcId="{9D0B663F-3DE2-4440-B21A-7B6F1C52ED8C}" destId="{7EF4BC1E-66DA-4A40-9F6A-9E22FFA89C9F}" srcOrd="4" destOrd="0" presId="urn:microsoft.com/office/officeart/2005/8/layout/orgChart1"/>
    <dgm:cxn modelId="{FA1C2925-C1DF-4CAF-A661-0C17A89740F3}" type="presParOf" srcId="{9D0B663F-3DE2-4440-B21A-7B6F1C52ED8C}" destId="{0F946A49-A07E-40F2-8248-C8F732974B95}" srcOrd="5" destOrd="0" presId="urn:microsoft.com/office/officeart/2005/8/layout/orgChart1"/>
    <dgm:cxn modelId="{33D3C36A-E4F4-4D3B-88CF-7BDD3885C0FD}" type="presParOf" srcId="{0F946A49-A07E-40F2-8248-C8F732974B95}" destId="{18037BC8-5E88-43EA-ACAF-C9C1718A4382}" srcOrd="0" destOrd="0" presId="urn:microsoft.com/office/officeart/2005/8/layout/orgChart1"/>
    <dgm:cxn modelId="{D8D494E6-B582-4A2D-ACC8-BA99E4CC6474}" type="presParOf" srcId="{18037BC8-5E88-43EA-ACAF-C9C1718A4382}" destId="{AA15F00E-028F-47C1-B933-5B64E2ED40E9}" srcOrd="0" destOrd="0" presId="urn:microsoft.com/office/officeart/2005/8/layout/orgChart1"/>
    <dgm:cxn modelId="{895952BD-A162-4F9E-A713-AE460C24BF17}" type="presParOf" srcId="{18037BC8-5E88-43EA-ACAF-C9C1718A4382}" destId="{F98525B2-A070-4C5F-8DBE-66944252F9AA}" srcOrd="1" destOrd="0" presId="urn:microsoft.com/office/officeart/2005/8/layout/orgChart1"/>
    <dgm:cxn modelId="{45A88330-AA9B-454A-9A74-72137A0B1430}" type="presParOf" srcId="{0F946A49-A07E-40F2-8248-C8F732974B95}" destId="{6031BCC6-198E-4F3C-B5C5-0DAA8950D804}" srcOrd="1" destOrd="0" presId="urn:microsoft.com/office/officeart/2005/8/layout/orgChart1"/>
    <dgm:cxn modelId="{007F09E1-5541-463F-8A6E-1997DF349AE4}" type="presParOf" srcId="{0F946A49-A07E-40F2-8248-C8F732974B95}" destId="{FF022D01-E2AB-4D09-AAF5-00E6106F4322}" srcOrd="2" destOrd="0" presId="urn:microsoft.com/office/officeart/2005/8/layout/orgChart1"/>
    <dgm:cxn modelId="{E41D7484-A2B3-4839-9446-729BBB168119}" type="presParOf" srcId="{00DBC21C-022E-4B19-A669-60593E8B27A7}" destId="{B2B073E1-F17F-4224-B8AD-684934F6C180}" srcOrd="2" destOrd="0" presId="urn:microsoft.com/office/officeart/2005/8/layout/orgChart1"/>
    <dgm:cxn modelId="{73E9601E-8E1E-4E4C-BC94-CE80536407F3}" type="presParOf" srcId="{B2B073E1-F17F-4224-B8AD-684934F6C180}" destId="{9813613D-231E-4527-B974-803DAC4F2EB7}" srcOrd="0" destOrd="0" presId="urn:microsoft.com/office/officeart/2005/8/layout/orgChart1"/>
    <dgm:cxn modelId="{372B96D5-BB31-4C1D-B035-D99B18526F5D}" type="presParOf" srcId="{B2B073E1-F17F-4224-B8AD-684934F6C180}" destId="{732F4CFF-7F00-420A-B269-D15491654A27}" srcOrd="1" destOrd="0" presId="urn:microsoft.com/office/officeart/2005/8/layout/orgChart1"/>
    <dgm:cxn modelId="{2D8E5383-2911-4930-BC06-801442DC1E6F}" type="presParOf" srcId="{732F4CFF-7F00-420A-B269-D15491654A27}" destId="{FF5FD4E6-1420-420A-BE84-355BA93B36F0}" srcOrd="0" destOrd="0" presId="urn:microsoft.com/office/officeart/2005/8/layout/orgChart1"/>
    <dgm:cxn modelId="{DC34E488-7297-4A21-8414-7A5E98C80734}" type="presParOf" srcId="{FF5FD4E6-1420-420A-BE84-355BA93B36F0}" destId="{6DE58464-ADF5-4885-A65A-30CC49B145B0}" srcOrd="0" destOrd="0" presId="urn:microsoft.com/office/officeart/2005/8/layout/orgChart1"/>
    <dgm:cxn modelId="{A92AD8FD-2118-4540-BAA7-BA39DBB26DF3}" type="presParOf" srcId="{FF5FD4E6-1420-420A-BE84-355BA93B36F0}" destId="{0B1510EC-1494-4314-BC0B-F230AA1140FE}" srcOrd="1" destOrd="0" presId="urn:microsoft.com/office/officeart/2005/8/layout/orgChart1"/>
    <dgm:cxn modelId="{C31CC25C-C3EB-431C-BBF8-D611D5F27A8C}" type="presParOf" srcId="{732F4CFF-7F00-420A-B269-D15491654A27}" destId="{5C883772-1377-43FB-A0C1-22D7B956A744}" srcOrd="1" destOrd="0" presId="urn:microsoft.com/office/officeart/2005/8/layout/orgChart1"/>
    <dgm:cxn modelId="{9F9A45D4-E8AB-4A92-97CB-F578A3E16442}" type="presParOf" srcId="{732F4CFF-7F00-420A-B269-D15491654A27}" destId="{A86732E8-3D45-4787-A844-E63CBAC278CC}" srcOrd="2" destOrd="0" presId="urn:microsoft.com/office/officeart/2005/8/layout/orgChart1"/>
    <dgm:cxn modelId="{4EACD4E9-5ABB-4E18-8116-778A935BFF20}" type="presParOf" srcId="{B2B073E1-F17F-4224-B8AD-684934F6C180}" destId="{AA01A172-D341-4FA9-A4D1-6A54604EACBF}" srcOrd="2" destOrd="0" presId="urn:microsoft.com/office/officeart/2005/8/layout/orgChart1"/>
    <dgm:cxn modelId="{76D72C51-1E3C-45A2-AF5B-8B23B2E55D50}" type="presParOf" srcId="{B2B073E1-F17F-4224-B8AD-684934F6C180}" destId="{C96D00E3-0450-4932-B38D-5B14A22EBD53}" srcOrd="3" destOrd="0" presId="urn:microsoft.com/office/officeart/2005/8/layout/orgChart1"/>
    <dgm:cxn modelId="{0067F1DD-EF1D-4871-A7B9-FE6A15F70FD8}" type="presParOf" srcId="{C96D00E3-0450-4932-B38D-5B14A22EBD53}" destId="{53FB7B2D-2318-4D1F-8EB4-49092CF907FD}" srcOrd="0" destOrd="0" presId="urn:microsoft.com/office/officeart/2005/8/layout/orgChart1"/>
    <dgm:cxn modelId="{E99992B0-DBCB-4439-8287-7E5DC7B85E08}" type="presParOf" srcId="{53FB7B2D-2318-4D1F-8EB4-49092CF907FD}" destId="{119B1DB8-042E-4EF0-B489-4E99F7A07A5E}" srcOrd="0" destOrd="0" presId="urn:microsoft.com/office/officeart/2005/8/layout/orgChart1"/>
    <dgm:cxn modelId="{6891D14F-07AE-45F0-B92D-73888F1E0F95}" type="presParOf" srcId="{53FB7B2D-2318-4D1F-8EB4-49092CF907FD}" destId="{EAE36D0F-558F-46E6-AB3E-FF8DE218A067}" srcOrd="1" destOrd="0" presId="urn:microsoft.com/office/officeart/2005/8/layout/orgChart1"/>
    <dgm:cxn modelId="{F6F2B597-4D92-40BC-A188-C235AC5DA33F}" type="presParOf" srcId="{C96D00E3-0450-4932-B38D-5B14A22EBD53}" destId="{43D3440D-3C78-42DC-99FE-569F2ED1D338}" srcOrd="1" destOrd="0" presId="urn:microsoft.com/office/officeart/2005/8/layout/orgChart1"/>
    <dgm:cxn modelId="{9F67AAB7-8E44-4CBF-AF38-46E691AB30AF}" type="presParOf" srcId="{C96D00E3-0450-4932-B38D-5B14A22EBD53}" destId="{E308A56C-856E-4110-B5F5-6D3C10BA88E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01A172-D341-4FA9-A4D1-6A54604EACBF}">
      <dsp:nvSpPr>
        <dsp:cNvPr id="0" name=""/>
        <dsp:cNvSpPr/>
      </dsp:nvSpPr>
      <dsp:spPr>
        <a:xfrm>
          <a:off x="2646045" y="655544"/>
          <a:ext cx="609669" cy="520963"/>
        </a:xfrm>
        <a:custGeom>
          <a:avLst/>
          <a:gdLst/>
          <a:ahLst/>
          <a:cxnLst/>
          <a:rect l="0" t="0" r="0" b="0"/>
          <a:pathLst>
            <a:path>
              <a:moveTo>
                <a:pt x="0" y="0"/>
              </a:moveTo>
              <a:lnTo>
                <a:pt x="0" y="520963"/>
              </a:lnTo>
              <a:lnTo>
                <a:pt x="609669" y="5209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3613D-231E-4527-B974-803DAC4F2EB7}">
      <dsp:nvSpPr>
        <dsp:cNvPr id="0" name=""/>
        <dsp:cNvSpPr/>
      </dsp:nvSpPr>
      <dsp:spPr>
        <a:xfrm>
          <a:off x="1930727" y="655544"/>
          <a:ext cx="715317" cy="527183"/>
        </a:xfrm>
        <a:custGeom>
          <a:avLst/>
          <a:gdLst/>
          <a:ahLst/>
          <a:cxnLst/>
          <a:rect l="0" t="0" r="0" b="0"/>
          <a:pathLst>
            <a:path>
              <a:moveTo>
                <a:pt x="715317" y="0"/>
              </a:moveTo>
              <a:lnTo>
                <a:pt x="715317" y="527183"/>
              </a:lnTo>
              <a:lnTo>
                <a:pt x="0" y="5271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4BC1E-66DA-4A40-9F6A-9E22FFA89C9F}">
      <dsp:nvSpPr>
        <dsp:cNvPr id="0" name=""/>
        <dsp:cNvSpPr/>
      </dsp:nvSpPr>
      <dsp:spPr>
        <a:xfrm>
          <a:off x="2646045" y="655544"/>
          <a:ext cx="1582878" cy="1203511"/>
        </a:xfrm>
        <a:custGeom>
          <a:avLst/>
          <a:gdLst/>
          <a:ahLst/>
          <a:cxnLst/>
          <a:rect l="0" t="0" r="0" b="0"/>
          <a:pathLst>
            <a:path>
              <a:moveTo>
                <a:pt x="0" y="0"/>
              </a:moveTo>
              <a:lnTo>
                <a:pt x="0" y="1066153"/>
              </a:lnTo>
              <a:lnTo>
                <a:pt x="1582878" y="1066153"/>
              </a:lnTo>
              <a:lnTo>
                <a:pt x="1582878" y="120351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01F1F3-8049-4673-AB29-7D07DA760369}">
      <dsp:nvSpPr>
        <dsp:cNvPr id="0" name=""/>
        <dsp:cNvSpPr/>
      </dsp:nvSpPr>
      <dsp:spPr>
        <a:xfrm>
          <a:off x="2600325" y="655544"/>
          <a:ext cx="91440" cy="1203511"/>
        </a:xfrm>
        <a:custGeom>
          <a:avLst/>
          <a:gdLst/>
          <a:ahLst/>
          <a:cxnLst/>
          <a:rect l="0" t="0" r="0" b="0"/>
          <a:pathLst>
            <a:path>
              <a:moveTo>
                <a:pt x="45720" y="0"/>
              </a:moveTo>
              <a:lnTo>
                <a:pt x="45720" y="120351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D2EDF5-9F60-4653-A6B0-225BDDE36BAA}">
      <dsp:nvSpPr>
        <dsp:cNvPr id="0" name=""/>
        <dsp:cNvSpPr/>
      </dsp:nvSpPr>
      <dsp:spPr>
        <a:xfrm>
          <a:off x="1063166" y="655544"/>
          <a:ext cx="1582878" cy="1203511"/>
        </a:xfrm>
        <a:custGeom>
          <a:avLst/>
          <a:gdLst/>
          <a:ahLst/>
          <a:cxnLst/>
          <a:rect l="0" t="0" r="0" b="0"/>
          <a:pathLst>
            <a:path>
              <a:moveTo>
                <a:pt x="1582878" y="0"/>
              </a:moveTo>
              <a:lnTo>
                <a:pt x="1582878" y="1066153"/>
              </a:lnTo>
              <a:lnTo>
                <a:pt x="0" y="1066153"/>
              </a:lnTo>
              <a:lnTo>
                <a:pt x="0" y="120351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49BB8C-325D-4CBA-BD52-69DD09AE687F}">
      <dsp:nvSpPr>
        <dsp:cNvPr id="0" name=""/>
        <dsp:cNvSpPr/>
      </dsp:nvSpPr>
      <dsp:spPr>
        <a:xfrm>
          <a:off x="1991962" y="1462"/>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Trưởng khoa</a:t>
          </a:r>
          <a:endParaRPr lang="en-US" sz="1400" kern="1200">
            <a:latin typeface="+mj-lt"/>
          </a:endParaRPr>
        </a:p>
      </dsp:txBody>
      <dsp:txXfrm>
        <a:off x="1991962" y="1462"/>
        <a:ext cx="1308164" cy="654082"/>
      </dsp:txXfrm>
    </dsp:sp>
    <dsp:sp modelId="{1BEE297E-8C00-4A6C-9CAE-051E2480A686}">
      <dsp:nvSpPr>
        <dsp:cNvPr id="0" name=""/>
        <dsp:cNvSpPr/>
      </dsp:nvSpPr>
      <dsp:spPr>
        <a:xfrm>
          <a:off x="409083" y="1859055"/>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Bộ môn Tài chính - Kinh tế cơ sở</a:t>
          </a:r>
          <a:endParaRPr lang="en-US" sz="1400" kern="1200">
            <a:latin typeface="+mj-lt"/>
          </a:endParaRPr>
        </a:p>
      </dsp:txBody>
      <dsp:txXfrm>
        <a:off x="409083" y="1859055"/>
        <a:ext cx="1308164" cy="654082"/>
      </dsp:txXfrm>
    </dsp:sp>
    <dsp:sp modelId="{051CE8BE-6EC2-495B-BBEC-858B99B2E148}">
      <dsp:nvSpPr>
        <dsp:cNvPr id="0" name=""/>
        <dsp:cNvSpPr/>
      </dsp:nvSpPr>
      <dsp:spPr>
        <a:xfrm>
          <a:off x="1991962" y="1859055"/>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Bộ môn Kế toán</a:t>
          </a:r>
          <a:endParaRPr lang="en-US" sz="1400" kern="1200">
            <a:latin typeface="+mj-lt"/>
          </a:endParaRPr>
        </a:p>
      </dsp:txBody>
      <dsp:txXfrm>
        <a:off x="1991962" y="1859055"/>
        <a:ext cx="1308164" cy="654082"/>
      </dsp:txXfrm>
    </dsp:sp>
    <dsp:sp modelId="{AA15F00E-028F-47C1-B933-5B64E2ED40E9}">
      <dsp:nvSpPr>
        <dsp:cNvPr id="0" name=""/>
        <dsp:cNvSpPr/>
      </dsp:nvSpPr>
      <dsp:spPr>
        <a:xfrm>
          <a:off x="3574841" y="1859055"/>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Bộ môn Quản trị kinh doanh - Du lịch</a:t>
          </a:r>
          <a:endParaRPr lang="en-US" sz="1400" kern="1200">
            <a:latin typeface="+mj-lt"/>
          </a:endParaRPr>
        </a:p>
      </dsp:txBody>
      <dsp:txXfrm>
        <a:off x="3574841" y="1859055"/>
        <a:ext cx="1308164" cy="654082"/>
      </dsp:txXfrm>
    </dsp:sp>
    <dsp:sp modelId="{6DE58464-ADF5-4885-A65A-30CC49B145B0}">
      <dsp:nvSpPr>
        <dsp:cNvPr id="0" name=""/>
        <dsp:cNvSpPr/>
      </dsp:nvSpPr>
      <dsp:spPr>
        <a:xfrm>
          <a:off x="622563" y="855687"/>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Phó trưởng khoa</a:t>
          </a:r>
          <a:endParaRPr lang="en-US" sz="1400" kern="1200">
            <a:latin typeface="+mj-lt"/>
          </a:endParaRPr>
        </a:p>
      </dsp:txBody>
      <dsp:txXfrm>
        <a:off x="622563" y="855687"/>
        <a:ext cx="1308164" cy="654082"/>
      </dsp:txXfrm>
    </dsp:sp>
    <dsp:sp modelId="{119B1DB8-042E-4EF0-B489-4E99F7A07A5E}">
      <dsp:nvSpPr>
        <dsp:cNvPr id="0" name=""/>
        <dsp:cNvSpPr/>
      </dsp:nvSpPr>
      <dsp:spPr>
        <a:xfrm>
          <a:off x="3255714" y="849466"/>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Phó trưởng khoa</a:t>
          </a:r>
          <a:endParaRPr lang="en-US" sz="1400" kern="1200">
            <a:latin typeface="+mj-lt"/>
          </a:endParaRPr>
        </a:p>
      </dsp:txBody>
      <dsp:txXfrm>
        <a:off x="3255714" y="849466"/>
        <a:ext cx="1308164" cy="6540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dc:creator>
  <cp:lastModifiedBy>chung</cp:lastModifiedBy>
  <cp:revision>4</cp:revision>
  <dcterms:created xsi:type="dcterms:W3CDTF">2020-10-15T02:53:00Z</dcterms:created>
  <dcterms:modified xsi:type="dcterms:W3CDTF">2020-10-15T08:23:00Z</dcterms:modified>
</cp:coreProperties>
</file>